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A323A" w14:textId="0AFDEA95"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830ED3">
        <w:rPr>
          <w:rFonts w:ascii="Arial" w:hAnsi="Arial" w:cs="Arial"/>
          <w:b/>
          <w:color w:val="000000"/>
          <w:lang w:val="en-GB" w:eastAsia="en-GB"/>
        </w:rPr>
        <w:t>17 September</w:t>
      </w:r>
      <w:r w:rsidR="00275540">
        <w:rPr>
          <w:rFonts w:ascii="Arial" w:hAnsi="Arial" w:cs="Arial"/>
          <w:b/>
          <w:color w:val="000000"/>
          <w:lang w:val="en-GB" w:eastAsia="en-GB"/>
        </w:rPr>
        <w:t xml:space="preserve"> 2024</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14:paraId="4E758CF9" w14:textId="77777777" w:rsidR="00324946" w:rsidRDefault="00324946" w:rsidP="00610D38">
      <w:pPr>
        <w:tabs>
          <w:tab w:val="left" w:pos="1560"/>
        </w:tabs>
        <w:jc w:val="both"/>
        <w:rPr>
          <w:rFonts w:ascii="Arial" w:hAnsi="Arial" w:cs="Arial"/>
          <w:color w:val="000000"/>
          <w:lang w:val="en-GB" w:eastAsia="en-GB"/>
        </w:rPr>
      </w:pPr>
    </w:p>
    <w:p w14:paraId="0EAE0540" w14:textId="77777777" w:rsidR="00032628" w:rsidRPr="00032628" w:rsidRDefault="00032628" w:rsidP="00610D38">
      <w:pPr>
        <w:tabs>
          <w:tab w:val="left" w:pos="1560"/>
        </w:tabs>
        <w:jc w:val="both"/>
        <w:rPr>
          <w:rFonts w:ascii="Arial" w:hAnsi="Arial" w:cs="Arial"/>
          <w:color w:val="000000"/>
          <w:lang w:val="en-GB" w:eastAsia="en-GB"/>
        </w:rPr>
      </w:pPr>
    </w:p>
    <w:p w14:paraId="450C2517" w14:textId="77777777"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14:paraId="7DF7D013" w14:textId="77777777" w:rsidR="00324946" w:rsidRDefault="00324946" w:rsidP="00610D38">
      <w:pPr>
        <w:jc w:val="both"/>
        <w:rPr>
          <w:rFonts w:ascii="Arial" w:hAnsi="Arial" w:cs="Arial"/>
          <w:color w:val="000000"/>
          <w:lang w:val="en-GB" w:eastAsia="en-GB"/>
        </w:rPr>
      </w:pPr>
    </w:p>
    <w:p w14:paraId="26F6583F" w14:textId="77777777" w:rsidR="00575864" w:rsidRDefault="00AD3839" w:rsidP="00610D38">
      <w:pPr>
        <w:jc w:val="both"/>
        <w:rPr>
          <w:rFonts w:ascii="Arial" w:hAnsi="Arial" w:cs="Arial"/>
          <w:color w:val="000000"/>
          <w:lang w:val="en-GB" w:eastAsia="en-GB"/>
        </w:rPr>
      </w:pPr>
      <w:r>
        <w:rPr>
          <w:rFonts w:ascii="Arial" w:hAnsi="Arial" w:cs="Arial"/>
          <w:color w:val="000000"/>
          <w:lang w:val="en-GB" w:eastAsia="en-GB"/>
        </w:rPr>
        <w:tab/>
        <w:t xml:space="preserve">Mr G Atkinson </w:t>
      </w:r>
      <w:r>
        <w:rPr>
          <w:rFonts w:ascii="Arial" w:hAnsi="Arial" w:cs="Arial"/>
          <w:color w:val="000000"/>
          <w:lang w:val="en-GB" w:eastAsia="en-GB"/>
        </w:rPr>
        <w:tab/>
      </w:r>
      <w:r w:rsidR="00EE5612">
        <w:rPr>
          <w:rFonts w:ascii="Arial" w:hAnsi="Arial" w:cs="Arial"/>
          <w:color w:val="000000"/>
          <w:lang w:val="en-GB" w:eastAsia="en-GB"/>
        </w:rPr>
        <w:tab/>
      </w:r>
      <w:r w:rsidR="00EE5612">
        <w:rPr>
          <w:rFonts w:ascii="Arial" w:hAnsi="Arial" w:cs="Arial"/>
          <w:color w:val="000000" w:themeColor="text1"/>
          <w:lang w:val="en-GB" w:eastAsia="en-GB"/>
        </w:rPr>
        <w:t>Mr M Rowse</w:t>
      </w:r>
    </w:p>
    <w:p w14:paraId="53A43FBA" w14:textId="77777777" w:rsidR="00EE5612" w:rsidRDefault="00EE561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J Birnie</w:t>
      </w:r>
      <w:r>
        <w:rPr>
          <w:rFonts w:ascii="Arial" w:hAnsi="Arial" w:cs="Arial"/>
          <w:color w:val="000000" w:themeColor="text1"/>
          <w:lang w:val="en-GB" w:eastAsia="en-GB"/>
        </w:rPr>
        <w:tab/>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lang w:val="en-GB" w:eastAsia="en-GB"/>
        </w:rPr>
        <w:t>Mrs C Rule (Chair)</w:t>
      </w:r>
    </w:p>
    <w:p w14:paraId="5F2DB06A" w14:textId="77777777" w:rsidR="00DF4202" w:rsidRDefault="004D01D6"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Pr>
          <w:rFonts w:ascii="Arial" w:hAnsi="Arial" w:cs="Arial"/>
          <w:color w:val="000000" w:themeColor="text1"/>
          <w:lang w:val="en-GB" w:eastAsia="en-GB"/>
        </w:rPr>
        <w:tab/>
      </w:r>
      <w:r w:rsidR="00DF4202">
        <w:rPr>
          <w:rFonts w:ascii="Arial" w:hAnsi="Arial" w:cs="Arial"/>
          <w:color w:val="000000" w:themeColor="text1"/>
          <w:lang w:val="en-GB" w:eastAsia="en-GB"/>
        </w:rPr>
        <w:tab/>
      </w:r>
      <w:r w:rsidR="00EE5612">
        <w:rPr>
          <w:rFonts w:ascii="Arial" w:hAnsi="Arial" w:cs="Arial"/>
          <w:color w:val="000000" w:themeColor="text1"/>
          <w:lang w:val="en-GB" w:eastAsia="en-GB"/>
        </w:rPr>
        <w:tab/>
      </w:r>
      <w:r w:rsidR="00DF4202">
        <w:rPr>
          <w:rFonts w:ascii="Arial" w:hAnsi="Arial" w:cs="Arial"/>
          <w:color w:val="000000" w:themeColor="text1"/>
          <w:lang w:val="en-GB" w:eastAsia="en-GB"/>
        </w:rPr>
        <w:t>Mrs L Skeites</w:t>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p>
    <w:p w14:paraId="17D517B2" w14:textId="6A548DEF" w:rsidR="002C4CE6" w:rsidRDefault="002C4CE6" w:rsidP="00DF4202">
      <w:pPr>
        <w:ind w:firstLine="720"/>
        <w:jc w:val="both"/>
        <w:rPr>
          <w:rFonts w:ascii="Arial" w:hAnsi="Arial" w:cs="Arial"/>
          <w:lang w:val="en-GB"/>
        </w:rPr>
      </w:pPr>
      <w:r>
        <w:rPr>
          <w:rFonts w:ascii="Arial" w:hAnsi="Arial" w:cs="Arial"/>
          <w:lang w:val="en-GB"/>
        </w:rPr>
        <w:t>Mr R Ormond</w:t>
      </w:r>
      <w:r w:rsidRPr="002C4CE6">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Mr R Willey</w:t>
      </w:r>
    </w:p>
    <w:p w14:paraId="76D5B749" w14:textId="0347A60D" w:rsidR="00DF4202" w:rsidRDefault="00EE5612" w:rsidP="00DF4202">
      <w:pPr>
        <w:ind w:firstLine="720"/>
        <w:jc w:val="both"/>
        <w:rPr>
          <w:rFonts w:ascii="Arial" w:hAnsi="Arial" w:cs="Arial"/>
          <w:color w:val="000000" w:themeColor="text1"/>
          <w:lang w:val="en-GB" w:eastAsia="en-GB"/>
        </w:rPr>
      </w:pPr>
      <w:r>
        <w:rPr>
          <w:rFonts w:ascii="Arial" w:hAnsi="Arial" w:cs="Arial"/>
          <w:lang w:val="en-GB"/>
        </w:rPr>
        <w:t>Mr J Pascoe</w:t>
      </w:r>
      <w:r w:rsidR="002C4CE6">
        <w:rPr>
          <w:rFonts w:ascii="Arial" w:hAnsi="Arial" w:cs="Arial"/>
          <w:lang w:val="en-GB"/>
        </w:rPr>
        <w:t xml:space="preserve"> (Vice Chair)</w:t>
      </w:r>
      <w:r>
        <w:rPr>
          <w:rFonts w:ascii="Arial" w:hAnsi="Arial" w:cs="Arial"/>
          <w:color w:val="000000" w:themeColor="text1"/>
          <w:lang w:val="en-GB" w:eastAsia="en-GB"/>
        </w:rPr>
        <w:tab/>
      </w:r>
      <w:r w:rsidR="002C4CE6">
        <w:rPr>
          <w:rFonts w:ascii="Arial" w:hAnsi="Arial" w:cs="Arial"/>
          <w:color w:val="000000" w:themeColor="text1"/>
          <w:lang w:val="en-GB" w:eastAsia="en-GB"/>
        </w:rPr>
        <w:t>Mrs K Wilson</w:t>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r w:rsidR="00DF4202" w:rsidRPr="00032628">
        <w:rPr>
          <w:rFonts w:ascii="Arial" w:hAnsi="Arial" w:cs="Arial"/>
          <w:color w:val="000000" w:themeColor="text1"/>
          <w:lang w:val="en-GB" w:eastAsia="en-GB"/>
        </w:rPr>
        <w:tab/>
      </w:r>
    </w:p>
    <w:p w14:paraId="7FE5511E" w14:textId="77777777"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14:paraId="747B8619" w14:textId="71FD3390" w:rsidR="00EF0413" w:rsidRDefault="004D01D6" w:rsidP="005A4B69">
      <w:pPr>
        <w:jc w:val="both"/>
        <w:rPr>
          <w:rFonts w:ascii="Arial" w:hAnsi="Arial" w:cs="Arial"/>
          <w:color w:val="000000" w:themeColor="text1"/>
          <w:lang w:val="en-GB" w:eastAsia="en-GB"/>
        </w:rPr>
      </w:pPr>
      <w:r>
        <w:rPr>
          <w:rFonts w:ascii="Arial" w:hAnsi="Arial" w:cs="Arial"/>
          <w:lang w:val="en-GB"/>
        </w:rPr>
        <w:t>There w</w:t>
      </w:r>
      <w:r w:rsidR="003632D1">
        <w:rPr>
          <w:rFonts w:ascii="Arial" w:hAnsi="Arial" w:cs="Arial"/>
          <w:lang w:val="en-GB"/>
        </w:rPr>
        <w:t xml:space="preserve">as one </w:t>
      </w:r>
      <w:r w:rsidR="00EF0413" w:rsidRPr="0085658D">
        <w:rPr>
          <w:rFonts w:ascii="Arial" w:hAnsi="Arial" w:cs="Arial"/>
          <w:lang w:val="en-GB"/>
        </w:rPr>
        <w:t>member of the public</w:t>
      </w:r>
      <w:r w:rsidR="00B771A8">
        <w:rPr>
          <w:rFonts w:ascii="Arial" w:hAnsi="Arial" w:cs="Arial"/>
          <w:lang w:val="en-GB"/>
        </w:rPr>
        <w:t xml:space="preserve"> present.</w:t>
      </w:r>
      <w:r w:rsidR="00EF0413">
        <w:rPr>
          <w:rFonts w:ascii="Arial" w:hAnsi="Arial" w:cs="Arial"/>
          <w:lang w:val="en-GB"/>
        </w:rPr>
        <w:t xml:space="preserve"> </w:t>
      </w:r>
    </w:p>
    <w:p w14:paraId="41D471A1" w14:textId="77777777" w:rsidR="00575864" w:rsidRDefault="00575864" w:rsidP="004C3A3E">
      <w:pPr>
        <w:jc w:val="both"/>
        <w:rPr>
          <w:rFonts w:ascii="Arial" w:hAnsi="Arial" w:cs="Arial"/>
          <w:color w:val="000000" w:themeColor="text1"/>
          <w:lang w:val="en-GB" w:eastAsia="en-GB"/>
        </w:rPr>
      </w:pPr>
    </w:p>
    <w:p w14:paraId="0E1813C5" w14:textId="77777777"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w:t>
      </w:r>
      <w:r w:rsidR="004D01D6">
        <w:rPr>
          <w:rFonts w:ascii="Arial" w:hAnsi="Arial" w:cs="Arial"/>
          <w:color w:val="000000" w:themeColor="text1"/>
          <w:lang w:val="en-GB"/>
        </w:rPr>
        <w:t xml:space="preserve"> and public speaking</w:t>
      </w:r>
      <w:r w:rsidR="007C7D7A">
        <w:rPr>
          <w:rFonts w:ascii="Arial" w:hAnsi="Arial" w:cs="Arial"/>
          <w:color w:val="000000" w:themeColor="text1"/>
          <w:lang w:val="en-GB"/>
        </w:rPr>
        <w:t xml:space="preserv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14:paraId="4CBB1DB8" w14:textId="77777777" w:rsidR="00575864" w:rsidRDefault="00575864" w:rsidP="00D26DD9">
      <w:pPr>
        <w:jc w:val="both"/>
        <w:rPr>
          <w:rFonts w:ascii="Arial" w:hAnsi="Arial" w:cs="Arial"/>
          <w:color w:val="000000" w:themeColor="text1"/>
          <w:lang w:val="en-GB"/>
        </w:rPr>
      </w:pPr>
    </w:p>
    <w:p w14:paraId="416FFBAD" w14:textId="77777777" w:rsidR="00B14990" w:rsidRDefault="00B14990" w:rsidP="00D26DD9">
      <w:pPr>
        <w:jc w:val="both"/>
        <w:rPr>
          <w:rFonts w:ascii="Arial" w:hAnsi="Arial" w:cs="Arial"/>
          <w:color w:val="000000" w:themeColor="text1"/>
          <w:lang w:val="en-GB"/>
        </w:rPr>
      </w:pPr>
    </w:p>
    <w:p w14:paraId="1A5B2554" w14:textId="35B3D837" w:rsidR="004A1C4D" w:rsidRPr="004A1C4D" w:rsidRDefault="004A1C4D" w:rsidP="004A1C4D">
      <w:pPr>
        <w:pStyle w:val="ListParagraph"/>
        <w:numPr>
          <w:ilvl w:val="0"/>
          <w:numId w:val="19"/>
        </w:numPr>
        <w:ind w:left="0" w:firstLine="0"/>
        <w:jc w:val="both"/>
        <w:rPr>
          <w:rFonts w:ascii="Arial" w:hAnsi="Arial" w:cs="Arial"/>
          <w:b/>
          <w:color w:val="000000"/>
          <w:lang w:val="en-GB" w:eastAsia="en-GB"/>
        </w:rPr>
      </w:pPr>
      <w:r w:rsidRPr="004A1C4D">
        <w:rPr>
          <w:rFonts w:ascii="Arial" w:hAnsi="Arial" w:cs="Arial"/>
          <w:b/>
          <w:color w:val="000000"/>
          <w:lang w:val="en-GB" w:eastAsia="en-GB"/>
        </w:rPr>
        <w:t>Election of a new Chair</w:t>
      </w:r>
    </w:p>
    <w:p w14:paraId="7C9A7CB4" w14:textId="77777777" w:rsidR="004A1C4D" w:rsidRDefault="004A1C4D" w:rsidP="004A1C4D">
      <w:pPr>
        <w:pStyle w:val="ListParagraph"/>
        <w:ind w:left="0" w:firstLine="54"/>
        <w:jc w:val="both"/>
        <w:rPr>
          <w:rFonts w:ascii="Arial" w:hAnsi="Arial" w:cs="Arial"/>
          <w:b/>
          <w:color w:val="000000"/>
          <w:lang w:val="en-GB" w:eastAsia="en-GB"/>
        </w:rPr>
      </w:pPr>
    </w:p>
    <w:p w14:paraId="129ECCEF" w14:textId="77777777" w:rsidR="004A1C4D" w:rsidRDefault="004A1C4D" w:rsidP="004A1C4D">
      <w:pPr>
        <w:jc w:val="both"/>
        <w:rPr>
          <w:rFonts w:ascii="Arial" w:hAnsi="Arial" w:cs="Arial"/>
          <w:bCs/>
          <w:lang w:val="en-GB"/>
        </w:rPr>
      </w:pPr>
      <w:r>
        <w:rPr>
          <w:rFonts w:ascii="Arial" w:hAnsi="Arial" w:cs="Arial"/>
          <w:bCs/>
          <w:lang w:val="en-GB"/>
        </w:rPr>
        <w:t>Mrs K Wilson had resigned as the Chair.  It was proposed by Mrs K Wilson, seconded by Mr M Rowse and RESOLVED to appoint Mrs C Rule as the Chair,</w:t>
      </w:r>
      <w:r>
        <w:rPr>
          <w:rFonts w:ascii="Arial" w:hAnsi="Arial" w:cs="Arial"/>
          <w:bCs/>
          <w:lang w:val="en-GB"/>
        </w:rPr>
        <w:t xml:space="preserve"> who accepted.</w:t>
      </w:r>
    </w:p>
    <w:p w14:paraId="3E2A60B0" w14:textId="77777777" w:rsidR="004A1C4D" w:rsidRDefault="004A1C4D" w:rsidP="004A1C4D">
      <w:pPr>
        <w:jc w:val="both"/>
        <w:rPr>
          <w:rFonts w:ascii="Arial" w:hAnsi="Arial" w:cs="Arial"/>
          <w:bCs/>
          <w:lang w:val="en-GB"/>
        </w:rPr>
      </w:pPr>
    </w:p>
    <w:p w14:paraId="0E05D479" w14:textId="4EFDB3D6" w:rsidR="004A1C4D" w:rsidRDefault="004A1C4D" w:rsidP="004A1C4D">
      <w:pPr>
        <w:jc w:val="both"/>
        <w:rPr>
          <w:rFonts w:ascii="Arial" w:hAnsi="Arial" w:cs="Arial"/>
          <w:bCs/>
          <w:lang w:val="en-GB"/>
        </w:rPr>
      </w:pPr>
      <w:r>
        <w:rPr>
          <w:rFonts w:ascii="Arial" w:hAnsi="Arial" w:cs="Arial"/>
          <w:bCs/>
          <w:lang w:val="en-GB"/>
        </w:rPr>
        <w:t xml:space="preserve">It was proposed by Mrs K Wilson, seconded by </w:t>
      </w:r>
      <w:r>
        <w:rPr>
          <w:rFonts w:ascii="Arial" w:hAnsi="Arial" w:cs="Arial"/>
          <w:bCs/>
          <w:lang w:val="en-GB"/>
        </w:rPr>
        <w:t>J Birnie</w:t>
      </w:r>
      <w:r>
        <w:rPr>
          <w:rFonts w:ascii="Arial" w:hAnsi="Arial" w:cs="Arial"/>
          <w:bCs/>
          <w:lang w:val="en-GB"/>
        </w:rPr>
        <w:t xml:space="preserve"> and RESOLVED to appoint Mr J Pascoe as the Vice Chair, who accepted</w:t>
      </w:r>
      <w:r>
        <w:rPr>
          <w:rFonts w:ascii="Arial" w:hAnsi="Arial" w:cs="Arial"/>
          <w:bCs/>
          <w:lang w:val="en-GB"/>
        </w:rPr>
        <w:t>.</w:t>
      </w:r>
    </w:p>
    <w:p w14:paraId="10B4CC40" w14:textId="77777777" w:rsidR="004A1C4D" w:rsidRDefault="004A1C4D" w:rsidP="004A1C4D">
      <w:pPr>
        <w:jc w:val="both"/>
        <w:rPr>
          <w:rFonts w:ascii="Arial" w:hAnsi="Arial" w:cs="Arial"/>
          <w:bCs/>
          <w:lang w:val="en-GB"/>
        </w:rPr>
      </w:pPr>
    </w:p>
    <w:p w14:paraId="030C5FC3" w14:textId="57CCEF38" w:rsidR="004A1C4D" w:rsidRPr="004F0A52" w:rsidRDefault="004A1C4D" w:rsidP="004A1C4D">
      <w:pPr>
        <w:jc w:val="both"/>
        <w:rPr>
          <w:rFonts w:ascii="Arial" w:hAnsi="Arial" w:cs="Arial"/>
          <w:bCs/>
          <w:lang w:val="en-GB"/>
        </w:rPr>
      </w:pPr>
      <w:r>
        <w:rPr>
          <w:rFonts w:ascii="Arial" w:hAnsi="Arial" w:cs="Arial"/>
          <w:bCs/>
          <w:lang w:val="en-GB"/>
        </w:rPr>
        <w:t xml:space="preserve">Everyone thanked Mrs K Wilson for her commitment to the </w:t>
      </w:r>
      <w:r>
        <w:rPr>
          <w:rFonts w:ascii="Arial" w:hAnsi="Arial" w:cs="Arial"/>
          <w:bCs/>
          <w:lang w:val="en-GB"/>
        </w:rPr>
        <w:t>village as Chair to the Parish Council</w:t>
      </w:r>
      <w:r>
        <w:rPr>
          <w:rFonts w:ascii="Arial" w:hAnsi="Arial" w:cs="Arial"/>
          <w:bCs/>
          <w:lang w:val="en-GB"/>
        </w:rPr>
        <w:t>.</w:t>
      </w:r>
    </w:p>
    <w:p w14:paraId="3F2BCA8A" w14:textId="77777777" w:rsidR="004A1C4D" w:rsidRPr="004A1C4D" w:rsidRDefault="004A1C4D" w:rsidP="004A1C4D">
      <w:pPr>
        <w:pStyle w:val="ListParagraph"/>
        <w:ind w:left="0" w:firstLine="54"/>
        <w:jc w:val="both"/>
        <w:rPr>
          <w:rFonts w:ascii="Arial" w:hAnsi="Arial" w:cs="Arial"/>
          <w:bCs/>
          <w:color w:val="000000"/>
          <w:lang w:val="en-GB" w:eastAsia="en-GB"/>
        </w:rPr>
      </w:pPr>
    </w:p>
    <w:p w14:paraId="001701E7" w14:textId="5DFE8C42" w:rsidR="00032628" w:rsidRPr="004A1C4D" w:rsidRDefault="00032628" w:rsidP="004A1C4D">
      <w:pPr>
        <w:pStyle w:val="ListParagraph"/>
        <w:numPr>
          <w:ilvl w:val="0"/>
          <w:numId w:val="19"/>
        </w:numPr>
        <w:ind w:left="0" w:firstLine="0"/>
        <w:jc w:val="both"/>
        <w:rPr>
          <w:rFonts w:ascii="Arial" w:hAnsi="Arial" w:cs="Arial"/>
          <w:b/>
          <w:color w:val="000000"/>
          <w:lang w:val="en-GB" w:eastAsia="en-GB"/>
        </w:rPr>
      </w:pPr>
      <w:r w:rsidRPr="004A1C4D">
        <w:rPr>
          <w:rFonts w:ascii="Arial" w:hAnsi="Arial" w:cs="Arial"/>
          <w:b/>
          <w:color w:val="000000"/>
          <w:lang w:val="en-GB" w:eastAsia="en-GB"/>
        </w:rPr>
        <w:t>Public Session</w:t>
      </w:r>
    </w:p>
    <w:p w14:paraId="0DB0BD88" w14:textId="77777777" w:rsidR="00032628" w:rsidRPr="00032628" w:rsidRDefault="00032628" w:rsidP="00610D38">
      <w:pPr>
        <w:jc w:val="both"/>
        <w:rPr>
          <w:rFonts w:ascii="Arial" w:hAnsi="Arial" w:cs="Arial"/>
          <w:color w:val="000000"/>
          <w:lang w:val="en-GB" w:eastAsia="en-GB"/>
        </w:rPr>
      </w:pPr>
    </w:p>
    <w:p w14:paraId="5063D03D" w14:textId="77777777" w:rsidR="00BC2FE7" w:rsidRDefault="004D01D6" w:rsidP="00983B0B">
      <w:pPr>
        <w:jc w:val="both"/>
        <w:rPr>
          <w:rFonts w:ascii="Arial" w:hAnsi="Arial" w:cs="Arial"/>
          <w:color w:val="000000"/>
          <w:lang w:val="en-GB" w:eastAsia="en-GB"/>
        </w:rPr>
      </w:pPr>
      <w:r>
        <w:rPr>
          <w:rFonts w:ascii="Arial" w:hAnsi="Arial" w:cs="Arial"/>
          <w:color w:val="000000"/>
          <w:lang w:val="en-GB" w:eastAsia="en-GB"/>
        </w:rPr>
        <w:t>None.</w:t>
      </w:r>
    </w:p>
    <w:p w14:paraId="2038A6BF" w14:textId="77777777" w:rsidR="00380841" w:rsidRDefault="00380841" w:rsidP="00610D38">
      <w:pPr>
        <w:jc w:val="both"/>
        <w:rPr>
          <w:rFonts w:ascii="Arial" w:hAnsi="Arial" w:cs="Arial"/>
          <w:color w:val="000000"/>
          <w:lang w:val="en-GB" w:eastAsia="en-GB"/>
        </w:rPr>
      </w:pPr>
    </w:p>
    <w:p w14:paraId="3861B4F2" w14:textId="0D03EC63" w:rsidR="00032628" w:rsidRPr="00610D38" w:rsidRDefault="004A1C4D" w:rsidP="00610D38">
      <w:pPr>
        <w:jc w:val="both"/>
        <w:rPr>
          <w:rFonts w:ascii="Arial" w:hAnsi="Arial" w:cs="Arial"/>
          <w:b/>
          <w:color w:val="000000"/>
          <w:lang w:val="en-GB" w:eastAsia="en-GB"/>
        </w:rPr>
      </w:pPr>
      <w:r>
        <w:rPr>
          <w:rFonts w:ascii="Arial" w:hAnsi="Arial" w:cs="Arial"/>
          <w:b/>
          <w:color w:val="000000"/>
          <w:lang w:val="en-GB" w:eastAsia="en-GB"/>
        </w:rPr>
        <w:t>3</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14:paraId="17676D4D" w14:textId="77777777" w:rsidR="00032628" w:rsidRPr="00032628" w:rsidRDefault="00032628" w:rsidP="00610D38">
      <w:pPr>
        <w:jc w:val="both"/>
        <w:rPr>
          <w:rFonts w:ascii="Arial" w:hAnsi="Arial" w:cs="Arial"/>
          <w:color w:val="000000"/>
          <w:lang w:val="en-GB" w:eastAsia="en-GB"/>
        </w:rPr>
      </w:pPr>
    </w:p>
    <w:p w14:paraId="75D8DE17" w14:textId="40AF4BB8" w:rsidR="00DF4202" w:rsidRDefault="004A1C4D" w:rsidP="00DF4202">
      <w:pPr>
        <w:jc w:val="both"/>
        <w:rPr>
          <w:rFonts w:ascii="Arial" w:hAnsi="Arial" w:cs="Arial"/>
          <w:lang w:val="en-GB"/>
        </w:rPr>
      </w:pPr>
      <w:r>
        <w:rPr>
          <w:rFonts w:ascii="Arial" w:hAnsi="Arial" w:cs="Arial"/>
          <w:lang w:val="en-GB"/>
        </w:rPr>
        <w:t>None</w:t>
      </w:r>
      <w:r w:rsidR="00DF4202">
        <w:rPr>
          <w:rFonts w:ascii="Arial" w:hAnsi="Arial" w:cs="Arial"/>
          <w:lang w:val="en-GB"/>
        </w:rPr>
        <w:t>.</w:t>
      </w:r>
    </w:p>
    <w:p w14:paraId="1BCCFE43" w14:textId="77777777" w:rsidR="00380841" w:rsidRDefault="00380841" w:rsidP="00610D38">
      <w:pPr>
        <w:jc w:val="both"/>
        <w:rPr>
          <w:rFonts w:ascii="Arial" w:hAnsi="Arial" w:cs="Arial"/>
          <w:b/>
          <w:color w:val="000000"/>
          <w:lang w:val="en-GB" w:eastAsia="en-GB"/>
        </w:rPr>
      </w:pPr>
    </w:p>
    <w:p w14:paraId="22430504" w14:textId="6F233311" w:rsidR="00032628" w:rsidRDefault="001E62CA" w:rsidP="00610D38">
      <w:pPr>
        <w:jc w:val="both"/>
        <w:rPr>
          <w:rFonts w:ascii="Arial" w:hAnsi="Arial" w:cs="Arial"/>
          <w:b/>
          <w:color w:val="000000"/>
          <w:lang w:val="en-GB" w:eastAsia="en-GB"/>
        </w:rPr>
      </w:pPr>
      <w:r>
        <w:rPr>
          <w:rFonts w:ascii="Arial" w:hAnsi="Arial" w:cs="Arial"/>
          <w:b/>
          <w:color w:val="000000"/>
          <w:lang w:val="en-GB" w:eastAsia="en-GB"/>
        </w:rPr>
        <w:t>4</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14:paraId="00243888" w14:textId="77777777" w:rsidR="004865E2" w:rsidRPr="00610D38" w:rsidRDefault="004865E2" w:rsidP="00610D38">
      <w:pPr>
        <w:jc w:val="both"/>
        <w:rPr>
          <w:rFonts w:ascii="Arial" w:hAnsi="Arial" w:cs="Arial"/>
          <w:b/>
          <w:color w:val="000000"/>
          <w:lang w:val="en-GB" w:eastAsia="en-GB"/>
        </w:rPr>
      </w:pPr>
    </w:p>
    <w:p w14:paraId="0899773A" w14:textId="40F6EBC6"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005DA6">
        <w:rPr>
          <w:rFonts w:ascii="Arial" w:hAnsi="Arial" w:cs="Arial"/>
          <w:lang w:eastAsia="en-GB"/>
        </w:rPr>
        <w:t xml:space="preserve"> </w:t>
      </w:r>
      <w:r w:rsidR="003632D1">
        <w:rPr>
          <w:rFonts w:ascii="Arial" w:hAnsi="Arial" w:cs="Arial"/>
          <w:lang w:eastAsia="en-GB"/>
        </w:rPr>
        <w:t>R Willey</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005DA6">
        <w:rPr>
          <w:rFonts w:ascii="Arial" w:hAnsi="Arial" w:cs="Arial"/>
          <w:lang w:eastAsia="en-GB"/>
        </w:rPr>
        <w:t xml:space="preserve"> </w:t>
      </w:r>
      <w:r w:rsidR="004A1C4D">
        <w:rPr>
          <w:rFonts w:ascii="Arial" w:hAnsi="Arial" w:cs="Arial"/>
          <w:lang w:eastAsia="en-GB"/>
        </w:rPr>
        <w:t>Mr L Skeites</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4A1C4D">
        <w:rPr>
          <w:rFonts w:ascii="Arial" w:hAnsi="Arial" w:cs="Arial"/>
          <w:lang w:eastAsia="en-GB"/>
        </w:rPr>
        <w:t>2 August</w:t>
      </w:r>
      <w:r w:rsidR="00DF4202">
        <w:rPr>
          <w:rFonts w:ascii="Arial" w:hAnsi="Arial" w:cs="Arial"/>
          <w:lang w:eastAsia="en-GB"/>
        </w:rPr>
        <w:t xml:space="preserve"> 2024</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p>
    <w:p w14:paraId="027F99EF" w14:textId="77777777" w:rsidR="00380841" w:rsidRPr="00032628" w:rsidRDefault="00380841" w:rsidP="00610D38">
      <w:pPr>
        <w:jc w:val="both"/>
        <w:rPr>
          <w:rFonts w:ascii="Arial" w:hAnsi="Arial" w:cs="Arial"/>
          <w:color w:val="000000"/>
          <w:lang w:val="en-GB" w:eastAsia="en-GB"/>
        </w:rPr>
      </w:pPr>
    </w:p>
    <w:p w14:paraId="7441079B" w14:textId="594CA17C" w:rsidR="00032628" w:rsidRPr="00610D38" w:rsidRDefault="001E62CA"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14:paraId="7DCDB32E" w14:textId="77777777" w:rsidR="00032628" w:rsidRPr="00032628" w:rsidRDefault="00032628" w:rsidP="00610D38">
      <w:pPr>
        <w:jc w:val="both"/>
        <w:rPr>
          <w:rFonts w:ascii="Arial" w:hAnsi="Arial" w:cs="Arial"/>
          <w:color w:val="000000"/>
          <w:lang w:val="en-GB" w:eastAsia="en-GB"/>
        </w:rPr>
      </w:pPr>
    </w:p>
    <w:p w14:paraId="575FEEE9" w14:textId="77777777" w:rsidR="00CB0039" w:rsidRPr="00E2212B" w:rsidRDefault="003632D1" w:rsidP="00CB0039">
      <w:pPr>
        <w:autoSpaceDE w:val="0"/>
        <w:autoSpaceDN w:val="0"/>
        <w:adjustRightInd w:val="0"/>
        <w:jc w:val="both"/>
        <w:rPr>
          <w:rFonts w:ascii="Arial" w:hAnsi="Arial" w:cs="Arial"/>
        </w:rPr>
      </w:pPr>
      <w:r>
        <w:rPr>
          <w:rFonts w:ascii="Arial" w:hAnsi="Arial" w:cs="Arial"/>
          <w:color w:val="000000"/>
          <w:lang w:val="en-GB" w:eastAsia="en-GB"/>
        </w:rPr>
        <w:t>None.</w:t>
      </w:r>
    </w:p>
    <w:p w14:paraId="12F93B88" w14:textId="77777777" w:rsidR="001E62CA" w:rsidRDefault="001E62CA" w:rsidP="00F60C55">
      <w:pPr>
        <w:jc w:val="both"/>
        <w:rPr>
          <w:rFonts w:ascii="Arial" w:hAnsi="Arial" w:cs="Arial"/>
          <w:color w:val="000000"/>
          <w:lang w:val="en-GB" w:eastAsia="en-GB"/>
        </w:rPr>
      </w:pPr>
    </w:p>
    <w:p w14:paraId="11E9F51A" w14:textId="4C51F0CA" w:rsidR="00DF4202" w:rsidRDefault="001E62CA" w:rsidP="00F60C55">
      <w:pPr>
        <w:jc w:val="both"/>
        <w:rPr>
          <w:rFonts w:ascii="Arial" w:hAnsi="Arial" w:cs="Arial"/>
          <w:b/>
          <w:color w:val="000000"/>
          <w:lang w:val="en-GB" w:eastAsia="en-GB"/>
        </w:rPr>
      </w:pPr>
      <w:r>
        <w:rPr>
          <w:rFonts w:ascii="Arial" w:hAnsi="Arial" w:cs="Arial"/>
          <w:b/>
          <w:color w:val="000000"/>
          <w:lang w:val="en-GB" w:eastAsia="en-GB"/>
        </w:rPr>
        <w:t>6</w:t>
      </w:r>
      <w:r w:rsidR="00A94135">
        <w:rPr>
          <w:rFonts w:ascii="Arial" w:hAnsi="Arial" w:cs="Arial"/>
          <w:b/>
          <w:color w:val="000000"/>
          <w:lang w:val="en-GB" w:eastAsia="en-GB"/>
        </w:rPr>
        <w:t>.</w:t>
      </w:r>
      <w:r w:rsidR="00112FB7">
        <w:rPr>
          <w:rFonts w:ascii="Arial" w:hAnsi="Arial" w:cs="Arial"/>
          <w:b/>
          <w:color w:val="000000"/>
          <w:lang w:val="en-GB" w:eastAsia="en-GB"/>
        </w:rPr>
        <w:tab/>
      </w:r>
      <w:r w:rsidR="00DF4202">
        <w:rPr>
          <w:rFonts w:ascii="Arial" w:hAnsi="Arial" w:cs="Arial"/>
          <w:b/>
          <w:color w:val="000000"/>
          <w:lang w:val="en-GB" w:eastAsia="en-GB"/>
        </w:rPr>
        <w:t>Planning</w:t>
      </w:r>
    </w:p>
    <w:p w14:paraId="576C992C" w14:textId="77777777" w:rsidR="00DF4202" w:rsidRDefault="00DF4202" w:rsidP="00F60C55">
      <w:pPr>
        <w:jc w:val="both"/>
        <w:rPr>
          <w:rFonts w:ascii="Arial" w:hAnsi="Arial" w:cs="Arial"/>
          <w:b/>
          <w:color w:val="000000"/>
          <w:lang w:val="en-GB" w:eastAsia="en-GB"/>
        </w:rPr>
      </w:pPr>
    </w:p>
    <w:p w14:paraId="7C3D05B2" w14:textId="77777777"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14:paraId="4C108043" w14:textId="77777777" w:rsidR="00CB0039" w:rsidRDefault="00CB0039" w:rsidP="00F60C55">
      <w:pPr>
        <w:jc w:val="both"/>
        <w:rPr>
          <w:rFonts w:ascii="Arial" w:hAnsi="Arial" w:cs="Arial"/>
          <w:lang w:val="en-GB" w:eastAsia="en-GB"/>
        </w:rPr>
      </w:pPr>
    </w:p>
    <w:p w14:paraId="237584B3" w14:textId="77777777" w:rsidR="004A1C4D" w:rsidRDefault="004A1C4D" w:rsidP="004A1C4D">
      <w:pPr>
        <w:autoSpaceDE w:val="0"/>
        <w:autoSpaceDN w:val="0"/>
        <w:adjustRightInd w:val="0"/>
        <w:jc w:val="both"/>
        <w:rPr>
          <w:rFonts w:ascii="Arial" w:hAnsi="Arial" w:cs="Arial"/>
        </w:rPr>
      </w:pPr>
      <w:r w:rsidRPr="00F023A2">
        <w:rPr>
          <w:rFonts w:ascii="Arial" w:hAnsi="Arial" w:cs="Arial"/>
        </w:rPr>
        <w:lastRenderedPageBreak/>
        <w:t xml:space="preserve">PA24/05875 – </w:t>
      </w:r>
      <w:proofErr w:type="spellStart"/>
      <w:r w:rsidRPr="00F023A2">
        <w:rPr>
          <w:rFonts w:ascii="Arial" w:hAnsi="Arial" w:cs="Arial"/>
        </w:rPr>
        <w:t>Treverbyn</w:t>
      </w:r>
      <w:proofErr w:type="spellEnd"/>
      <w:r w:rsidRPr="00F023A2">
        <w:rPr>
          <w:rFonts w:ascii="Arial" w:hAnsi="Arial" w:cs="Arial"/>
        </w:rPr>
        <w:t xml:space="preserve">, Polurrian Cliffs - Creation of vehicular access from rear of property onto </w:t>
      </w:r>
      <w:proofErr w:type="spellStart"/>
      <w:r w:rsidRPr="00F023A2">
        <w:rPr>
          <w:rFonts w:ascii="Arial" w:hAnsi="Arial" w:cs="Arial"/>
        </w:rPr>
        <w:t>Gwel</w:t>
      </w:r>
      <w:proofErr w:type="spellEnd"/>
      <w:r w:rsidRPr="00F023A2">
        <w:rPr>
          <w:rFonts w:ascii="Arial" w:hAnsi="Arial" w:cs="Arial"/>
        </w:rPr>
        <w:t xml:space="preserve"> an Garrek and formation of parking area with space for turning within the property </w:t>
      </w:r>
    </w:p>
    <w:p w14:paraId="4D3D0B74" w14:textId="77777777" w:rsidR="004A1C4D" w:rsidRDefault="004A1C4D" w:rsidP="004A1C4D">
      <w:pPr>
        <w:autoSpaceDE w:val="0"/>
        <w:autoSpaceDN w:val="0"/>
        <w:adjustRightInd w:val="0"/>
        <w:jc w:val="both"/>
        <w:rPr>
          <w:rFonts w:ascii="Arial" w:hAnsi="Arial" w:cs="Arial"/>
        </w:rPr>
      </w:pPr>
    </w:p>
    <w:p w14:paraId="029088C0" w14:textId="77777777" w:rsidR="004A1C4D" w:rsidRDefault="004A1C4D" w:rsidP="004A1C4D">
      <w:pPr>
        <w:autoSpaceDE w:val="0"/>
        <w:autoSpaceDN w:val="0"/>
        <w:adjustRightInd w:val="0"/>
        <w:jc w:val="both"/>
        <w:rPr>
          <w:rFonts w:ascii="Arial" w:hAnsi="Arial" w:cs="Arial"/>
        </w:rPr>
      </w:pPr>
      <w:r>
        <w:rPr>
          <w:rFonts w:ascii="Arial" w:hAnsi="Arial" w:cs="Arial"/>
        </w:rPr>
        <w:t>Mr Tremayne read a statement on behalf of the Applicant, which stated that attempts had been made to identify the owner of the land over which the access was required, although there was no mention of a Land Registry Search.  He stated that providing this new entrance would assist access to the property for disabled friends and family.</w:t>
      </w:r>
    </w:p>
    <w:p w14:paraId="5277CECD" w14:textId="77777777" w:rsidR="004A1C4D" w:rsidRDefault="004A1C4D" w:rsidP="004A1C4D">
      <w:pPr>
        <w:autoSpaceDE w:val="0"/>
        <w:autoSpaceDN w:val="0"/>
        <w:adjustRightInd w:val="0"/>
        <w:jc w:val="both"/>
        <w:rPr>
          <w:rFonts w:ascii="Arial" w:hAnsi="Arial" w:cs="Arial"/>
        </w:rPr>
      </w:pPr>
    </w:p>
    <w:p w14:paraId="5AF43843" w14:textId="3070380B" w:rsidR="004A1C4D" w:rsidRDefault="004A1C4D" w:rsidP="004A1C4D">
      <w:pPr>
        <w:autoSpaceDE w:val="0"/>
        <w:autoSpaceDN w:val="0"/>
        <w:adjustRightInd w:val="0"/>
        <w:jc w:val="both"/>
        <w:rPr>
          <w:rFonts w:ascii="Arial" w:hAnsi="Arial" w:cs="Arial"/>
        </w:rPr>
      </w:pPr>
      <w:r>
        <w:rPr>
          <w:rFonts w:ascii="Arial" w:hAnsi="Arial" w:cs="Arial"/>
        </w:rPr>
        <w:t xml:space="preserve">It was proposed by Councillor J Pascoe, second by Councillor M Rowse and RESOLVED to support the application.  </w:t>
      </w:r>
    </w:p>
    <w:p w14:paraId="6E708571" w14:textId="77777777" w:rsidR="004A1C4D" w:rsidRDefault="004A1C4D" w:rsidP="004A1C4D">
      <w:pPr>
        <w:autoSpaceDE w:val="0"/>
        <w:autoSpaceDN w:val="0"/>
        <w:adjustRightInd w:val="0"/>
        <w:jc w:val="both"/>
        <w:rPr>
          <w:rFonts w:ascii="Arial" w:hAnsi="Arial" w:cs="Arial"/>
        </w:rPr>
      </w:pPr>
    </w:p>
    <w:p w14:paraId="6DBC25A7" w14:textId="77777777" w:rsidR="004A1C4D" w:rsidRDefault="004A1C4D" w:rsidP="004A1C4D">
      <w:pPr>
        <w:autoSpaceDE w:val="0"/>
        <w:autoSpaceDN w:val="0"/>
        <w:adjustRightInd w:val="0"/>
        <w:jc w:val="both"/>
        <w:rPr>
          <w:rFonts w:ascii="Arial" w:hAnsi="Arial" w:cs="Arial"/>
        </w:rPr>
      </w:pPr>
      <w:r>
        <w:rPr>
          <w:rFonts w:ascii="Arial" w:hAnsi="Arial" w:cs="Arial"/>
        </w:rPr>
        <w:t>PA24/05561 – Predannack Manor – Proposed new gateway and installation of a metal gate opposite an existing access point</w:t>
      </w:r>
    </w:p>
    <w:p w14:paraId="69ADF6CE" w14:textId="77777777" w:rsidR="004A1C4D" w:rsidRDefault="004A1C4D" w:rsidP="004A1C4D">
      <w:pPr>
        <w:autoSpaceDE w:val="0"/>
        <w:autoSpaceDN w:val="0"/>
        <w:adjustRightInd w:val="0"/>
        <w:jc w:val="both"/>
        <w:rPr>
          <w:rFonts w:ascii="Arial" w:hAnsi="Arial" w:cs="Arial"/>
        </w:rPr>
      </w:pPr>
    </w:p>
    <w:p w14:paraId="009D0C7B" w14:textId="04E37F25" w:rsidR="00673DD0" w:rsidRPr="00F023A2" w:rsidRDefault="00673DD0" w:rsidP="004A1C4D">
      <w:pPr>
        <w:autoSpaceDE w:val="0"/>
        <w:autoSpaceDN w:val="0"/>
        <w:adjustRightInd w:val="0"/>
        <w:jc w:val="both"/>
        <w:rPr>
          <w:rFonts w:ascii="Arial" w:hAnsi="Arial" w:cs="Arial"/>
        </w:rPr>
      </w:pPr>
      <w:r>
        <w:rPr>
          <w:rFonts w:ascii="Arial" w:hAnsi="Arial" w:cs="Arial"/>
        </w:rPr>
        <w:t>Concerns were raised regarding the drainage ditch which was located in front of the proposed access.  The Clerk was asked to advise the Planning Officer of the ditch and suggest a pipe be installed under the access track.</w:t>
      </w:r>
    </w:p>
    <w:p w14:paraId="2E969EF4" w14:textId="77777777" w:rsidR="000B10CE" w:rsidRDefault="000B10CE" w:rsidP="004A1C4D">
      <w:pPr>
        <w:jc w:val="both"/>
        <w:rPr>
          <w:rFonts w:ascii="Arial" w:hAnsi="Arial" w:cs="Arial"/>
        </w:rPr>
      </w:pPr>
    </w:p>
    <w:p w14:paraId="6484ECCD" w14:textId="77777777" w:rsidR="001E62CA" w:rsidRDefault="000B10CE" w:rsidP="004A1C4D">
      <w:pPr>
        <w:jc w:val="both"/>
        <w:rPr>
          <w:rFonts w:ascii="Arial" w:hAnsi="Arial" w:cs="Arial"/>
        </w:rPr>
      </w:pPr>
      <w:r>
        <w:rPr>
          <w:rFonts w:ascii="Arial" w:hAnsi="Arial" w:cs="Arial"/>
        </w:rPr>
        <w:t xml:space="preserve">It was proposed by Councillor </w:t>
      </w:r>
      <w:r w:rsidR="00673DD0">
        <w:rPr>
          <w:rFonts w:ascii="Arial" w:hAnsi="Arial" w:cs="Arial"/>
        </w:rPr>
        <w:t>J Pascoe</w:t>
      </w:r>
      <w:r>
        <w:rPr>
          <w:rFonts w:ascii="Arial" w:hAnsi="Arial" w:cs="Arial"/>
        </w:rPr>
        <w:t>, second</w:t>
      </w:r>
      <w:r w:rsidR="007303A8">
        <w:rPr>
          <w:rFonts w:ascii="Arial" w:hAnsi="Arial" w:cs="Arial"/>
        </w:rPr>
        <w:t>ed</w:t>
      </w:r>
      <w:r>
        <w:rPr>
          <w:rFonts w:ascii="Arial" w:hAnsi="Arial" w:cs="Arial"/>
        </w:rPr>
        <w:t xml:space="preserve"> by Councillor </w:t>
      </w:r>
      <w:r w:rsidR="00673DD0">
        <w:rPr>
          <w:rFonts w:ascii="Arial" w:hAnsi="Arial" w:cs="Arial"/>
        </w:rPr>
        <w:t>J Birnie</w:t>
      </w:r>
      <w:r>
        <w:rPr>
          <w:rFonts w:ascii="Arial" w:hAnsi="Arial" w:cs="Arial"/>
        </w:rPr>
        <w:t xml:space="preserve"> and RESOLVED that the application be supported.</w:t>
      </w:r>
      <w:r w:rsidR="00671063">
        <w:rPr>
          <w:rFonts w:ascii="Arial" w:hAnsi="Arial" w:cs="Arial"/>
        </w:rPr>
        <w:t xml:space="preserve"> </w:t>
      </w:r>
    </w:p>
    <w:p w14:paraId="17BE7BDF" w14:textId="77777777" w:rsidR="001E62CA" w:rsidRDefault="001E62CA" w:rsidP="004A1C4D">
      <w:pPr>
        <w:jc w:val="both"/>
        <w:rPr>
          <w:rFonts w:ascii="Arial" w:hAnsi="Arial" w:cs="Arial"/>
        </w:rPr>
      </w:pPr>
    </w:p>
    <w:p w14:paraId="635CB7E7" w14:textId="7C45F7E9" w:rsidR="00CB0039" w:rsidRDefault="001E62CA" w:rsidP="004A1C4D">
      <w:pPr>
        <w:jc w:val="both"/>
        <w:rPr>
          <w:rFonts w:ascii="Arial" w:hAnsi="Arial" w:cs="Arial"/>
        </w:rPr>
      </w:pPr>
      <w:r>
        <w:rPr>
          <w:rFonts w:ascii="Arial" w:hAnsi="Arial" w:cs="Arial"/>
        </w:rPr>
        <w:t>One member of the public left the meeting.</w:t>
      </w:r>
      <w:r w:rsidR="00671063">
        <w:rPr>
          <w:rFonts w:ascii="Arial" w:hAnsi="Arial" w:cs="Arial"/>
        </w:rPr>
        <w:t xml:space="preserve"> </w:t>
      </w:r>
    </w:p>
    <w:p w14:paraId="7707FAC5" w14:textId="77777777" w:rsidR="000B10CE" w:rsidRDefault="000B10CE" w:rsidP="004A1C4D">
      <w:pPr>
        <w:jc w:val="both"/>
        <w:rPr>
          <w:rFonts w:ascii="Arial" w:hAnsi="Arial" w:cs="Arial"/>
        </w:rPr>
      </w:pPr>
    </w:p>
    <w:p w14:paraId="082C6050" w14:textId="77777777" w:rsidR="00AA22CB" w:rsidRDefault="00AA22CB" w:rsidP="004A1C4D">
      <w:pPr>
        <w:jc w:val="both"/>
        <w:rPr>
          <w:rFonts w:ascii="Arial" w:hAnsi="Arial" w:cs="Arial"/>
        </w:rPr>
      </w:pPr>
      <w:r>
        <w:rPr>
          <w:rFonts w:ascii="Arial" w:hAnsi="Arial" w:cs="Arial"/>
        </w:rPr>
        <w:t>The following decisions had been made by Cornwall Council:-</w:t>
      </w:r>
    </w:p>
    <w:p w14:paraId="2977A392" w14:textId="77777777" w:rsidR="00AA22CB" w:rsidRDefault="00AA22CB" w:rsidP="004A1C4D">
      <w:pPr>
        <w:jc w:val="both"/>
        <w:rPr>
          <w:rFonts w:ascii="Arial" w:hAnsi="Arial" w:cs="Arial"/>
        </w:rPr>
      </w:pPr>
    </w:p>
    <w:p w14:paraId="3B1580CB" w14:textId="77777777" w:rsidR="004A1C4D" w:rsidRDefault="004A1C4D" w:rsidP="004A1C4D">
      <w:pPr>
        <w:jc w:val="both"/>
        <w:rPr>
          <w:rFonts w:ascii="Arial" w:hAnsi="Arial" w:cs="Arial"/>
        </w:rPr>
      </w:pPr>
      <w:r w:rsidRPr="00E503A1">
        <w:rPr>
          <w:rFonts w:ascii="Arial" w:hAnsi="Arial" w:cs="Arial"/>
        </w:rPr>
        <w:t xml:space="preserve">PA24/03703 - </w:t>
      </w:r>
      <w:proofErr w:type="spellStart"/>
      <w:r w:rsidRPr="00E503A1">
        <w:rPr>
          <w:rFonts w:ascii="Arial" w:hAnsi="Arial" w:cs="Arial"/>
        </w:rPr>
        <w:t>Gwel</w:t>
      </w:r>
      <w:proofErr w:type="spellEnd"/>
      <w:r w:rsidRPr="00E503A1">
        <w:rPr>
          <w:rFonts w:ascii="Arial" w:hAnsi="Arial" w:cs="Arial"/>
        </w:rPr>
        <w:t xml:space="preserve"> Teg, 47 Laflouder Fields - Change of use from office to ancillary accommodation and occasional holiday let without compliance of condition 2 of decision APP/D0840/W/21/3279963 dated 23/12/2023 </w:t>
      </w:r>
      <w:r>
        <w:rPr>
          <w:rFonts w:ascii="Arial" w:hAnsi="Arial" w:cs="Arial"/>
        </w:rPr>
        <w:t>–</w:t>
      </w:r>
      <w:r w:rsidRPr="00E503A1">
        <w:rPr>
          <w:rFonts w:ascii="Arial" w:hAnsi="Arial" w:cs="Arial"/>
        </w:rPr>
        <w:t xml:space="preserve"> Approved</w:t>
      </w:r>
    </w:p>
    <w:p w14:paraId="42FACA4E" w14:textId="77777777" w:rsidR="004A1C4D" w:rsidRDefault="004A1C4D" w:rsidP="004A1C4D">
      <w:pPr>
        <w:jc w:val="both"/>
        <w:rPr>
          <w:rFonts w:ascii="Arial" w:hAnsi="Arial" w:cs="Arial"/>
        </w:rPr>
      </w:pPr>
    </w:p>
    <w:p w14:paraId="2A2FF505" w14:textId="77777777" w:rsidR="004A1C4D" w:rsidRDefault="004A1C4D" w:rsidP="004A1C4D">
      <w:pPr>
        <w:jc w:val="both"/>
        <w:rPr>
          <w:rFonts w:ascii="Arial" w:hAnsi="Arial" w:cs="Arial"/>
        </w:rPr>
      </w:pPr>
      <w:r w:rsidRPr="00327795">
        <w:rPr>
          <w:rFonts w:ascii="Arial" w:hAnsi="Arial" w:cs="Arial"/>
        </w:rPr>
        <w:t xml:space="preserve">PA24/05314 </w:t>
      </w:r>
      <w:r>
        <w:rPr>
          <w:rFonts w:ascii="Arial" w:hAnsi="Arial" w:cs="Arial"/>
        </w:rPr>
        <w:t>-</w:t>
      </w:r>
      <w:r w:rsidRPr="00327795">
        <w:rPr>
          <w:rFonts w:ascii="Arial" w:hAnsi="Arial" w:cs="Arial"/>
        </w:rPr>
        <w:t xml:space="preserve"> The Cabin</w:t>
      </w:r>
      <w:r>
        <w:rPr>
          <w:rFonts w:ascii="Arial" w:hAnsi="Arial" w:cs="Arial"/>
        </w:rPr>
        <w:t>,</w:t>
      </w:r>
      <w:r w:rsidRPr="00327795">
        <w:rPr>
          <w:rFonts w:ascii="Arial" w:hAnsi="Arial" w:cs="Arial"/>
        </w:rPr>
        <w:t xml:space="preserve"> Nansmellyon Road </w:t>
      </w:r>
      <w:r>
        <w:rPr>
          <w:rFonts w:ascii="Arial" w:hAnsi="Arial" w:cs="Arial"/>
        </w:rPr>
        <w:t>-</w:t>
      </w:r>
      <w:r w:rsidRPr="00327795">
        <w:rPr>
          <w:rFonts w:ascii="Arial" w:hAnsi="Arial" w:cs="Arial"/>
        </w:rPr>
        <w:t xml:space="preserve"> Proposed single </w:t>
      </w:r>
      <w:proofErr w:type="spellStart"/>
      <w:r w:rsidRPr="00327795">
        <w:rPr>
          <w:rFonts w:ascii="Arial" w:hAnsi="Arial" w:cs="Arial"/>
        </w:rPr>
        <w:t>storey</w:t>
      </w:r>
      <w:proofErr w:type="spellEnd"/>
      <w:r w:rsidRPr="00327795">
        <w:rPr>
          <w:rFonts w:ascii="Arial" w:hAnsi="Arial" w:cs="Arial"/>
        </w:rPr>
        <w:t xml:space="preserve"> front porch extension, single </w:t>
      </w:r>
      <w:proofErr w:type="spellStart"/>
      <w:r w:rsidRPr="00327795">
        <w:rPr>
          <w:rFonts w:ascii="Arial" w:hAnsi="Arial" w:cs="Arial"/>
        </w:rPr>
        <w:t>storey</w:t>
      </w:r>
      <w:proofErr w:type="spellEnd"/>
      <w:r w:rsidRPr="00327795">
        <w:rPr>
          <w:rFonts w:ascii="Arial" w:hAnsi="Arial" w:cs="Arial"/>
        </w:rPr>
        <w:t xml:space="preserve"> rear extension to replace existing flat roof extension, external wall insulation with render finish and re-roofing using natural slates to include integrated solar </w:t>
      </w:r>
      <w:r>
        <w:rPr>
          <w:rFonts w:ascii="Arial" w:hAnsi="Arial" w:cs="Arial"/>
        </w:rPr>
        <w:t>PV</w:t>
      </w:r>
      <w:r w:rsidRPr="00327795">
        <w:rPr>
          <w:rFonts w:ascii="Arial" w:hAnsi="Arial" w:cs="Arial"/>
        </w:rPr>
        <w:t xml:space="preserve"> array</w:t>
      </w:r>
      <w:r>
        <w:rPr>
          <w:rFonts w:ascii="Arial" w:hAnsi="Arial" w:cs="Arial"/>
        </w:rPr>
        <w:t xml:space="preserve"> - Approved</w:t>
      </w:r>
    </w:p>
    <w:p w14:paraId="0CD77CC3" w14:textId="77777777" w:rsidR="004A1C4D" w:rsidRDefault="004A1C4D" w:rsidP="004A1C4D">
      <w:pPr>
        <w:jc w:val="both"/>
        <w:rPr>
          <w:rFonts w:ascii="Arial" w:hAnsi="Arial" w:cs="Arial"/>
        </w:rPr>
      </w:pPr>
    </w:p>
    <w:p w14:paraId="41DA044E" w14:textId="77777777" w:rsidR="004A1C4D" w:rsidRPr="00E503A1" w:rsidRDefault="004A1C4D" w:rsidP="004A1C4D">
      <w:pPr>
        <w:jc w:val="both"/>
        <w:rPr>
          <w:rFonts w:ascii="Arial" w:hAnsi="Arial" w:cs="Arial"/>
        </w:rPr>
      </w:pPr>
      <w:r w:rsidRPr="00327795">
        <w:rPr>
          <w:rFonts w:ascii="Arial" w:hAnsi="Arial" w:cs="Arial"/>
        </w:rPr>
        <w:t xml:space="preserve">PA24/05103 </w:t>
      </w:r>
      <w:r>
        <w:rPr>
          <w:rFonts w:ascii="Arial" w:hAnsi="Arial" w:cs="Arial"/>
        </w:rPr>
        <w:t>-</w:t>
      </w:r>
      <w:r w:rsidRPr="00327795">
        <w:rPr>
          <w:rFonts w:ascii="Arial" w:hAnsi="Arial" w:cs="Arial"/>
        </w:rPr>
        <w:t xml:space="preserve"> Angrouse Farm</w:t>
      </w:r>
      <w:r>
        <w:rPr>
          <w:rFonts w:ascii="Arial" w:hAnsi="Arial" w:cs="Arial"/>
        </w:rPr>
        <w:t>,</w:t>
      </w:r>
      <w:r w:rsidRPr="00327795">
        <w:rPr>
          <w:rFonts w:ascii="Arial" w:hAnsi="Arial" w:cs="Arial"/>
        </w:rPr>
        <w:t xml:space="preserve"> Angrouse Lane </w:t>
      </w:r>
      <w:r>
        <w:rPr>
          <w:rFonts w:ascii="Arial" w:hAnsi="Arial" w:cs="Arial"/>
        </w:rPr>
        <w:t>-</w:t>
      </w:r>
      <w:r w:rsidRPr="00327795">
        <w:rPr>
          <w:rFonts w:ascii="Arial" w:hAnsi="Arial" w:cs="Arial"/>
        </w:rPr>
        <w:t xml:space="preserve"> Proposed replacement porch and re-roofing and extension of existing side conservatory, and new roof with balcony over existing sun room</w:t>
      </w:r>
      <w:r>
        <w:rPr>
          <w:rFonts w:ascii="Arial" w:hAnsi="Arial" w:cs="Arial"/>
        </w:rPr>
        <w:t xml:space="preserve"> - Approved</w:t>
      </w:r>
    </w:p>
    <w:p w14:paraId="0F8AFCFA" w14:textId="77777777" w:rsidR="00CB0039" w:rsidRDefault="00CB0039" w:rsidP="00CB0039">
      <w:pPr>
        <w:jc w:val="both"/>
        <w:rPr>
          <w:rFonts w:ascii="Arial" w:hAnsi="Arial" w:cs="Arial"/>
        </w:rPr>
      </w:pPr>
    </w:p>
    <w:p w14:paraId="6217BC37" w14:textId="18CCA7EA" w:rsidR="00032628" w:rsidRDefault="001E62CA" w:rsidP="00CB0039">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14:paraId="439C6911" w14:textId="77777777" w:rsidR="00032628" w:rsidRPr="00032628" w:rsidRDefault="00032628" w:rsidP="00610D38">
      <w:pPr>
        <w:jc w:val="both"/>
        <w:rPr>
          <w:rFonts w:ascii="Arial" w:hAnsi="Arial" w:cs="Arial"/>
          <w:color w:val="000000"/>
          <w:lang w:val="en-GB" w:eastAsia="en-GB"/>
        </w:rPr>
      </w:pPr>
    </w:p>
    <w:p w14:paraId="39DB7440" w14:textId="303CF294" w:rsidR="00671063" w:rsidRDefault="003A2210" w:rsidP="00814309">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814309">
        <w:rPr>
          <w:rFonts w:ascii="Arial" w:hAnsi="Arial" w:cs="Arial"/>
          <w:color w:val="000000" w:themeColor="text1"/>
          <w:lang w:val="en-GB" w:eastAsia="en-GB"/>
        </w:rPr>
        <w:t>had submitted his apologies to the meeting and had circulated an email update.</w:t>
      </w:r>
    </w:p>
    <w:p w14:paraId="33079158" w14:textId="77777777" w:rsidR="00DB6AD2" w:rsidRDefault="00DB6AD2" w:rsidP="0066419B">
      <w:pPr>
        <w:jc w:val="both"/>
        <w:rPr>
          <w:rFonts w:ascii="Arial" w:hAnsi="Arial" w:cs="Arial"/>
          <w:color w:val="000000" w:themeColor="text1"/>
          <w:lang w:val="en-GB" w:eastAsia="en-GB"/>
        </w:rPr>
      </w:pPr>
    </w:p>
    <w:p w14:paraId="445FAB7E" w14:textId="06A5F219" w:rsidR="00564006" w:rsidRDefault="001E62CA" w:rsidP="00610D38">
      <w:pPr>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 and Clerks Comments </w:t>
      </w:r>
    </w:p>
    <w:p w14:paraId="2542E867" w14:textId="77777777" w:rsidR="00564006" w:rsidRPr="004865E2" w:rsidRDefault="00564006" w:rsidP="00610D38">
      <w:pPr>
        <w:jc w:val="both"/>
        <w:rPr>
          <w:rFonts w:ascii="Arial" w:hAnsi="Arial" w:cs="Arial"/>
          <w:b/>
          <w:color w:val="FF0000"/>
          <w:lang w:val="en-GB" w:eastAsia="en-GB"/>
        </w:rPr>
      </w:pPr>
    </w:p>
    <w:p w14:paraId="12DA72EA" w14:textId="6139E284" w:rsidR="00A55BEB" w:rsidRDefault="00612387" w:rsidP="00B90473">
      <w:pPr>
        <w:jc w:val="both"/>
        <w:rPr>
          <w:rFonts w:ascii="Arial" w:hAnsi="Arial" w:cs="Arial"/>
          <w:lang w:val="en-GB"/>
        </w:rPr>
      </w:pPr>
      <w:r>
        <w:rPr>
          <w:rFonts w:ascii="Arial" w:hAnsi="Arial" w:cs="Arial"/>
          <w:lang w:val="en-GB"/>
        </w:rPr>
        <w:t>The Clerk confirmed that the new office PC was working very well and that the office security was now fully operational.</w:t>
      </w:r>
    </w:p>
    <w:p w14:paraId="61773706" w14:textId="77777777" w:rsidR="00DB6AD2" w:rsidRDefault="00DB6AD2" w:rsidP="00B90473">
      <w:pPr>
        <w:jc w:val="both"/>
        <w:rPr>
          <w:rFonts w:ascii="Arial" w:hAnsi="Arial" w:cs="Arial"/>
          <w:lang w:val="en-GB"/>
        </w:rPr>
      </w:pPr>
    </w:p>
    <w:p w14:paraId="3586CDFA" w14:textId="2BBD42F5" w:rsidR="00032628" w:rsidRPr="00564006" w:rsidRDefault="001E62CA" w:rsidP="00610D38">
      <w:pPr>
        <w:jc w:val="both"/>
        <w:rPr>
          <w:rFonts w:ascii="Arial" w:hAnsi="Arial" w:cs="Arial"/>
          <w:b/>
          <w:color w:val="000000"/>
          <w:lang w:val="en-GB" w:eastAsia="en-GB"/>
        </w:rPr>
      </w:pPr>
      <w:r>
        <w:rPr>
          <w:rFonts w:ascii="Arial" w:hAnsi="Arial" w:cs="Arial"/>
          <w:b/>
          <w:color w:val="000000"/>
          <w:lang w:val="en-GB" w:eastAsia="en-GB"/>
        </w:rPr>
        <w:t>9</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14:paraId="0F98BFC6" w14:textId="77777777" w:rsidR="0000729C" w:rsidRDefault="0000729C" w:rsidP="00610D38">
      <w:pPr>
        <w:jc w:val="both"/>
        <w:rPr>
          <w:rFonts w:ascii="Arial" w:hAnsi="Arial" w:cs="Arial"/>
          <w:color w:val="000000"/>
          <w:lang w:val="en-GB" w:eastAsia="en-GB"/>
        </w:rPr>
      </w:pPr>
    </w:p>
    <w:p w14:paraId="7201BB22" w14:textId="03B22596" w:rsidR="009A4A34" w:rsidRDefault="00612387" w:rsidP="00610D38">
      <w:pPr>
        <w:jc w:val="both"/>
        <w:rPr>
          <w:rFonts w:ascii="Arial" w:hAnsi="Arial" w:cs="Arial"/>
          <w:color w:val="000000"/>
          <w:lang w:val="en-GB" w:eastAsia="en-GB"/>
        </w:rPr>
      </w:pPr>
      <w:r>
        <w:rPr>
          <w:rFonts w:ascii="Arial" w:hAnsi="Arial" w:cs="Arial"/>
          <w:color w:val="000000"/>
          <w:lang w:val="en-GB" w:eastAsia="en-GB"/>
        </w:rPr>
        <w:t>It was noted that the Poldhu Nursing Home had erected a ‘No footpath sign’ on the PROW.  The Clerk had written to the property asking them to remove it.  The Clerk would circulate the PROW map to Councillors for clarification on the official route through the Nursing Home.</w:t>
      </w:r>
    </w:p>
    <w:p w14:paraId="368125A5" w14:textId="77777777" w:rsidR="00612387" w:rsidRDefault="00612387" w:rsidP="00610D38">
      <w:pPr>
        <w:jc w:val="both"/>
        <w:rPr>
          <w:rFonts w:ascii="Arial" w:hAnsi="Arial" w:cs="Arial"/>
          <w:color w:val="000000"/>
          <w:lang w:val="en-GB" w:eastAsia="en-GB"/>
        </w:rPr>
      </w:pPr>
    </w:p>
    <w:p w14:paraId="4B90B05C" w14:textId="0BC02069" w:rsidR="00612387" w:rsidRDefault="00612387" w:rsidP="00610D38">
      <w:pPr>
        <w:jc w:val="both"/>
        <w:rPr>
          <w:rFonts w:ascii="Arial" w:hAnsi="Arial" w:cs="Arial"/>
          <w:color w:val="000000"/>
          <w:lang w:val="en-GB" w:eastAsia="en-GB"/>
        </w:rPr>
      </w:pPr>
      <w:r>
        <w:rPr>
          <w:rFonts w:ascii="Arial" w:hAnsi="Arial" w:cs="Arial"/>
          <w:color w:val="000000"/>
          <w:lang w:val="en-GB" w:eastAsia="en-GB"/>
        </w:rPr>
        <w:t>Newton Farm was making the access of the footpath through their property quite tricky.  The Clerk would speak to the Countryside Access Officer.</w:t>
      </w:r>
    </w:p>
    <w:p w14:paraId="47750DFF" w14:textId="77777777" w:rsidR="00F773A5" w:rsidRPr="00032628" w:rsidRDefault="00F773A5" w:rsidP="00610D38">
      <w:pPr>
        <w:jc w:val="both"/>
        <w:rPr>
          <w:rFonts w:ascii="Arial" w:hAnsi="Arial" w:cs="Arial"/>
          <w:color w:val="000000"/>
          <w:lang w:val="en-GB" w:eastAsia="en-GB"/>
        </w:rPr>
      </w:pPr>
    </w:p>
    <w:p w14:paraId="70A6D935" w14:textId="15AAC62B" w:rsidR="00032628" w:rsidRPr="00610D38" w:rsidRDefault="001E62CA" w:rsidP="00610D38">
      <w:pPr>
        <w:jc w:val="both"/>
        <w:rPr>
          <w:rFonts w:ascii="Arial" w:hAnsi="Arial" w:cs="Arial"/>
          <w:b/>
          <w:color w:val="000000"/>
          <w:lang w:val="en-GB" w:eastAsia="en-GB"/>
        </w:rPr>
      </w:pPr>
      <w:r>
        <w:rPr>
          <w:rFonts w:ascii="Arial" w:hAnsi="Arial" w:cs="Arial"/>
          <w:b/>
          <w:color w:val="000000"/>
          <w:lang w:val="en-GB" w:eastAsia="en-GB"/>
        </w:rPr>
        <w:t>10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14:paraId="4BE7C3D5" w14:textId="77777777" w:rsidR="00032628" w:rsidRDefault="00032628" w:rsidP="00610D38">
      <w:pPr>
        <w:jc w:val="both"/>
        <w:rPr>
          <w:rFonts w:ascii="Arial" w:hAnsi="Arial" w:cs="Arial"/>
          <w:color w:val="000000"/>
          <w:lang w:val="en-GB" w:eastAsia="en-GB"/>
        </w:rPr>
      </w:pPr>
    </w:p>
    <w:p w14:paraId="7FBF8CC9" w14:textId="5F8F794C" w:rsidR="00671063" w:rsidRDefault="00671063" w:rsidP="0067713E">
      <w:pPr>
        <w:jc w:val="both"/>
        <w:rPr>
          <w:rFonts w:ascii="Arial" w:hAnsi="Arial" w:cs="Arial"/>
          <w:color w:val="000000"/>
          <w:lang w:val="en-GB" w:eastAsia="en-GB"/>
        </w:rPr>
      </w:pPr>
      <w:r>
        <w:rPr>
          <w:rFonts w:ascii="Arial" w:hAnsi="Arial" w:cs="Arial"/>
          <w:color w:val="000000"/>
          <w:lang w:val="en-GB" w:eastAsia="en-GB"/>
        </w:rPr>
        <w:t xml:space="preserve">Councillor J Pascoe </w:t>
      </w:r>
      <w:r w:rsidR="003F448B">
        <w:rPr>
          <w:rFonts w:ascii="Arial" w:hAnsi="Arial" w:cs="Arial"/>
          <w:color w:val="000000"/>
          <w:lang w:val="en-GB" w:eastAsia="en-GB"/>
        </w:rPr>
        <w:t>advised the meeting that he was due to meet with the current system operators of</w:t>
      </w:r>
      <w:r>
        <w:rPr>
          <w:rFonts w:ascii="Arial" w:hAnsi="Arial" w:cs="Arial"/>
          <w:color w:val="000000"/>
          <w:lang w:val="en-GB" w:eastAsia="en-GB"/>
        </w:rPr>
        <w:t xml:space="preserve"> the CCTV system in the park</w:t>
      </w:r>
      <w:r w:rsidR="003F448B">
        <w:rPr>
          <w:rFonts w:ascii="Arial" w:hAnsi="Arial" w:cs="Arial"/>
          <w:color w:val="000000"/>
          <w:lang w:val="en-GB" w:eastAsia="en-GB"/>
        </w:rPr>
        <w:t xml:space="preserve"> on Thursday</w:t>
      </w:r>
      <w:r>
        <w:rPr>
          <w:rFonts w:ascii="Arial" w:hAnsi="Arial" w:cs="Arial"/>
          <w:color w:val="000000"/>
          <w:lang w:val="en-GB" w:eastAsia="en-GB"/>
        </w:rPr>
        <w:t xml:space="preserve">.  </w:t>
      </w:r>
      <w:r w:rsidR="003F448B">
        <w:rPr>
          <w:rFonts w:ascii="Arial" w:hAnsi="Arial" w:cs="Arial"/>
          <w:color w:val="000000"/>
          <w:lang w:val="en-GB" w:eastAsia="en-GB"/>
        </w:rPr>
        <w:t>Once the current situation had been assessed, h</w:t>
      </w:r>
      <w:r>
        <w:rPr>
          <w:rFonts w:ascii="Arial" w:hAnsi="Arial" w:cs="Arial"/>
          <w:color w:val="000000"/>
          <w:lang w:val="en-GB" w:eastAsia="en-GB"/>
        </w:rPr>
        <w:t>e would obtain quotes for a system that would be suitable for the area and the operators.</w:t>
      </w:r>
    </w:p>
    <w:p w14:paraId="7288F54D" w14:textId="77777777" w:rsidR="00671063" w:rsidRDefault="00671063" w:rsidP="0067713E">
      <w:pPr>
        <w:jc w:val="both"/>
        <w:rPr>
          <w:rFonts w:ascii="Arial" w:hAnsi="Arial" w:cs="Arial"/>
          <w:color w:val="000000"/>
          <w:lang w:val="en-GB" w:eastAsia="en-GB"/>
        </w:rPr>
      </w:pPr>
    </w:p>
    <w:p w14:paraId="0B377599" w14:textId="77777777" w:rsidR="00671063" w:rsidRDefault="00671063" w:rsidP="0067713E">
      <w:pPr>
        <w:jc w:val="both"/>
        <w:rPr>
          <w:rFonts w:ascii="Arial" w:hAnsi="Arial" w:cs="Arial"/>
          <w:color w:val="000000"/>
          <w:lang w:val="en-GB" w:eastAsia="en-GB"/>
        </w:rPr>
      </w:pPr>
      <w:r>
        <w:rPr>
          <w:rFonts w:ascii="Arial" w:hAnsi="Arial" w:cs="Arial"/>
          <w:color w:val="000000"/>
          <w:lang w:val="en-GB" w:eastAsia="en-GB"/>
        </w:rPr>
        <w:t>Quotes were still be obtained for new park equipment.  It was suggested that Cornwall Council be contacted to find out which companies they used for their play areas.  It was thought that St Austell Brewery had funding available at the current time.</w:t>
      </w:r>
    </w:p>
    <w:p w14:paraId="69A73457" w14:textId="77777777" w:rsidR="00322B56" w:rsidRDefault="00322B56" w:rsidP="0067713E">
      <w:pPr>
        <w:jc w:val="both"/>
        <w:rPr>
          <w:rFonts w:ascii="Arial" w:hAnsi="Arial" w:cs="Arial"/>
          <w:color w:val="000000"/>
          <w:lang w:val="en-GB" w:eastAsia="en-GB"/>
        </w:rPr>
      </w:pPr>
    </w:p>
    <w:p w14:paraId="4E8FCB91" w14:textId="51CEC425" w:rsidR="00322B56" w:rsidRDefault="00322B56" w:rsidP="0067713E">
      <w:pPr>
        <w:jc w:val="both"/>
        <w:rPr>
          <w:rFonts w:ascii="Arial" w:hAnsi="Arial" w:cs="Arial"/>
          <w:color w:val="000000"/>
          <w:lang w:val="en-GB" w:eastAsia="en-GB"/>
        </w:rPr>
      </w:pPr>
      <w:r>
        <w:rPr>
          <w:rFonts w:ascii="Arial" w:hAnsi="Arial" w:cs="Arial"/>
          <w:color w:val="000000"/>
          <w:lang w:val="en-GB" w:eastAsia="en-GB"/>
        </w:rPr>
        <w:t>The plywood to repair the large climbing frame</w:t>
      </w:r>
      <w:r w:rsidR="003F448B">
        <w:rPr>
          <w:rFonts w:ascii="Arial" w:hAnsi="Arial" w:cs="Arial"/>
          <w:color w:val="000000"/>
          <w:lang w:val="en-GB" w:eastAsia="en-GB"/>
        </w:rPr>
        <w:t xml:space="preserve"> had now been collected.  Councillors G Atkinson and A Gilbert would now repair the platform.</w:t>
      </w:r>
    </w:p>
    <w:p w14:paraId="7D814AF8" w14:textId="77777777" w:rsidR="00322B56" w:rsidRDefault="00322B56" w:rsidP="0067713E">
      <w:pPr>
        <w:jc w:val="both"/>
        <w:rPr>
          <w:rFonts w:ascii="Arial" w:hAnsi="Arial" w:cs="Arial"/>
          <w:color w:val="000000"/>
          <w:lang w:val="en-GB" w:eastAsia="en-GB"/>
        </w:rPr>
      </w:pPr>
    </w:p>
    <w:p w14:paraId="64260F5E" w14:textId="5A4ECE15" w:rsidR="00322B56" w:rsidRDefault="003F448B" w:rsidP="00610D38">
      <w:pPr>
        <w:jc w:val="both"/>
        <w:rPr>
          <w:rFonts w:ascii="Arial" w:hAnsi="Arial" w:cs="Arial"/>
          <w:color w:val="000000"/>
          <w:lang w:val="en-GB" w:eastAsia="en-GB"/>
        </w:rPr>
      </w:pPr>
      <w:r>
        <w:rPr>
          <w:rFonts w:ascii="Arial" w:hAnsi="Arial" w:cs="Arial"/>
          <w:color w:val="000000"/>
          <w:lang w:val="en-GB" w:eastAsia="en-GB"/>
        </w:rPr>
        <w:t>The new play equipment quotes from various companies required some input from Councillors.  The Clerk would circulate the emails again.</w:t>
      </w:r>
    </w:p>
    <w:p w14:paraId="1D868C90" w14:textId="77777777" w:rsidR="001E62CA" w:rsidRDefault="001E62CA" w:rsidP="00610D38">
      <w:pPr>
        <w:jc w:val="both"/>
        <w:rPr>
          <w:rFonts w:ascii="Arial" w:hAnsi="Arial" w:cs="Arial"/>
          <w:color w:val="000000"/>
          <w:lang w:val="en-GB" w:eastAsia="en-GB"/>
        </w:rPr>
      </w:pPr>
    </w:p>
    <w:p w14:paraId="23286BFB" w14:textId="3F4A49E7" w:rsidR="00032628" w:rsidRPr="00610D38" w:rsidRDefault="001E62CA" w:rsidP="00610D38">
      <w:pPr>
        <w:jc w:val="both"/>
        <w:rPr>
          <w:rFonts w:ascii="Arial" w:hAnsi="Arial" w:cs="Arial"/>
          <w:b/>
          <w:color w:val="000000"/>
          <w:lang w:val="en-GB" w:eastAsia="en-GB"/>
        </w:rPr>
      </w:pPr>
      <w:r>
        <w:rPr>
          <w:rFonts w:ascii="Arial" w:hAnsi="Arial" w:cs="Arial"/>
          <w:b/>
          <w:color w:val="000000"/>
          <w:lang w:val="en-GB" w:eastAsia="en-GB"/>
        </w:rPr>
        <w:t>11</w:t>
      </w:r>
      <w:r w:rsidR="00727F63">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14:paraId="60C34610" w14:textId="77777777" w:rsidR="00F24B18" w:rsidRDefault="00F24B18" w:rsidP="00727F63">
      <w:pPr>
        <w:jc w:val="both"/>
        <w:rPr>
          <w:rFonts w:ascii="Arial" w:hAnsi="Arial" w:cs="Arial"/>
          <w:color w:val="000000"/>
          <w:lang w:val="en-GB" w:eastAsia="en-GB"/>
        </w:rPr>
      </w:pPr>
    </w:p>
    <w:p w14:paraId="3E63B166" w14:textId="62D214FF" w:rsidR="005F747B" w:rsidRDefault="003F448B" w:rsidP="00727F63">
      <w:pPr>
        <w:jc w:val="both"/>
        <w:rPr>
          <w:rFonts w:ascii="Arial" w:hAnsi="Arial" w:cs="Arial"/>
          <w:lang w:val="en-GB"/>
        </w:rPr>
      </w:pPr>
      <w:r>
        <w:rPr>
          <w:rFonts w:ascii="Arial" w:hAnsi="Arial" w:cs="Arial"/>
          <w:lang w:val="en-GB"/>
        </w:rPr>
        <w:t>Everyone was delighted to see that the Commons Corner had been cut right back.</w:t>
      </w:r>
    </w:p>
    <w:p w14:paraId="2FA73CA1" w14:textId="77777777" w:rsidR="003F448B" w:rsidRDefault="003F448B" w:rsidP="00727F63">
      <w:pPr>
        <w:jc w:val="both"/>
        <w:rPr>
          <w:rFonts w:ascii="Arial" w:hAnsi="Arial" w:cs="Arial"/>
          <w:lang w:val="en-GB"/>
        </w:rPr>
      </w:pPr>
    </w:p>
    <w:p w14:paraId="1611064D" w14:textId="4D42DA81" w:rsidR="003F448B" w:rsidRDefault="003F448B" w:rsidP="00727F63">
      <w:pPr>
        <w:jc w:val="both"/>
        <w:rPr>
          <w:rFonts w:ascii="Arial" w:hAnsi="Arial" w:cs="Arial"/>
          <w:lang w:val="en-GB"/>
        </w:rPr>
      </w:pPr>
      <w:r>
        <w:rPr>
          <w:rFonts w:ascii="Arial" w:hAnsi="Arial" w:cs="Arial"/>
          <w:lang w:val="en-GB"/>
        </w:rPr>
        <w:t>Concerns were raised over the delivery lorry blocking the road outside of Spar and causing unnecessary tail backs.  The Clerk would write to the owners of Spar.</w:t>
      </w:r>
    </w:p>
    <w:p w14:paraId="65A56DEE" w14:textId="77777777" w:rsidR="00F773A5" w:rsidRPr="00F773A5" w:rsidRDefault="00F773A5" w:rsidP="00727F63">
      <w:pPr>
        <w:jc w:val="both"/>
        <w:rPr>
          <w:rFonts w:ascii="Arial" w:hAnsi="Arial" w:cs="Arial"/>
          <w:bCs/>
          <w:color w:val="000000"/>
          <w:lang w:val="en-GB" w:eastAsia="en-GB"/>
        </w:rPr>
      </w:pPr>
    </w:p>
    <w:p w14:paraId="16773548" w14:textId="045F11C7"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t>1</w:t>
      </w:r>
      <w:r w:rsidR="001E62CA">
        <w:rPr>
          <w:rFonts w:ascii="Arial" w:hAnsi="Arial" w:cs="Arial"/>
          <w:b/>
          <w:color w:val="000000"/>
          <w:lang w:val="en-GB" w:eastAsia="en-GB"/>
        </w:rPr>
        <w:t>2</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14:paraId="7643BB42" w14:textId="77777777" w:rsidR="002F4A77" w:rsidRPr="0009565E" w:rsidRDefault="002F4A77" w:rsidP="0009565E">
      <w:pPr>
        <w:jc w:val="both"/>
        <w:rPr>
          <w:rFonts w:ascii="Arial" w:hAnsi="Arial" w:cs="Arial"/>
          <w:b/>
          <w:color w:val="000000"/>
          <w:lang w:val="en-GB" w:eastAsia="en-GB"/>
        </w:rPr>
      </w:pPr>
    </w:p>
    <w:p w14:paraId="1F73C458" w14:textId="77777777" w:rsidR="006D00F0" w:rsidRPr="00DB6AD2" w:rsidRDefault="008F6520" w:rsidP="00610D38">
      <w:pPr>
        <w:jc w:val="both"/>
        <w:rPr>
          <w:rFonts w:ascii="Arial" w:hAnsi="Arial" w:cs="Arial"/>
          <w:color w:val="000000"/>
          <w:lang w:val="en-GB" w:eastAsia="en-GB"/>
        </w:rPr>
      </w:pPr>
      <w:r>
        <w:rPr>
          <w:rFonts w:ascii="Arial" w:hAnsi="Arial" w:cs="Arial"/>
          <w:color w:val="000000"/>
          <w:lang w:val="en-GB" w:eastAsia="en-GB"/>
        </w:rPr>
        <w:t>None.</w:t>
      </w:r>
    </w:p>
    <w:p w14:paraId="37403711" w14:textId="77777777" w:rsidR="00380841" w:rsidRDefault="00380841" w:rsidP="00610D38">
      <w:pPr>
        <w:jc w:val="both"/>
        <w:rPr>
          <w:rFonts w:ascii="Arial" w:hAnsi="Arial" w:cs="Arial"/>
          <w:b/>
          <w:lang w:val="en-GB"/>
        </w:rPr>
      </w:pPr>
    </w:p>
    <w:p w14:paraId="358D4B83" w14:textId="161346AC"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1E62CA">
        <w:rPr>
          <w:rFonts w:ascii="Arial" w:hAnsi="Arial" w:cs="Arial"/>
          <w:b/>
          <w:lang w:val="en-GB"/>
        </w:rPr>
        <w:t>3</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14:paraId="0896AD3F" w14:textId="77777777" w:rsidR="003475A4" w:rsidRDefault="003475A4" w:rsidP="00610D38">
      <w:pPr>
        <w:jc w:val="both"/>
        <w:rPr>
          <w:rFonts w:ascii="Arial" w:hAnsi="Arial" w:cs="Arial"/>
          <w:lang w:val="en-GB" w:eastAsia="en-GB"/>
        </w:rPr>
      </w:pPr>
    </w:p>
    <w:p w14:paraId="1780F666" w14:textId="444B98CF" w:rsidR="00032628" w:rsidRDefault="00032628" w:rsidP="00610D38">
      <w:pPr>
        <w:jc w:val="both"/>
        <w:rPr>
          <w:rFonts w:ascii="Arial" w:hAnsi="Arial" w:cs="Arial"/>
          <w:lang w:val="en-GB" w:eastAsia="en-GB"/>
        </w:rPr>
      </w:pPr>
      <w:r w:rsidRPr="00834A4C">
        <w:rPr>
          <w:rFonts w:ascii="Arial" w:hAnsi="Arial" w:cs="Arial"/>
          <w:lang w:val="en-GB" w:eastAsia="en-GB"/>
        </w:rPr>
        <w:t>It was proposed by</w:t>
      </w:r>
      <w:r w:rsidR="005F747B" w:rsidRPr="005F747B">
        <w:rPr>
          <w:rFonts w:ascii="Arial" w:hAnsi="Arial" w:cs="Arial"/>
          <w:lang w:val="en-GB" w:eastAsia="en-GB"/>
        </w:rPr>
        <w:t xml:space="preserve"> </w:t>
      </w:r>
      <w:r w:rsidR="005F747B" w:rsidRPr="00834A4C">
        <w:rPr>
          <w:rFonts w:ascii="Arial" w:hAnsi="Arial" w:cs="Arial"/>
          <w:lang w:val="en-GB" w:eastAsia="en-GB"/>
        </w:rPr>
        <w:t xml:space="preserve">Councillor </w:t>
      </w:r>
      <w:r w:rsidR="005A4B69">
        <w:rPr>
          <w:rFonts w:ascii="Arial" w:hAnsi="Arial" w:cs="Arial"/>
          <w:lang w:val="en-GB" w:eastAsia="en-GB"/>
        </w:rPr>
        <w:t>M Rowse</w:t>
      </w:r>
      <w:r w:rsidRPr="00834A4C">
        <w:rPr>
          <w:rFonts w:ascii="Arial" w:hAnsi="Arial" w:cs="Arial"/>
          <w:lang w:val="en-GB" w:eastAsia="en-GB"/>
        </w:rPr>
        <w:t xml:space="preserve">, seconded by </w:t>
      </w:r>
      <w:r w:rsidR="005F747B" w:rsidRPr="00834A4C">
        <w:rPr>
          <w:rFonts w:ascii="Arial" w:hAnsi="Arial" w:cs="Arial"/>
          <w:lang w:val="en-GB" w:eastAsia="en-GB"/>
        </w:rPr>
        <w:t>Councillor</w:t>
      </w:r>
      <w:r w:rsidR="005F747B">
        <w:rPr>
          <w:rFonts w:ascii="Arial" w:hAnsi="Arial" w:cs="Arial"/>
          <w:lang w:val="en-GB" w:eastAsia="en-GB"/>
        </w:rPr>
        <w:t xml:space="preserve"> Mrs </w:t>
      </w:r>
      <w:r w:rsidR="008F6520">
        <w:rPr>
          <w:rFonts w:ascii="Arial" w:hAnsi="Arial" w:cs="Arial"/>
          <w:lang w:val="en-GB" w:eastAsia="en-GB"/>
        </w:rPr>
        <w:t>L Skeites</w:t>
      </w:r>
      <w:r w:rsidR="005F747B" w:rsidRP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14:paraId="4979567C" w14:textId="77777777" w:rsidR="00D620F6" w:rsidRDefault="00D620F6" w:rsidP="00610D38">
      <w:pPr>
        <w:jc w:val="both"/>
        <w:rPr>
          <w:rFonts w:ascii="Arial" w:hAnsi="Arial" w:cs="Arial"/>
          <w:b/>
          <w:color w:val="000000"/>
          <w:lang w:val="en-GB" w:eastAsia="en-GB"/>
        </w:rPr>
      </w:pPr>
    </w:p>
    <w:p w14:paraId="4EF7AC10" w14:textId="7AD178EE"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1E62CA">
        <w:rPr>
          <w:rFonts w:ascii="Arial" w:hAnsi="Arial" w:cs="Arial"/>
          <w:b/>
          <w:color w:val="000000"/>
          <w:lang w:val="en-GB" w:eastAsia="en-GB"/>
        </w:rPr>
        <w:t>4</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14:paraId="0E90B390" w14:textId="77777777" w:rsidR="00032628" w:rsidRDefault="00032628" w:rsidP="00610D38">
      <w:pPr>
        <w:jc w:val="both"/>
        <w:rPr>
          <w:rFonts w:ascii="Arial" w:hAnsi="Arial" w:cs="Arial"/>
          <w:color w:val="000000"/>
          <w:lang w:val="en-GB" w:eastAsia="en-GB"/>
        </w:rPr>
      </w:pPr>
    </w:p>
    <w:p w14:paraId="6045554E" w14:textId="6C5A5DE3" w:rsidR="00DB6AD2" w:rsidRDefault="005A4B69" w:rsidP="001E72A5">
      <w:pPr>
        <w:jc w:val="both"/>
        <w:rPr>
          <w:rFonts w:ascii="Arial" w:hAnsi="Arial" w:cs="Arial"/>
          <w:color w:val="000000"/>
          <w:lang w:val="en-GB" w:eastAsia="en-GB"/>
        </w:rPr>
      </w:pPr>
      <w:r>
        <w:rPr>
          <w:rFonts w:ascii="Arial" w:hAnsi="Arial" w:cs="Arial"/>
          <w:color w:val="000000"/>
          <w:lang w:val="en-GB" w:eastAsia="en-GB"/>
        </w:rPr>
        <w:t>None.</w:t>
      </w:r>
    </w:p>
    <w:p w14:paraId="5EE681CD" w14:textId="77777777" w:rsidR="00F24B18" w:rsidRDefault="00F24B18" w:rsidP="001E72A5">
      <w:pPr>
        <w:jc w:val="both"/>
        <w:rPr>
          <w:rFonts w:ascii="Arial" w:hAnsi="Arial" w:cs="Arial"/>
          <w:color w:val="000000"/>
          <w:lang w:val="en-GB" w:eastAsia="en-GB"/>
        </w:rPr>
      </w:pPr>
    </w:p>
    <w:p w14:paraId="1D9B276A" w14:textId="1D704BC2" w:rsidR="001E72A5" w:rsidRDefault="005A4B69" w:rsidP="002C2552">
      <w:pPr>
        <w:jc w:val="both"/>
        <w:rPr>
          <w:rFonts w:ascii="Arial" w:hAnsi="Arial" w:cs="Arial"/>
          <w:b/>
          <w:lang w:val="en-GB"/>
        </w:rPr>
      </w:pPr>
      <w:r>
        <w:rPr>
          <w:rFonts w:ascii="Arial" w:hAnsi="Arial" w:cs="Arial"/>
          <w:b/>
          <w:bCs/>
          <w:color w:val="000000"/>
          <w:lang w:val="en-GB" w:eastAsia="en-GB"/>
        </w:rPr>
        <w:t>15</w:t>
      </w:r>
      <w:r w:rsidR="00963514">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14:paraId="6443BE49" w14:textId="77777777" w:rsidR="001E72A5" w:rsidRDefault="001E72A5" w:rsidP="002C2552">
      <w:pPr>
        <w:jc w:val="both"/>
        <w:rPr>
          <w:rFonts w:ascii="Arial" w:hAnsi="Arial" w:cs="Arial"/>
          <w:b/>
          <w:lang w:val="en-GB"/>
        </w:rPr>
      </w:pPr>
    </w:p>
    <w:p w14:paraId="38CC4880" w14:textId="77777777" w:rsidR="008A65DC" w:rsidRDefault="008A65DC" w:rsidP="002C2552">
      <w:pPr>
        <w:jc w:val="both"/>
        <w:rPr>
          <w:rFonts w:ascii="Arial" w:hAnsi="Arial" w:cs="Arial"/>
          <w:b/>
          <w:lang w:val="en-GB"/>
        </w:rPr>
      </w:pPr>
    </w:p>
    <w:p w14:paraId="233D9939" w14:textId="140FE9E0" w:rsidR="00032628" w:rsidRDefault="00032628" w:rsidP="00610D38">
      <w:pPr>
        <w:jc w:val="both"/>
        <w:rPr>
          <w:rFonts w:ascii="Arial" w:hAnsi="Arial" w:cs="Arial"/>
          <w:lang w:val="en-GB" w:eastAsia="en-GB"/>
        </w:rPr>
      </w:pPr>
      <w:r w:rsidRPr="00CE592C">
        <w:rPr>
          <w:rFonts w:ascii="Arial" w:hAnsi="Arial" w:cs="Arial"/>
          <w:lang w:val="en-GB" w:eastAsia="en-GB"/>
        </w:rPr>
        <w:t xml:space="preserve">The Chair closed the meeting at </w:t>
      </w:r>
      <w:r w:rsidR="005A4B69">
        <w:rPr>
          <w:rFonts w:ascii="Arial" w:hAnsi="Arial" w:cs="Arial"/>
          <w:lang w:val="en-GB" w:eastAsia="en-GB"/>
        </w:rPr>
        <w:t>7.56</w:t>
      </w:r>
      <w:r w:rsidRPr="00CE592C">
        <w:rPr>
          <w:rFonts w:ascii="Arial" w:hAnsi="Arial" w:cs="Arial"/>
          <w:lang w:val="en-GB" w:eastAsia="en-GB"/>
        </w:rPr>
        <w:t>pm.</w:t>
      </w:r>
    </w:p>
    <w:p w14:paraId="57319A05" w14:textId="77777777" w:rsidR="008A65DC" w:rsidRDefault="008A65DC" w:rsidP="00610D38">
      <w:pPr>
        <w:jc w:val="both"/>
        <w:rPr>
          <w:rFonts w:ascii="Arial" w:hAnsi="Arial" w:cs="Arial"/>
          <w:lang w:val="en-GB" w:eastAsia="en-GB"/>
        </w:rPr>
      </w:pPr>
    </w:p>
    <w:p w14:paraId="6FC96E2E" w14:textId="77777777" w:rsidR="008A65DC" w:rsidRPr="00CE592C" w:rsidRDefault="008A65DC" w:rsidP="00610D38">
      <w:pPr>
        <w:jc w:val="both"/>
        <w:rPr>
          <w:rFonts w:ascii="Arial" w:hAnsi="Arial" w:cs="Arial"/>
          <w:lang w:val="en-GB" w:eastAsia="en-GB"/>
        </w:rPr>
      </w:pPr>
    </w:p>
    <w:p w14:paraId="0D2BF727" w14:textId="77777777" w:rsidR="003B3B91" w:rsidRDefault="003B3B91" w:rsidP="00610D38">
      <w:pPr>
        <w:jc w:val="both"/>
        <w:rPr>
          <w:rFonts w:ascii="Arial" w:hAnsi="Arial" w:cs="Arial"/>
          <w:color w:val="000000" w:themeColor="text1"/>
          <w:lang w:val="en-GB" w:eastAsia="en-GB"/>
        </w:rPr>
      </w:pPr>
    </w:p>
    <w:p w14:paraId="56077230" w14:textId="3455B6F3" w:rsidR="00960C41" w:rsidRPr="00610D38" w:rsidRDefault="00960C41" w:rsidP="00610D38">
      <w:pPr>
        <w:jc w:val="both"/>
        <w:rPr>
          <w:rFonts w:ascii="Arial" w:hAnsi="Arial" w:cs="Arial"/>
          <w:lang w:val="en-GB"/>
        </w:rPr>
      </w:pPr>
      <w:r w:rsidRPr="00610D38">
        <w:rPr>
          <w:rFonts w:ascii="Arial" w:hAnsi="Arial" w:cs="Arial"/>
          <w:lang w:val="en-GB"/>
        </w:rPr>
        <w:t>Signed: …………………………………</w:t>
      </w:r>
      <w:proofErr w:type="gramStart"/>
      <w:r w:rsidRPr="00610D38">
        <w:rPr>
          <w:rFonts w:ascii="Arial" w:hAnsi="Arial" w:cs="Arial"/>
          <w:lang w:val="en-GB"/>
        </w:rPr>
        <w:t>…..</w:t>
      </w:r>
      <w:proofErr w:type="gramEnd"/>
      <w:r w:rsidRPr="00610D38">
        <w:rPr>
          <w:rFonts w:ascii="Arial" w:hAnsi="Arial" w:cs="Arial"/>
          <w:lang w:val="en-GB"/>
        </w:rPr>
        <w:tab/>
      </w:r>
      <w:r w:rsidRPr="00610D38">
        <w:rPr>
          <w:rFonts w:ascii="Arial" w:hAnsi="Arial" w:cs="Arial"/>
          <w:lang w:val="en-GB"/>
        </w:rPr>
        <w:tab/>
        <w:t>Dated: ……………………..</w:t>
      </w:r>
    </w:p>
    <w:p w14:paraId="76B46E9B" w14:textId="77777777"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w:t>
      </w:r>
    </w:p>
    <w:sectPr w:rsidR="00960C41" w:rsidRPr="00610D38" w:rsidSect="00E75BF4">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2F6A65" w14:textId="77777777" w:rsidR="00373247" w:rsidRDefault="00373247">
      <w:r>
        <w:separator/>
      </w:r>
    </w:p>
  </w:endnote>
  <w:endnote w:type="continuationSeparator" w:id="0">
    <w:p w14:paraId="63FFF4D3" w14:textId="77777777" w:rsidR="00373247" w:rsidRDefault="00373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EAA709" w14:textId="77777777" w:rsidR="00F359CC" w:rsidRDefault="00F359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4426643"/>
      <w:docPartObj>
        <w:docPartGallery w:val="Page Numbers (Bottom of Page)"/>
        <w:docPartUnique/>
      </w:docPartObj>
    </w:sdtPr>
    <w:sdtContent>
      <w:p w14:paraId="7B36BFA0" w14:textId="77777777" w:rsidR="005F747B" w:rsidRDefault="008D4475">
        <w:pPr>
          <w:pStyle w:val="Footer"/>
          <w:jc w:val="center"/>
        </w:pPr>
        <w:r w:rsidRPr="005F747B">
          <w:rPr>
            <w:rFonts w:ascii="Arial" w:hAnsi="Arial" w:cs="Arial"/>
          </w:rPr>
          <w:fldChar w:fldCharType="begin"/>
        </w:r>
        <w:r w:rsidR="005F747B" w:rsidRPr="005F747B">
          <w:rPr>
            <w:rFonts w:ascii="Arial" w:hAnsi="Arial" w:cs="Arial"/>
          </w:rPr>
          <w:instrText xml:space="preserve"> PAGE   \* MERGEFORMAT </w:instrText>
        </w:r>
        <w:r w:rsidRPr="005F747B">
          <w:rPr>
            <w:rFonts w:ascii="Arial" w:hAnsi="Arial" w:cs="Arial"/>
          </w:rPr>
          <w:fldChar w:fldCharType="separate"/>
        </w:r>
        <w:r w:rsidR="008F6520">
          <w:rPr>
            <w:rFonts w:ascii="Arial" w:hAnsi="Arial" w:cs="Arial"/>
            <w:noProof/>
          </w:rPr>
          <w:t>3</w:t>
        </w:r>
        <w:r w:rsidRPr="005F747B">
          <w:rPr>
            <w:rFonts w:ascii="Arial" w:hAnsi="Arial" w:cs="Arial"/>
          </w:rPr>
          <w:fldChar w:fldCharType="end"/>
        </w:r>
      </w:p>
    </w:sdtContent>
  </w:sdt>
  <w:p w14:paraId="7E624A38" w14:textId="77777777" w:rsidR="00F359CC" w:rsidRDefault="00F359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BF2F12" w14:textId="77777777" w:rsidR="00F359CC" w:rsidRDefault="00F359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BD53A6" w14:textId="77777777" w:rsidR="00373247" w:rsidRDefault="00373247">
      <w:r>
        <w:separator/>
      </w:r>
    </w:p>
  </w:footnote>
  <w:footnote w:type="continuationSeparator" w:id="0">
    <w:p w14:paraId="2D48AB13" w14:textId="77777777" w:rsidR="00373247" w:rsidRDefault="003732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53B370" w14:textId="77777777" w:rsidR="00F359CC" w:rsidRDefault="00F359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49815589"/>
      <w:docPartObj>
        <w:docPartGallery w:val="Watermarks"/>
        <w:docPartUnique/>
      </w:docPartObj>
    </w:sdtPr>
    <w:sdtContent>
      <w:p w14:paraId="7D8F8684" w14:textId="7923A9B4" w:rsidR="00F359CC" w:rsidRDefault="00830ED3">
        <w:pPr>
          <w:pStyle w:val="Header"/>
        </w:pPr>
        <w:r>
          <w:pict w14:anchorId="6D0043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7F5DC9" w14:textId="77777777" w:rsidR="00F359CC" w:rsidRDefault="00F359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075A4E"/>
    <w:multiLevelType w:val="hybridMultilevel"/>
    <w:tmpl w:val="7614469C"/>
    <w:lvl w:ilvl="0" w:tplc="823C9E4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070458">
    <w:abstractNumId w:val="9"/>
  </w:num>
  <w:num w:numId="2" w16cid:durableId="808132654">
    <w:abstractNumId w:val="11"/>
  </w:num>
  <w:num w:numId="3" w16cid:durableId="1166168460">
    <w:abstractNumId w:val="14"/>
  </w:num>
  <w:num w:numId="4" w16cid:durableId="605189838">
    <w:abstractNumId w:val="10"/>
  </w:num>
  <w:num w:numId="5" w16cid:durableId="1023018134">
    <w:abstractNumId w:val="17"/>
  </w:num>
  <w:num w:numId="6" w16cid:durableId="22290561">
    <w:abstractNumId w:val="16"/>
  </w:num>
  <w:num w:numId="7" w16cid:durableId="2029792872">
    <w:abstractNumId w:val="3"/>
  </w:num>
  <w:num w:numId="8" w16cid:durableId="730543762">
    <w:abstractNumId w:val="2"/>
  </w:num>
  <w:num w:numId="9" w16cid:durableId="1574580510">
    <w:abstractNumId w:val="15"/>
  </w:num>
  <w:num w:numId="10" w16cid:durableId="253979717">
    <w:abstractNumId w:val="7"/>
  </w:num>
  <w:num w:numId="11" w16cid:durableId="1930041712">
    <w:abstractNumId w:val="13"/>
  </w:num>
  <w:num w:numId="12" w16cid:durableId="608246668">
    <w:abstractNumId w:val="8"/>
  </w:num>
  <w:num w:numId="13" w16cid:durableId="992413227">
    <w:abstractNumId w:val="6"/>
  </w:num>
  <w:num w:numId="14" w16cid:durableId="322590108">
    <w:abstractNumId w:val="4"/>
  </w:num>
  <w:num w:numId="15" w16cid:durableId="1696807205">
    <w:abstractNumId w:val="18"/>
  </w:num>
  <w:num w:numId="16" w16cid:durableId="1663659396">
    <w:abstractNumId w:val="12"/>
  </w:num>
  <w:num w:numId="17" w16cid:durableId="832374353">
    <w:abstractNumId w:val="5"/>
  </w:num>
  <w:num w:numId="18" w16cid:durableId="2005355655">
    <w:abstractNumId w:val="1"/>
  </w:num>
  <w:num w:numId="19" w16cid:durableId="4256504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ABD"/>
    <w:rsid w:val="00000057"/>
    <w:rsid w:val="000009AB"/>
    <w:rsid w:val="000016B3"/>
    <w:rsid w:val="00002578"/>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2108"/>
    <w:rsid w:val="00022B89"/>
    <w:rsid w:val="00022D09"/>
    <w:rsid w:val="00025421"/>
    <w:rsid w:val="000302D9"/>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67F"/>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0CE"/>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1E96"/>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45D9"/>
    <w:rsid w:val="001166AB"/>
    <w:rsid w:val="0011753D"/>
    <w:rsid w:val="001208BC"/>
    <w:rsid w:val="00121173"/>
    <w:rsid w:val="00123C9C"/>
    <w:rsid w:val="00125634"/>
    <w:rsid w:val="001258B7"/>
    <w:rsid w:val="00125B97"/>
    <w:rsid w:val="00126F79"/>
    <w:rsid w:val="001270E0"/>
    <w:rsid w:val="00127CE9"/>
    <w:rsid w:val="00130DFF"/>
    <w:rsid w:val="0013111F"/>
    <w:rsid w:val="001337EC"/>
    <w:rsid w:val="00133D9E"/>
    <w:rsid w:val="00137B5E"/>
    <w:rsid w:val="0014056E"/>
    <w:rsid w:val="0014104A"/>
    <w:rsid w:val="001420C1"/>
    <w:rsid w:val="0014246F"/>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A7C70"/>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62CA"/>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1717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66BAD"/>
    <w:rsid w:val="002677A4"/>
    <w:rsid w:val="002701BE"/>
    <w:rsid w:val="002702AE"/>
    <w:rsid w:val="00272DA0"/>
    <w:rsid w:val="002752FE"/>
    <w:rsid w:val="00275540"/>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5B63"/>
    <w:rsid w:val="002A6C42"/>
    <w:rsid w:val="002A6FE6"/>
    <w:rsid w:val="002A79B9"/>
    <w:rsid w:val="002B1192"/>
    <w:rsid w:val="002B5697"/>
    <w:rsid w:val="002B5EB9"/>
    <w:rsid w:val="002C1BB3"/>
    <w:rsid w:val="002C2552"/>
    <w:rsid w:val="002C327E"/>
    <w:rsid w:val="002C395C"/>
    <w:rsid w:val="002C3F6A"/>
    <w:rsid w:val="002C4CE6"/>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2B56"/>
    <w:rsid w:val="00324522"/>
    <w:rsid w:val="00324946"/>
    <w:rsid w:val="00325695"/>
    <w:rsid w:val="00325A28"/>
    <w:rsid w:val="00327989"/>
    <w:rsid w:val="003301CB"/>
    <w:rsid w:val="00330376"/>
    <w:rsid w:val="003315D7"/>
    <w:rsid w:val="00332A02"/>
    <w:rsid w:val="00332D65"/>
    <w:rsid w:val="003355DB"/>
    <w:rsid w:val="00335CCD"/>
    <w:rsid w:val="00336129"/>
    <w:rsid w:val="00336D90"/>
    <w:rsid w:val="00337411"/>
    <w:rsid w:val="00337C7A"/>
    <w:rsid w:val="00337FB3"/>
    <w:rsid w:val="00341AD9"/>
    <w:rsid w:val="00342AB0"/>
    <w:rsid w:val="00343687"/>
    <w:rsid w:val="00344EA7"/>
    <w:rsid w:val="00345C48"/>
    <w:rsid w:val="00347201"/>
    <w:rsid w:val="003475A4"/>
    <w:rsid w:val="003500E4"/>
    <w:rsid w:val="0035077C"/>
    <w:rsid w:val="00352D93"/>
    <w:rsid w:val="00353019"/>
    <w:rsid w:val="00353859"/>
    <w:rsid w:val="00354186"/>
    <w:rsid w:val="00356CC9"/>
    <w:rsid w:val="0035791E"/>
    <w:rsid w:val="00357CAF"/>
    <w:rsid w:val="00361044"/>
    <w:rsid w:val="00362899"/>
    <w:rsid w:val="00362F45"/>
    <w:rsid w:val="003632D1"/>
    <w:rsid w:val="003652BF"/>
    <w:rsid w:val="0036691C"/>
    <w:rsid w:val="00366C9D"/>
    <w:rsid w:val="003701CE"/>
    <w:rsid w:val="00370B6F"/>
    <w:rsid w:val="00373247"/>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9677A"/>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48B"/>
    <w:rsid w:val="003F49C6"/>
    <w:rsid w:val="003F4A70"/>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68ED"/>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6B1B"/>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1C4D"/>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1D6"/>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2E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0DE4"/>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4B69"/>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5F747B"/>
    <w:rsid w:val="006010ED"/>
    <w:rsid w:val="00601A9A"/>
    <w:rsid w:val="0060261E"/>
    <w:rsid w:val="00602FC7"/>
    <w:rsid w:val="006034C4"/>
    <w:rsid w:val="006049F3"/>
    <w:rsid w:val="00606B80"/>
    <w:rsid w:val="00607894"/>
    <w:rsid w:val="006102B4"/>
    <w:rsid w:val="00610680"/>
    <w:rsid w:val="006109F6"/>
    <w:rsid w:val="00610D38"/>
    <w:rsid w:val="00612387"/>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1063"/>
    <w:rsid w:val="006739FF"/>
    <w:rsid w:val="00673DD0"/>
    <w:rsid w:val="00674EF1"/>
    <w:rsid w:val="00675018"/>
    <w:rsid w:val="00675E29"/>
    <w:rsid w:val="006761E4"/>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22BB"/>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273"/>
    <w:rsid w:val="006D0C37"/>
    <w:rsid w:val="006D1E74"/>
    <w:rsid w:val="006D295B"/>
    <w:rsid w:val="006D320B"/>
    <w:rsid w:val="006D351D"/>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03A8"/>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2DCF"/>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4309"/>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0ED3"/>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5DC"/>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4475"/>
    <w:rsid w:val="008D7786"/>
    <w:rsid w:val="008D7E3A"/>
    <w:rsid w:val="008E0023"/>
    <w:rsid w:val="008E1B54"/>
    <w:rsid w:val="008E2A1E"/>
    <w:rsid w:val="008E695C"/>
    <w:rsid w:val="008E7D13"/>
    <w:rsid w:val="008F089C"/>
    <w:rsid w:val="008F23F3"/>
    <w:rsid w:val="008F363C"/>
    <w:rsid w:val="008F6520"/>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420C"/>
    <w:rsid w:val="009261D9"/>
    <w:rsid w:val="009265F5"/>
    <w:rsid w:val="009277C9"/>
    <w:rsid w:val="009277F7"/>
    <w:rsid w:val="009278B1"/>
    <w:rsid w:val="00927E20"/>
    <w:rsid w:val="00931A47"/>
    <w:rsid w:val="00932C40"/>
    <w:rsid w:val="00933C3D"/>
    <w:rsid w:val="0093402A"/>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57308"/>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A34"/>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64"/>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276A"/>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474C0"/>
    <w:rsid w:val="00A502A7"/>
    <w:rsid w:val="00A5282B"/>
    <w:rsid w:val="00A531DA"/>
    <w:rsid w:val="00A5324E"/>
    <w:rsid w:val="00A53A41"/>
    <w:rsid w:val="00A53E48"/>
    <w:rsid w:val="00A5400C"/>
    <w:rsid w:val="00A55BEB"/>
    <w:rsid w:val="00A5706F"/>
    <w:rsid w:val="00A570D3"/>
    <w:rsid w:val="00A5791C"/>
    <w:rsid w:val="00A57C02"/>
    <w:rsid w:val="00A606F4"/>
    <w:rsid w:val="00A612C7"/>
    <w:rsid w:val="00A65AB1"/>
    <w:rsid w:val="00A65CA5"/>
    <w:rsid w:val="00A666C7"/>
    <w:rsid w:val="00A67A73"/>
    <w:rsid w:val="00A70D7D"/>
    <w:rsid w:val="00A721B4"/>
    <w:rsid w:val="00A72655"/>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2CB"/>
    <w:rsid w:val="00AA293F"/>
    <w:rsid w:val="00AA2ECC"/>
    <w:rsid w:val="00AA505B"/>
    <w:rsid w:val="00AA64F0"/>
    <w:rsid w:val="00AA6D68"/>
    <w:rsid w:val="00AA79FB"/>
    <w:rsid w:val="00AA7D50"/>
    <w:rsid w:val="00AB0B8A"/>
    <w:rsid w:val="00AB0F67"/>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3839"/>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4929"/>
    <w:rsid w:val="00B052EA"/>
    <w:rsid w:val="00B06148"/>
    <w:rsid w:val="00B06ABD"/>
    <w:rsid w:val="00B06E8A"/>
    <w:rsid w:val="00B07732"/>
    <w:rsid w:val="00B079EC"/>
    <w:rsid w:val="00B109D8"/>
    <w:rsid w:val="00B10C2A"/>
    <w:rsid w:val="00B13030"/>
    <w:rsid w:val="00B13201"/>
    <w:rsid w:val="00B13EB1"/>
    <w:rsid w:val="00B14990"/>
    <w:rsid w:val="00B14C73"/>
    <w:rsid w:val="00B16A91"/>
    <w:rsid w:val="00B16D55"/>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4F4"/>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6E4"/>
    <w:rsid w:val="00B72749"/>
    <w:rsid w:val="00B744B7"/>
    <w:rsid w:val="00B74809"/>
    <w:rsid w:val="00B7528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039"/>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18F"/>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CF7CAB"/>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0F6"/>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088"/>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4202"/>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2469"/>
    <w:rsid w:val="00E235E5"/>
    <w:rsid w:val="00E24390"/>
    <w:rsid w:val="00E2474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5BF4"/>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54"/>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612"/>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4B18"/>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773A5"/>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704"/>
    <w:rsid w:val="00FD082C"/>
    <w:rsid w:val="00FD2EA9"/>
    <w:rsid w:val="00FD31A8"/>
    <w:rsid w:val="00FD489D"/>
    <w:rsid w:val="00FD5AC5"/>
    <w:rsid w:val="00FD5DDE"/>
    <w:rsid w:val="00FD6284"/>
    <w:rsid w:val="00FD6F9D"/>
    <w:rsid w:val="00FE0330"/>
    <w:rsid w:val="00FE1801"/>
    <w:rsid w:val="00FE475B"/>
    <w:rsid w:val="00FE6CF9"/>
    <w:rsid w:val="00FE70B6"/>
    <w:rsid w:val="00FE71CE"/>
    <w:rsid w:val="00FE7612"/>
    <w:rsid w:val="00FF1BE2"/>
    <w:rsid w:val="00FF4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4AC663"/>
  <w15:docId w15:val="{28CA388F-635E-4513-BD07-742B24697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1">
    <w:name w:val="Unresolved Mention1"/>
    <w:basedOn w:val="DefaultParagraphFont"/>
    <w:uiPriority w:val="99"/>
    <w:semiHidden/>
    <w:unhideWhenUsed/>
    <w:rsid w:val="00112F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75229783">
      <w:bodyDiv w:val="1"/>
      <w:marLeft w:val="0"/>
      <w:marRight w:val="0"/>
      <w:marTop w:val="0"/>
      <w:marBottom w:val="0"/>
      <w:divBdr>
        <w:top w:val="none" w:sz="0" w:space="0" w:color="auto"/>
        <w:left w:val="none" w:sz="0" w:space="0" w:color="auto"/>
        <w:bottom w:val="none" w:sz="0" w:space="0" w:color="auto"/>
        <w:right w:val="none" w:sz="0" w:space="0" w:color="auto"/>
      </w:divBdr>
    </w:div>
    <w:div w:id="897206515">
      <w:bodyDiv w:val="1"/>
      <w:marLeft w:val="0"/>
      <w:marRight w:val="0"/>
      <w:marTop w:val="0"/>
      <w:marBottom w:val="0"/>
      <w:divBdr>
        <w:top w:val="none" w:sz="0" w:space="0" w:color="auto"/>
        <w:left w:val="none" w:sz="0" w:space="0" w:color="auto"/>
        <w:bottom w:val="none" w:sz="0" w:space="0" w:color="auto"/>
        <w:right w:val="none" w:sz="0" w:space="0" w:color="auto"/>
      </w:divBdr>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9FE03-8C4E-43AD-A93B-169AA9CA2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3</Pages>
  <Words>824</Words>
  <Characters>4697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Sam Folds</cp:lastModifiedBy>
  <cp:revision>11</cp:revision>
  <cp:lastPrinted>2024-09-17T12:08:00Z</cp:lastPrinted>
  <dcterms:created xsi:type="dcterms:W3CDTF">2024-09-24T09:21:00Z</dcterms:created>
  <dcterms:modified xsi:type="dcterms:W3CDTF">2024-09-24T13:07:00Z</dcterms:modified>
</cp:coreProperties>
</file>