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2DD029" w14:textId="4AA8326B" w:rsidR="00F51F9C" w:rsidRPr="00337D42" w:rsidRDefault="006A6B83" w:rsidP="00F51F9C">
      <w:pPr>
        <w:jc w:val="center"/>
        <w:rPr>
          <w:rFonts w:ascii="Tahoma" w:hAnsi="Tahoma" w:cs="Tahoma"/>
          <w:sz w:val="28"/>
          <w:szCs w:val="28"/>
          <w:u w:val="single"/>
        </w:rPr>
      </w:pPr>
      <w:bookmarkStart w:id="0" w:name="_Hlk488680998"/>
      <w:bookmarkStart w:id="1" w:name="_Hlk480608715"/>
      <w:bookmarkStart w:id="2" w:name="_Hlk488675244"/>
      <w:r w:rsidRPr="00760D65">
        <w:rPr>
          <w:rFonts w:ascii="Tahoma" w:hAnsi="Tahoma" w:cs="Tahoma"/>
          <w:sz w:val="28"/>
          <w:szCs w:val="28"/>
          <w:u w:val="single"/>
        </w:rPr>
        <w:t xml:space="preserve"> </w:t>
      </w:r>
      <w:r w:rsidR="00F51F9C" w:rsidRPr="00337D42">
        <w:rPr>
          <w:rFonts w:ascii="Tahoma" w:hAnsi="Tahoma" w:cs="Tahoma"/>
          <w:sz w:val="28"/>
          <w:szCs w:val="28"/>
          <w:u w:val="single"/>
        </w:rPr>
        <w:t xml:space="preserve">Minutes of the </w:t>
      </w:r>
      <w:r w:rsidR="001F7281" w:rsidRPr="00337D42">
        <w:rPr>
          <w:rFonts w:ascii="Tahoma" w:hAnsi="Tahoma" w:cs="Tahoma"/>
          <w:sz w:val="28"/>
          <w:szCs w:val="28"/>
          <w:u w:val="single"/>
        </w:rPr>
        <w:t>Ordinary</w:t>
      </w:r>
      <w:r w:rsidR="00F51F9C" w:rsidRPr="00337D42">
        <w:rPr>
          <w:rFonts w:ascii="Tahoma" w:hAnsi="Tahoma" w:cs="Tahoma"/>
          <w:sz w:val="28"/>
          <w:szCs w:val="28"/>
          <w:u w:val="single"/>
        </w:rPr>
        <w:t xml:space="preserve"> Meeting of the Parish Council held on </w:t>
      </w:r>
    </w:p>
    <w:p w14:paraId="379793AE" w14:textId="40488800" w:rsidR="00F51F9C" w:rsidRPr="00337D42" w:rsidRDefault="00F51F9C" w:rsidP="00F51F9C">
      <w:pPr>
        <w:jc w:val="center"/>
        <w:rPr>
          <w:rFonts w:ascii="Tahoma" w:hAnsi="Tahoma" w:cs="Tahoma"/>
          <w:sz w:val="28"/>
          <w:szCs w:val="28"/>
          <w:u w:val="single"/>
        </w:rPr>
      </w:pPr>
      <w:r w:rsidRPr="00337D42">
        <w:rPr>
          <w:rFonts w:ascii="Tahoma" w:hAnsi="Tahoma" w:cs="Tahoma"/>
          <w:sz w:val="28"/>
          <w:szCs w:val="28"/>
          <w:u w:val="single"/>
        </w:rPr>
        <w:t>Thursday 2</w:t>
      </w:r>
      <w:r w:rsidR="0007252F">
        <w:rPr>
          <w:rFonts w:ascii="Tahoma" w:hAnsi="Tahoma" w:cs="Tahoma"/>
          <w:sz w:val="28"/>
          <w:szCs w:val="28"/>
          <w:u w:val="single"/>
        </w:rPr>
        <w:t>8</w:t>
      </w:r>
      <w:r w:rsidRPr="00337D42">
        <w:rPr>
          <w:rFonts w:ascii="Tahoma" w:hAnsi="Tahoma" w:cs="Tahoma"/>
          <w:sz w:val="28"/>
          <w:szCs w:val="28"/>
          <w:u w:val="single"/>
          <w:vertAlign w:val="superscript"/>
        </w:rPr>
        <w:t>th</w:t>
      </w:r>
      <w:r w:rsidRPr="00337D42">
        <w:rPr>
          <w:rFonts w:ascii="Tahoma" w:hAnsi="Tahoma" w:cs="Tahoma"/>
          <w:sz w:val="28"/>
          <w:szCs w:val="28"/>
          <w:u w:val="single"/>
        </w:rPr>
        <w:t xml:space="preserve"> </w:t>
      </w:r>
      <w:r w:rsidR="0007252F">
        <w:rPr>
          <w:rFonts w:ascii="Tahoma" w:hAnsi="Tahoma" w:cs="Tahoma"/>
          <w:sz w:val="28"/>
          <w:szCs w:val="28"/>
          <w:u w:val="single"/>
        </w:rPr>
        <w:t>July</w:t>
      </w:r>
      <w:r w:rsidRPr="00337D42">
        <w:rPr>
          <w:rFonts w:ascii="Tahoma" w:hAnsi="Tahoma" w:cs="Tahoma"/>
          <w:sz w:val="28"/>
          <w:szCs w:val="28"/>
          <w:u w:val="single"/>
        </w:rPr>
        <w:t xml:space="preserve"> 20</w:t>
      </w:r>
      <w:r w:rsidR="002717DD" w:rsidRPr="00337D42">
        <w:rPr>
          <w:rFonts w:ascii="Tahoma" w:hAnsi="Tahoma" w:cs="Tahoma"/>
          <w:sz w:val="28"/>
          <w:szCs w:val="28"/>
          <w:u w:val="single"/>
        </w:rPr>
        <w:t>2</w:t>
      </w:r>
      <w:r w:rsidR="00F52274" w:rsidRPr="00337D42">
        <w:rPr>
          <w:rFonts w:ascii="Tahoma" w:hAnsi="Tahoma" w:cs="Tahoma"/>
          <w:sz w:val="28"/>
          <w:szCs w:val="28"/>
          <w:u w:val="single"/>
        </w:rPr>
        <w:t>2</w:t>
      </w:r>
      <w:r w:rsidRPr="00337D42">
        <w:rPr>
          <w:rFonts w:ascii="Tahoma" w:hAnsi="Tahoma" w:cs="Tahoma"/>
          <w:sz w:val="28"/>
          <w:szCs w:val="28"/>
          <w:u w:val="single"/>
        </w:rPr>
        <w:t xml:space="preserve"> at 7.30pm</w:t>
      </w:r>
    </w:p>
    <w:p w14:paraId="4D094B6F" w14:textId="77777777" w:rsidR="00F51F9C" w:rsidRPr="00337D42" w:rsidRDefault="00F51F9C" w:rsidP="00F51F9C">
      <w:pPr>
        <w:spacing w:after="120"/>
        <w:jc w:val="center"/>
        <w:rPr>
          <w:rFonts w:ascii="Tahoma" w:hAnsi="Tahoma" w:cs="Tahoma"/>
          <w:sz w:val="28"/>
          <w:szCs w:val="28"/>
          <w:u w:val="single"/>
        </w:rPr>
      </w:pPr>
      <w:r w:rsidRPr="00337D42">
        <w:rPr>
          <w:rFonts w:ascii="Tahoma" w:hAnsi="Tahoma" w:cs="Tahoma"/>
          <w:sz w:val="28"/>
          <w:szCs w:val="28"/>
          <w:u w:val="single"/>
        </w:rPr>
        <w:t>Galphay Village Institute, Galphay</w:t>
      </w:r>
    </w:p>
    <w:bookmarkEnd w:id="0"/>
    <w:p w14:paraId="789FB744" w14:textId="44919E21" w:rsidR="00F51F9C" w:rsidRPr="00337D42" w:rsidRDefault="00604AF8" w:rsidP="00052667">
      <w:pPr>
        <w:spacing w:after="120"/>
        <w:contextualSpacing/>
        <w:rPr>
          <w:rFonts w:ascii="Tahoma" w:hAnsi="Tahoma" w:cs="Tahoma"/>
          <w:sz w:val="22"/>
          <w:szCs w:val="22"/>
        </w:rPr>
      </w:pPr>
      <w:r w:rsidRPr="00052667">
        <w:rPr>
          <w:rFonts w:ascii="Tahoma" w:hAnsi="Tahoma" w:cs="Tahoma"/>
          <w:b/>
          <w:bCs/>
          <w:sz w:val="22"/>
          <w:szCs w:val="22"/>
        </w:rPr>
        <w:t>(</w:t>
      </w:r>
      <w:r w:rsidRPr="00337D42">
        <w:rPr>
          <w:rFonts w:ascii="Tahoma" w:hAnsi="Tahoma" w:cs="Tahoma"/>
          <w:b/>
          <w:bCs/>
          <w:sz w:val="22"/>
          <w:szCs w:val="22"/>
        </w:rPr>
        <w:t>2022-23 – 014)</w:t>
      </w:r>
      <w:r w:rsidRPr="00337D42">
        <w:rPr>
          <w:rFonts w:ascii="Tahoma" w:hAnsi="Tahoma" w:cs="Tahoma"/>
          <w:sz w:val="22"/>
          <w:szCs w:val="22"/>
        </w:rPr>
        <w:t xml:space="preserve"> </w:t>
      </w:r>
      <w:r w:rsidR="00F51F9C" w:rsidRPr="00337D42">
        <w:rPr>
          <w:rFonts w:ascii="Tahoma" w:hAnsi="Tahoma" w:cs="Tahoma"/>
          <w:b/>
          <w:sz w:val="22"/>
          <w:szCs w:val="22"/>
        </w:rPr>
        <w:t xml:space="preserve">Present </w:t>
      </w:r>
      <w:r w:rsidR="00F51F9C" w:rsidRPr="00337D42">
        <w:rPr>
          <w:rFonts w:ascii="Tahoma" w:hAnsi="Tahoma" w:cs="Tahoma"/>
          <w:sz w:val="22"/>
          <w:szCs w:val="22"/>
        </w:rPr>
        <w:t>were</w:t>
      </w:r>
      <w:bookmarkStart w:id="3" w:name="_Hlk488680847"/>
      <w:r w:rsidR="00F51F9C" w:rsidRPr="00337D42">
        <w:rPr>
          <w:rFonts w:ascii="Tahoma" w:hAnsi="Tahoma" w:cs="Tahoma"/>
          <w:sz w:val="22"/>
          <w:szCs w:val="22"/>
        </w:rPr>
        <w:t xml:space="preserve"> </w:t>
      </w:r>
      <w:r w:rsidR="00810547" w:rsidRPr="00337D42">
        <w:rPr>
          <w:rFonts w:ascii="Tahoma" w:hAnsi="Tahoma" w:cs="Tahoma"/>
          <w:sz w:val="22"/>
          <w:szCs w:val="22"/>
        </w:rPr>
        <w:t xml:space="preserve">Cllr. Neal Topham (Chairman), </w:t>
      </w:r>
      <w:bookmarkEnd w:id="3"/>
      <w:r w:rsidR="00F51F9C" w:rsidRPr="00337D42">
        <w:rPr>
          <w:rFonts w:ascii="Tahoma" w:hAnsi="Tahoma" w:cs="Tahoma"/>
          <w:sz w:val="22"/>
          <w:szCs w:val="22"/>
        </w:rPr>
        <w:t>Cllr</w:t>
      </w:r>
      <w:r w:rsidR="00810547" w:rsidRPr="00337D42">
        <w:rPr>
          <w:rFonts w:ascii="Tahoma" w:hAnsi="Tahoma" w:cs="Tahoma"/>
          <w:sz w:val="22"/>
          <w:szCs w:val="22"/>
        </w:rPr>
        <w:t>.</w:t>
      </w:r>
      <w:r w:rsidR="00F51F9C" w:rsidRPr="00337D42">
        <w:rPr>
          <w:rFonts w:ascii="Tahoma" w:hAnsi="Tahoma" w:cs="Tahoma"/>
          <w:sz w:val="22"/>
          <w:szCs w:val="22"/>
        </w:rPr>
        <w:t xml:space="preserve"> Jan Lawson, Cllr</w:t>
      </w:r>
      <w:r w:rsidR="00810547" w:rsidRPr="00337D42">
        <w:rPr>
          <w:rFonts w:ascii="Tahoma" w:hAnsi="Tahoma" w:cs="Tahoma"/>
          <w:sz w:val="22"/>
          <w:szCs w:val="22"/>
        </w:rPr>
        <w:t>.</w:t>
      </w:r>
      <w:r w:rsidR="00F51F9C" w:rsidRPr="00337D42">
        <w:rPr>
          <w:rFonts w:ascii="Tahoma" w:hAnsi="Tahoma" w:cs="Tahoma"/>
          <w:sz w:val="22"/>
          <w:szCs w:val="22"/>
        </w:rPr>
        <w:t xml:space="preserve"> Patricia Harling</w:t>
      </w:r>
      <w:r w:rsidR="00BF2F08" w:rsidRPr="00337D42">
        <w:rPr>
          <w:rFonts w:ascii="Tahoma" w:hAnsi="Tahoma" w:cs="Tahoma"/>
          <w:sz w:val="22"/>
          <w:szCs w:val="22"/>
        </w:rPr>
        <w:t>,</w:t>
      </w:r>
      <w:r w:rsidR="00F51F9C" w:rsidRPr="00337D42">
        <w:rPr>
          <w:rFonts w:ascii="Tahoma" w:hAnsi="Tahoma" w:cs="Tahoma"/>
          <w:sz w:val="22"/>
          <w:szCs w:val="22"/>
        </w:rPr>
        <w:t xml:space="preserve"> </w:t>
      </w:r>
      <w:r w:rsidR="00BF2F08" w:rsidRPr="00337D42">
        <w:rPr>
          <w:rFonts w:ascii="Tahoma" w:hAnsi="Tahoma" w:cs="Tahoma"/>
          <w:sz w:val="22"/>
          <w:szCs w:val="22"/>
        </w:rPr>
        <w:t>Cllr. Sheila Miller</w:t>
      </w:r>
      <w:r w:rsidR="005E2C8C" w:rsidRPr="00337D42">
        <w:rPr>
          <w:rFonts w:ascii="Tahoma" w:hAnsi="Tahoma" w:cs="Tahoma"/>
          <w:sz w:val="22"/>
          <w:szCs w:val="22"/>
        </w:rPr>
        <w:t xml:space="preserve"> and</w:t>
      </w:r>
      <w:r w:rsidR="00810547" w:rsidRPr="00337D42">
        <w:rPr>
          <w:rFonts w:ascii="Tahoma" w:hAnsi="Tahoma" w:cs="Tahoma"/>
          <w:sz w:val="22"/>
          <w:szCs w:val="22"/>
        </w:rPr>
        <w:t xml:space="preserve"> </w:t>
      </w:r>
      <w:r w:rsidR="00F51F9C" w:rsidRPr="00337D42">
        <w:rPr>
          <w:rFonts w:ascii="Tahoma" w:hAnsi="Tahoma" w:cs="Tahoma"/>
          <w:sz w:val="22"/>
          <w:szCs w:val="22"/>
        </w:rPr>
        <w:t>Cllr</w:t>
      </w:r>
      <w:r w:rsidR="00810547" w:rsidRPr="00337D42">
        <w:rPr>
          <w:rFonts w:ascii="Tahoma" w:hAnsi="Tahoma" w:cs="Tahoma"/>
          <w:sz w:val="22"/>
          <w:szCs w:val="22"/>
        </w:rPr>
        <w:t>.</w:t>
      </w:r>
      <w:r w:rsidR="00F51F9C" w:rsidRPr="00337D42">
        <w:rPr>
          <w:rFonts w:ascii="Tahoma" w:hAnsi="Tahoma" w:cs="Tahoma"/>
          <w:sz w:val="22"/>
          <w:szCs w:val="22"/>
        </w:rPr>
        <w:t xml:space="preserve"> Brian Thackray.</w:t>
      </w:r>
    </w:p>
    <w:p w14:paraId="224692A8" w14:textId="3923C01C" w:rsidR="00F51F9C" w:rsidRPr="00337D42" w:rsidRDefault="00604AF8" w:rsidP="00052667">
      <w:pPr>
        <w:spacing w:after="120"/>
        <w:contextualSpacing/>
        <w:rPr>
          <w:rFonts w:ascii="Tahoma" w:hAnsi="Tahoma" w:cs="Tahoma"/>
          <w:sz w:val="22"/>
          <w:szCs w:val="22"/>
        </w:rPr>
      </w:pPr>
      <w:r w:rsidRPr="00337D42">
        <w:rPr>
          <w:rFonts w:ascii="Tahoma" w:hAnsi="Tahoma" w:cs="Tahoma"/>
          <w:b/>
          <w:bCs/>
          <w:sz w:val="22"/>
          <w:szCs w:val="22"/>
        </w:rPr>
        <w:t>(2022-23 – 015)</w:t>
      </w:r>
      <w:r w:rsidRPr="00337D42">
        <w:rPr>
          <w:rFonts w:ascii="Tahoma" w:hAnsi="Tahoma" w:cs="Tahoma"/>
          <w:sz w:val="22"/>
          <w:szCs w:val="22"/>
        </w:rPr>
        <w:t xml:space="preserve"> </w:t>
      </w:r>
      <w:r w:rsidR="00F51F9C" w:rsidRPr="00337D42">
        <w:rPr>
          <w:rFonts w:ascii="Tahoma" w:hAnsi="Tahoma" w:cs="Tahoma"/>
          <w:sz w:val="22"/>
          <w:szCs w:val="22"/>
        </w:rPr>
        <w:t>Also present were David Taylor, Clerk</w:t>
      </w:r>
      <w:r w:rsidR="009111B3" w:rsidRPr="00337D42">
        <w:rPr>
          <w:rFonts w:ascii="Tahoma" w:hAnsi="Tahoma" w:cs="Tahoma"/>
          <w:sz w:val="22"/>
          <w:szCs w:val="22"/>
        </w:rPr>
        <w:t xml:space="preserve"> </w:t>
      </w:r>
      <w:r w:rsidR="00F51F9C" w:rsidRPr="00337D42">
        <w:rPr>
          <w:rFonts w:ascii="Tahoma" w:hAnsi="Tahoma" w:cs="Tahoma"/>
          <w:sz w:val="22"/>
          <w:szCs w:val="22"/>
        </w:rPr>
        <w:t>and 2 members of the public</w:t>
      </w:r>
      <w:r w:rsidR="005E2C8C" w:rsidRPr="00337D42">
        <w:rPr>
          <w:rFonts w:ascii="Tahoma" w:hAnsi="Tahoma" w:cs="Tahoma"/>
          <w:sz w:val="22"/>
          <w:szCs w:val="22"/>
        </w:rPr>
        <w:t>, including Bernard Sanders</w:t>
      </w:r>
      <w:r w:rsidR="00F51F9C" w:rsidRPr="00337D42">
        <w:rPr>
          <w:rFonts w:ascii="Tahoma" w:hAnsi="Tahoma" w:cs="Tahoma"/>
          <w:sz w:val="22"/>
          <w:szCs w:val="22"/>
        </w:rPr>
        <w:t>.</w:t>
      </w:r>
    </w:p>
    <w:p w14:paraId="087500B1" w14:textId="4142460E" w:rsidR="00F51F9C" w:rsidRPr="00337D42" w:rsidRDefault="00604AF8" w:rsidP="00052667">
      <w:pPr>
        <w:spacing w:after="120"/>
        <w:contextualSpacing/>
        <w:rPr>
          <w:rFonts w:ascii="Tahoma" w:hAnsi="Tahoma" w:cs="Tahoma"/>
          <w:sz w:val="22"/>
          <w:szCs w:val="22"/>
        </w:rPr>
      </w:pPr>
      <w:r w:rsidRPr="00337D42">
        <w:rPr>
          <w:rFonts w:ascii="Tahoma" w:hAnsi="Tahoma" w:cs="Tahoma"/>
          <w:b/>
          <w:bCs/>
          <w:sz w:val="22"/>
          <w:szCs w:val="22"/>
        </w:rPr>
        <w:t>(2022-23 – 016)</w:t>
      </w:r>
      <w:r w:rsidRPr="00337D42">
        <w:rPr>
          <w:rFonts w:ascii="Tahoma" w:hAnsi="Tahoma" w:cs="Tahoma"/>
          <w:sz w:val="22"/>
          <w:szCs w:val="22"/>
        </w:rPr>
        <w:t xml:space="preserve"> </w:t>
      </w:r>
      <w:r w:rsidR="00F51F9C" w:rsidRPr="00337D42">
        <w:rPr>
          <w:rFonts w:ascii="Tahoma" w:hAnsi="Tahoma" w:cs="Tahoma"/>
          <w:b/>
          <w:sz w:val="22"/>
          <w:szCs w:val="22"/>
        </w:rPr>
        <w:t>Apologies</w:t>
      </w:r>
      <w:r w:rsidR="00F51F9C" w:rsidRPr="00337D42">
        <w:rPr>
          <w:rFonts w:ascii="Tahoma" w:hAnsi="Tahoma" w:cs="Tahoma"/>
          <w:sz w:val="22"/>
          <w:szCs w:val="22"/>
        </w:rPr>
        <w:t xml:space="preserve"> were received</w:t>
      </w:r>
      <w:r w:rsidR="005E2C8C" w:rsidRPr="00337D42">
        <w:rPr>
          <w:rFonts w:ascii="Tahoma" w:hAnsi="Tahoma" w:cs="Tahoma"/>
          <w:sz w:val="22"/>
          <w:szCs w:val="22"/>
        </w:rPr>
        <w:t xml:space="preserve"> from Cllr Margaret Atkinson</w:t>
      </w:r>
      <w:r w:rsidR="00F51F9C" w:rsidRPr="00337D42">
        <w:rPr>
          <w:rFonts w:ascii="Tahoma" w:hAnsi="Tahoma" w:cs="Tahoma"/>
          <w:sz w:val="22"/>
          <w:szCs w:val="22"/>
        </w:rPr>
        <w:t xml:space="preserve">. </w:t>
      </w:r>
      <w:bookmarkStart w:id="4" w:name="_Hlk489346265"/>
    </w:p>
    <w:bookmarkEnd w:id="4"/>
    <w:p w14:paraId="4D2B1694" w14:textId="0A418CCB" w:rsidR="00F51F9C" w:rsidRPr="00337D42" w:rsidRDefault="00604AF8" w:rsidP="00052667">
      <w:pPr>
        <w:spacing w:after="120"/>
        <w:contextualSpacing/>
        <w:rPr>
          <w:rFonts w:ascii="Tahoma" w:hAnsi="Tahoma" w:cs="Tahoma"/>
          <w:bCs/>
          <w:sz w:val="22"/>
          <w:szCs w:val="22"/>
        </w:rPr>
      </w:pPr>
      <w:r w:rsidRPr="00337D42">
        <w:rPr>
          <w:rFonts w:ascii="Tahoma" w:hAnsi="Tahoma" w:cs="Tahoma"/>
          <w:b/>
          <w:bCs/>
          <w:sz w:val="22"/>
          <w:szCs w:val="22"/>
        </w:rPr>
        <w:t>(2022-23 – 017)</w:t>
      </w:r>
      <w:r w:rsidRPr="00337D42">
        <w:rPr>
          <w:rFonts w:ascii="Tahoma" w:hAnsi="Tahoma" w:cs="Tahoma"/>
          <w:sz w:val="22"/>
          <w:szCs w:val="22"/>
        </w:rPr>
        <w:t xml:space="preserve"> </w:t>
      </w:r>
      <w:r w:rsidR="005E2C8C" w:rsidRPr="00337D42">
        <w:rPr>
          <w:rFonts w:ascii="Tahoma" w:hAnsi="Tahoma" w:cs="Tahoma"/>
          <w:sz w:val="22"/>
          <w:szCs w:val="22"/>
        </w:rPr>
        <w:t>No</w:t>
      </w:r>
      <w:r w:rsidR="00F51F9C" w:rsidRPr="00337D42">
        <w:rPr>
          <w:rFonts w:ascii="Tahoma" w:hAnsi="Tahoma" w:cs="Tahoma"/>
          <w:sz w:val="22"/>
          <w:szCs w:val="22"/>
        </w:rPr>
        <w:t xml:space="preserve"> </w:t>
      </w:r>
      <w:r w:rsidR="00F51F9C" w:rsidRPr="00337D42">
        <w:rPr>
          <w:rFonts w:ascii="Tahoma" w:hAnsi="Tahoma" w:cs="Tahoma"/>
          <w:b/>
          <w:sz w:val="22"/>
          <w:szCs w:val="22"/>
        </w:rPr>
        <w:t>Declaration</w:t>
      </w:r>
      <w:r w:rsidR="005E2C8C" w:rsidRPr="00337D42">
        <w:rPr>
          <w:rFonts w:ascii="Tahoma" w:hAnsi="Tahoma" w:cs="Tahoma"/>
          <w:b/>
          <w:sz w:val="22"/>
          <w:szCs w:val="22"/>
        </w:rPr>
        <w:t>s</w:t>
      </w:r>
      <w:r w:rsidR="00F51F9C" w:rsidRPr="00337D42">
        <w:rPr>
          <w:rFonts w:ascii="Tahoma" w:hAnsi="Tahoma" w:cs="Tahoma"/>
          <w:b/>
          <w:sz w:val="22"/>
          <w:szCs w:val="22"/>
        </w:rPr>
        <w:t xml:space="preserve"> of Interest </w:t>
      </w:r>
      <w:r w:rsidR="00F51F9C" w:rsidRPr="00337D42">
        <w:rPr>
          <w:rFonts w:ascii="Tahoma" w:hAnsi="Tahoma" w:cs="Tahoma"/>
          <w:bCs/>
          <w:sz w:val="22"/>
          <w:szCs w:val="22"/>
        </w:rPr>
        <w:t>w</w:t>
      </w:r>
      <w:r w:rsidR="005E2C8C" w:rsidRPr="00337D42">
        <w:rPr>
          <w:rFonts w:ascii="Tahoma" w:hAnsi="Tahoma" w:cs="Tahoma"/>
          <w:bCs/>
          <w:sz w:val="22"/>
          <w:szCs w:val="22"/>
        </w:rPr>
        <w:t>ere</w:t>
      </w:r>
      <w:r w:rsidR="00F51F9C" w:rsidRPr="00337D42">
        <w:rPr>
          <w:rFonts w:ascii="Tahoma" w:hAnsi="Tahoma" w:cs="Tahoma"/>
          <w:bCs/>
          <w:sz w:val="22"/>
          <w:szCs w:val="22"/>
        </w:rPr>
        <w:t xml:space="preserve"> received </w:t>
      </w:r>
      <w:r w:rsidR="005E2C8C" w:rsidRPr="00337D42">
        <w:rPr>
          <w:rFonts w:ascii="Tahoma" w:hAnsi="Tahoma" w:cs="Tahoma"/>
          <w:bCs/>
          <w:sz w:val="22"/>
          <w:szCs w:val="22"/>
        </w:rPr>
        <w:t>and so dispensations were required.</w:t>
      </w:r>
      <w:bookmarkEnd w:id="1"/>
      <w:r w:rsidR="00F51F9C" w:rsidRPr="00337D42">
        <w:rPr>
          <w:rFonts w:ascii="Tahoma" w:hAnsi="Tahoma" w:cs="Tahoma"/>
          <w:bCs/>
          <w:sz w:val="22"/>
          <w:szCs w:val="22"/>
        </w:rPr>
        <w:t xml:space="preserve"> </w:t>
      </w:r>
    </w:p>
    <w:p w14:paraId="17C7D445" w14:textId="0758B612" w:rsidR="005E2C8C" w:rsidRPr="00337D42" w:rsidRDefault="00604AF8" w:rsidP="00052667">
      <w:pPr>
        <w:spacing w:after="120"/>
        <w:contextualSpacing/>
        <w:rPr>
          <w:rFonts w:ascii="Tahoma" w:hAnsi="Tahoma" w:cs="Tahoma"/>
          <w:sz w:val="22"/>
          <w:szCs w:val="22"/>
        </w:rPr>
      </w:pPr>
      <w:bookmarkStart w:id="5" w:name="_Hlk494805764"/>
      <w:r w:rsidRPr="00337D42">
        <w:rPr>
          <w:rFonts w:ascii="Tahoma" w:hAnsi="Tahoma" w:cs="Tahoma"/>
          <w:b/>
          <w:bCs/>
          <w:sz w:val="22"/>
          <w:szCs w:val="22"/>
        </w:rPr>
        <w:t>(2022-23 – 018)</w:t>
      </w:r>
      <w:r w:rsidRPr="00337D42">
        <w:rPr>
          <w:rFonts w:ascii="Tahoma" w:hAnsi="Tahoma" w:cs="Tahoma"/>
          <w:sz w:val="22"/>
          <w:szCs w:val="22"/>
        </w:rPr>
        <w:t xml:space="preserve"> </w:t>
      </w:r>
      <w:r w:rsidR="005E2C8C" w:rsidRPr="00337D42">
        <w:rPr>
          <w:rFonts w:ascii="Tahoma" w:hAnsi="Tahoma" w:cs="Tahoma"/>
          <w:sz w:val="22"/>
          <w:szCs w:val="22"/>
        </w:rPr>
        <w:t xml:space="preserve">It was </w:t>
      </w:r>
      <w:r w:rsidR="005E2C8C" w:rsidRPr="00337D42">
        <w:rPr>
          <w:rFonts w:ascii="Tahoma" w:hAnsi="Tahoma" w:cs="Tahoma"/>
          <w:b/>
          <w:sz w:val="22"/>
          <w:szCs w:val="22"/>
        </w:rPr>
        <w:t>Resolved</w:t>
      </w:r>
      <w:r w:rsidR="005E2C8C" w:rsidRPr="00337D42">
        <w:rPr>
          <w:rFonts w:ascii="Tahoma" w:hAnsi="Tahoma" w:cs="Tahoma"/>
          <w:sz w:val="22"/>
          <w:szCs w:val="22"/>
        </w:rPr>
        <w:t xml:space="preserve"> that the minutes of the meeting</w:t>
      </w:r>
      <w:r w:rsidR="009111B3" w:rsidRPr="00337D42">
        <w:rPr>
          <w:rFonts w:ascii="Tahoma" w:hAnsi="Tahoma" w:cs="Tahoma"/>
          <w:sz w:val="22"/>
          <w:szCs w:val="22"/>
        </w:rPr>
        <w:t>s</w:t>
      </w:r>
      <w:r w:rsidR="005E2C8C" w:rsidRPr="00337D42">
        <w:rPr>
          <w:rFonts w:ascii="Tahoma" w:hAnsi="Tahoma" w:cs="Tahoma"/>
          <w:sz w:val="22"/>
          <w:szCs w:val="22"/>
        </w:rPr>
        <w:t xml:space="preserve"> held on 27</w:t>
      </w:r>
      <w:r w:rsidR="005E2C8C" w:rsidRPr="00337D42">
        <w:rPr>
          <w:rFonts w:ascii="Tahoma" w:hAnsi="Tahoma" w:cs="Tahoma"/>
          <w:sz w:val="22"/>
          <w:szCs w:val="22"/>
          <w:vertAlign w:val="superscript"/>
        </w:rPr>
        <w:t>th</w:t>
      </w:r>
      <w:r w:rsidR="005E2C8C" w:rsidRPr="00337D42">
        <w:rPr>
          <w:rFonts w:ascii="Tahoma" w:hAnsi="Tahoma" w:cs="Tahoma"/>
          <w:sz w:val="22"/>
          <w:szCs w:val="22"/>
        </w:rPr>
        <w:t xml:space="preserve"> January 2022, </w:t>
      </w:r>
      <w:r w:rsidR="009111B3" w:rsidRPr="00337D42">
        <w:rPr>
          <w:rFonts w:ascii="Tahoma" w:hAnsi="Tahoma" w:cs="Tahoma"/>
          <w:sz w:val="22"/>
          <w:szCs w:val="22"/>
        </w:rPr>
        <w:t>26</w:t>
      </w:r>
      <w:r w:rsidR="009111B3" w:rsidRPr="00337D42">
        <w:rPr>
          <w:rFonts w:ascii="Tahoma" w:hAnsi="Tahoma" w:cs="Tahoma"/>
          <w:sz w:val="22"/>
          <w:szCs w:val="22"/>
          <w:vertAlign w:val="superscript"/>
        </w:rPr>
        <w:t>th</w:t>
      </w:r>
      <w:r w:rsidR="009111B3" w:rsidRPr="00337D42">
        <w:rPr>
          <w:rFonts w:ascii="Tahoma" w:hAnsi="Tahoma" w:cs="Tahoma"/>
          <w:sz w:val="22"/>
          <w:szCs w:val="22"/>
        </w:rPr>
        <w:t xml:space="preserve"> May 2022 (AMPC &amp; Post Election) and 26</w:t>
      </w:r>
      <w:r w:rsidR="009111B3" w:rsidRPr="00337D42">
        <w:rPr>
          <w:rFonts w:ascii="Tahoma" w:hAnsi="Tahoma" w:cs="Tahoma"/>
          <w:sz w:val="22"/>
          <w:szCs w:val="22"/>
          <w:vertAlign w:val="superscript"/>
        </w:rPr>
        <w:t>th</w:t>
      </w:r>
      <w:r w:rsidR="009111B3" w:rsidRPr="00337D42">
        <w:rPr>
          <w:rFonts w:ascii="Tahoma" w:hAnsi="Tahoma" w:cs="Tahoma"/>
          <w:sz w:val="22"/>
          <w:szCs w:val="22"/>
        </w:rPr>
        <w:t xml:space="preserve"> May 2022 (Ordinary Meeting) </w:t>
      </w:r>
      <w:r w:rsidR="005E2C8C" w:rsidRPr="00337D42">
        <w:rPr>
          <w:rFonts w:ascii="Tahoma" w:hAnsi="Tahoma" w:cs="Tahoma"/>
          <w:sz w:val="22"/>
          <w:szCs w:val="22"/>
        </w:rPr>
        <w:t>having been circulated for consideration beforehand</w:t>
      </w:r>
      <w:r w:rsidR="009111B3" w:rsidRPr="00337D42">
        <w:rPr>
          <w:rFonts w:ascii="Tahoma" w:hAnsi="Tahoma" w:cs="Tahoma"/>
          <w:sz w:val="22"/>
          <w:szCs w:val="22"/>
        </w:rPr>
        <w:t>, after alteration by the Chairman</w:t>
      </w:r>
      <w:r w:rsidR="00C60260">
        <w:rPr>
          <w:rFonts w:ascii="Tahoma" w:hAnsi="Tahoma" w:cs="Tahoma"/>
          <w:sz w:val="22"/>
          <w:szCs w:val="22"/>
        </w:rPr>
        <w:t>s hand</w:t>
      </w:r>
      <w:r w:rsidR="009111B3" w:rsidRPr="00337D42">
        <w:rPr>
          <w:rFonts w:ascii="Tahoma" w:hAnsi="Tahoma" w:cs="Tahoma"/>
          <w:sz w:val="22"/>
          <w:szCs w:val="22"/>
        </w:rPr>
        <w:t>,</w:t>
      </w:r>
      <w:r w:rsidR="005E2C8C" w:rsidRPr="00337D42">
        <w:rPr>
          <w:rFonts w:ascii="Tahoma" w:hAnsi="Tahoma" w:cs="Tahoma"/>
          <w:sz w:val="22"/>
          <w:szCs w:val="22"/>
        </w:rPr>
        <w:t xml:space="preserve"> </w:t>
      </w:r>
      <w:r w:rsidR="003B4367" w:rsidRPr="00337D42">
        <w:rPr>
          <w:rFonts w:ascii="Tahoma" w:hAnsi="Tahoma" w:cs="Tahoma"/>
          <w:sz w:val="22"/>
          <w:szCs w:val="22"/>
        </w:rPr>
        <w:t>were</w:t>
      </w:r>
      <w:r w:rsidR="005E2C8C" w:rsidRPr="00337D42">
        <w:rPr>
          <w:rFonts w:ascii="Tahoma" w:hAnsi="Tahoma" w:cs="Tahoma"/>
          <w:sz w:val="22"/>
          <w:szCs w:val="22"/>
        </w:rPr>
        <w:t xml:space="preserve"> considered </w:t>
      </w:r>
      <w:r w:rsidR="003B4367" w:rsidRPr="00337D42">
        <w:rPr>
          <w:rFonts w:ascii="Tahoma" w:hAnsi="Tahoma" w:cs="Tahoma"/>
          <w:sz w:val="22"/>
          <w:szCs w:val="22"/>
        </w:rPr>
        <w:t xml:space="preserve">to be </w:t>
      </w:r>
      <w:r w:rsidR="005E2C8C" w:rsidRPr="00337D42">
        <w:rPr>
          <w:rFonts w:ascii="Tahoma" w:hAnsi="Tahoma" w:cs="Tahoma"/>
          <w:sz w:val="22"/>
          <w:szCs w:val="22"/>
        </w:rPr>
        <w:t>true and correct records</w:t>
      </w:r>
      <w:r w:rsidR="003B4367" w:rsidRPr="00337D42">
        <w:rPr>
          <w:rFonts w:ascii="Tahoma" w:hAnsi="Tahoma" w:cs="Tahoma"/>
          <w:sz w:val="22"/>
          <w:szCs w:val="22"/>
        </w:rPr>
        <w:t xml:space="preserve"> and were therefore signed by the </w:t>
      </w:r>
      <w:r w:rsidR="005E2C8C" w:rsidRPr="00337D42">
        <w:rPr>
          <w:rFonts w:ascii="Tahoma" w:hAnsi="Tahoma" w:cs="Tahoma"/>
          <w:sz w:val="22"/>
          <w:szCs w:val="22"/>
        </w:rPr>
        <w:t>Chairman</w:t>
      </w:r>
      <w:r w:rsidR="003B4367" w:rsidRPr="00337D42">
        <w:rPr>
          <w:rFonts w:ascii="Tahoma" w:hAnsi="Tahoma" w:cs="Tahoma"/>
          <w:sz w:val="22"/>
          <w:szCs w:val="22"/>
        </w:rPr>
        <w:t xml:space="preserve"> accordingly</w:t>
      </w:r>
    </w:p>
    <w:p w14:paraId="460F5ED6" w14:textId="3073A41E" w:rsidR="00F80F04" w:rsidRPr="00337D42" w:rsidRDefault="0014191E" w:rsidP="00F80F04">
      <w:pPr>
        <w:spacing w:after="120"/>
        <w:rPr>
          <w:rFonts w:ascii="Tahoma" w:hAnsi="Tahoma" w:cs="Tahoma"/>
          <w:sz w:val="22"/>
          <w:szCs w:val="22"/>
        </w:rPr>
      </w:pPr>
      <w:bookmarkStart w:id="6" w:name="_Hlk489361294"/>
      <w:bookmarkEnd w:id="5"/>
      <w:r w:rsidRPr="00337D42">
        <w:rPr>
          <w:rFonts w:ascii="Tahoma" w:hAnsi="Tahoma" w:cs="Tahoma"/>
          <w:b/>
          <w:bCs/>
          <w:sz w:val="22"/>
          <w:szCs w:val="22"/>
        </w:rPr>
        <w:t>(2022-23 – 01</w:t>
      </w:r>
      <w:r w:rsidR="00652DB1" w:rsidRPr="00337D42">
        <w:rPr>
          <w:rFonts w:ascii="Tahoma" w:hAnsi="Tahoma" w:cs="Tahoma"/>
          <w:b/>
          <w:bCs/>
          <w:sz w:val="22"/>
          <w:szCs w:val="22"/>
        </w:rPr>
        <w:t>9</w:t>
      </w:r>
      <w:r w:rsidRPr="00337D42">
        <w:rPr>
          <w:rFonts w:ascii="Tahoma" w:hAnsi="Tahoma" w:cs="Tahoma"/>
          <w:b/>
          <w:bCs/>
          <w:sz w:val="22"/>
          <w:szCs w:val="22"/>
        </w:rPr>
        <w:t>)</w:t>
      </w:r>
      <w:r w:rsidR="00F80F04" w:rsidRPr="00337D42">
        <w:rPr>
          <w:rFonts w:ascii="Tahoma" w:hAnsi="Tahoma" w:cs="Tahoma"/>
          <w:sz w:val="22"/>
          <w:szCs w:val="22"/>
        </w:rPr>
        <w:t xml:space="preserve"> The Clerk gave and the following update about progress of resolutions from the Ordinary Meeting held on </w:t>
      </w:r>
      <w:r w:rsidR="00F80F04" w:rsidRPr="00337D42">
        <w:rPr>
          <w:rFonts w:ascii="Tahoma" w:hAnsi="Tahoma" w:cs="Tahoma"/>
          <w:b/>
          <w:bCs/>
          <w:sz w:val="22"/>
          <w:szCs w:val="22"/>
        </w:rPr>
        <w:t>26</w:t>
      </w:r>
      <w:r w:rsidR="00F80F04" w:rsidRPr="00337D42">
        <w:rPr>
          <w:rFonts w:ascii="Tahoma" w:hAnsi="Tahoma" w:cs="Tahoma"/>
          <w:b/>
          <w:bCs/>
          <w:sz w:val="22"/>
          <w:szCs w:val="22"/>
          <w:vertAlign w:val="superscript"/>
        </w:rPr>
        <w:t>th</w:t>
      </w:r>
      <w:r w:rsidR="00F80F04" w:rsidRPr="00337D42">
        <w:rPr>
          <w:rFonts w:ascii="Tahoma" w:hAnsi="Tahoma" w:cs="Tahoma"/>
          <w:b/>
          <w:bCs/>
          <w:sz w:val="22"/>
          <w:szCs w:val="22"/>
        </w:rPr>
        <w:t xml:space="preserve"> May 2022</w:t>
      </w:r>
      <w:r w:rsidR="00F80F04" w:rsidRPr="00337D42">
        <w:rPr>
          <w:rFonts w:ascii="Tahoma" w:hAnsi="Tahoma" w:cs="Tahoma"/>
          <w:sz w:val="22"/>
          <w:szCs w:val="22"/>
        </w:rPr>
        <w:t>:-</w:t>
      </w:r>
    </w:p>
    <w:p w14:paraId="00D85675" w14:textId="2302E5B2" w:rsidR="00FF13F6" w:rsidRPr="00FF13F6" w:rsidRDefault="00FF13F6" w:rsidP="00FF13F6">
      <w:pPr>
        <w:numPr>
          <w:ilvl w:val="0"/>
          <w:numId w:val="17"/>
        </w:numPr>
        <w:spacing w:after="120" w:line="259" w:lineRule="auto"/>
        <w:contextualSpacing/>
        <w:rPr>
          <w:rFonts w:ascii="Tahoma" w:eastAsiaTheme="minorHAnsi" w:hAnsi="Tahoma" w:cs="Tahoma"/>
          <w:sz w:val="22"/>
          <w:szCs w:val="22"/>
          <w:lang w:val="en-US"/>
        </w:rPr>
      </w:pPr>
      <w:r w:rsidRPr="00FF13F6">
        <w:rPr>
          <w:rFonts w:ascii="Tahoma" w:eastAsiaTheme="minorHAnsi" w:hAnsi="Tahoma" w:cs="Tahoma"/>
          <w:color w:val="000000"/>
          <w:sz w:val="22"/>
          <w:szCs w:val="22"/>
          <w:lang w:eastAsia="en-GB"/>
        </w:rPr>
        <w:t xml:space="preserve">Commuted sums and the Benches – </w:t>
      </w:r>
      <w:r w:rsidR="006E3062">
        <w:rPr>
          <w:rFonts w:ascii="Tahoma" w:eastAsiaTheme="minorHAnsi" w:hAnsi="Tahoma" w:cs="Tahoma"/>
          <w:color w:val="000000"/>
          <w:sz w:val="22"/>
          <w:szCs w:val="22"/>
          <w:lang w:eastAsia="en-GB"/>
        </w:rPr>
        <w:t>a claim has been submitted together with 3 quotations</w:t>
      </w:r>
      <w:r w:rsidR="00003A57">
        <w:rPr>
          <w:rFonts w:ascii="Tahoma" w:eastAsiaTheme="minorHAnsi" w:hAnsi="Tahoma" w:cs="Tahoma"/>
          <w:color w:val="000000"/>
          <w:sz w:val="22"/>
          <w:szCs w:val="22"/>
          <w:lang w:eastAsia="en-GB"/>
        </w:rPr>
        <w:t xml:space="preserve"> and the outcome is awaited.</w:t>
      </w:r>
    </w:p>
    <w:p w14:paraId="067977BC" w14:textId="1C8B155E" w:rsidR="00FF13F6" w:rsidRPr="00FF13F6" w:rsidRDefault="00FF13F6" w:rsidP="00FF13F6">
      <w:pPr>
        <w:numPr>
          <w:ilvl w:val="0"/>
          <w:numId w:val="17"/>
        </w:numPr>
        <w:spacing w:before="100" w:beforeAutospacing="1" w:after="120" w:line="259" w:lineRule="auto"/>
        <w:contextualSpacing/>
        <w:rPr>
          <w:rFonts w:ascii="Tahoma" w:eastAsiaTheme="minorHAnsi" w:hAnsi="Tahoma" w:cs="Tahoma"/>
          <w:color w:val="000000"/>
          <w:sz w:val="22"/>
          <w:szCs w:val="22"/>
          <w:lang w:eastAsia="en-GB"/>
        </w:rPr>
      </w:pPr>
      <w:r w:rsidRPr="00FF13F6">
        <w:rPr>
          <w:rFonts w:ascii="Tahoma" w:eastAsiaTheme="minorHAnsi" w:hAnsi="Tahoma" w:cs="Tahoma"/>
          <w:color w:val="000000"/>
          <w:sz w:val="22"/>
          <w:szCs w:val="22"/>
          <w:lang w:eastAsia="en-GB"/>
        </w:rPr>
        <w:t xml:space="preserve">VAT Claim 2021/22 has not done yet. There is a </w:t>
      </w:r>
      <w:r w:rsidRPr="00337D42">
        <w:rPr>
          <w:rFonts w:ascii="Tahoma" w:eastAsiaTheme="minorHAnsi" w:hAnsi="Tahoma" w:cs="Tahoma"/>
          <w:color w:val="000000"/>
          <w:sz w:val="22"/>
          <w:szCs w:val="22"/>
          <w:lang w:eastAsia="en-GB"/>
        </w:rPr>
        <w:t>three-year</w:t>
      </w:r>
      <w:r w:rsidRPr="00FF13F6">
        <w:rPr>
          <w:rFonts w:ascii="Tahoma" w:eastAsiaTheme="minorHAnsi" w:hAnsi="Tahoma" w:cs="Tahoma"/>
          <w:color w:val="000000"/>
          <w:sz w:val="22"/>
          <w:szCs w:val="22"/>
          <w:lang w:eastAsia="en-GB"/>
        </w:rPr>
        <w:t xml:space="preserve"> window to do this. </w:t>
      </w:r>
    </w:p>
    <w:p w14:paraId="7CF327BC" w14:textId="77777777" w:rsidR="00FF13F6" w:rsidRPr="00FF13F6" w:rsidRDefault="00FF13F6" w:rsidP="00FF13F6">
      <w:pPr>
        <w:numPr>
          <w:ilvl w:val="0"/>
          <w:numId w:val="17"/>
        </w:numPr>
        <w:spacing w:before="100" w:beforeAutospacing="1" w:after="120" w:line="259" w:lineRule="auto"/>
        <w:contextualSpacing/>
        <w:rPr>
          <w:rFonts w:ascii="Tahoma" w:eastAsiaTheme="minorHAnsi" w:hAnsi="Tahoma" w:cs="Tahoma"/>
          <w:color w:val="000000"/>
          <w:sz w:val="22"/>
          <w:szCs w:val="22"/>
          <w:lang w:eastAsia="en-GB"/>
        </w:rPr>
      </w:pPr>
      <w:r w:rsidRPr="00FF13F6">
        <w:rPr>
          <w:rFonts w:ascii="Tahoma" w:eastAsiaTheme="minorHAnsi" w:hAnsi="Tahoma" w:cs="Tahoma"/>
          <w:color w:val="000000"/>
          <w:sz w:val="22"/>
          <w:szCs w:val="22"/>
          <w:lang w:eastAsia="en-GB"/>
        </w:rPr>
        <w:t>The ditches to be cleared in Mickley and Galphay are still to organise.</w:t>
      </w:r>
    </w:p>
    <w:p w14:paraId="5F6BE7DE" w14:textId="475B34BF" w:rsidR="00FF13F6" w:rsidRDefault="00FF13F6" w:rsidP="00F80F04">
      <w:pPr>
        <w:numPr>
          <w:ilvl w:val="0"/>
          <w:numId w:val="17"/>
        </w:numPr>
        <w:spacing w:before="100" w:beforeAutospacing="1" w:after="120" w:line="259" w:lineRule="auto"/>
        <w:contextualSpacing/>
        <w:rPr>
          <w:rFonts w:ascii="Tahoma" w:eastAsiaTheme="minorHAnsi" w:hAnsi="Tahoma" w:cs="Tahoma"/>
          <w:color w:val="000000"/>
          <w:sz w:val="22"/>
          <w:szCs w:val="22"/>
          <w:lang w:eastAsia="en-GB"/>
        </w:rPr>
      </w:pPr>
      <w:r w:rsidRPr="00FF13F6">
        <w:rPr>
          <w:rFonts w:ascii="Tahoma" w:eastAsiaTheme="minorHAnsi" w:hAnsi="Tahoma" w:cs="Tahoma"/>
          <w:color w:val="000000"/>
          <w:sz w:val="22"/>
          <w:szCs w:val="22"/>
          <w:lang w:eastAsia="en-GB"/>
        </w:rPr>
        <w:t>The carrying out of a tree survey etc is still to do.</w:t>
      </w:r>
    </w:p>
    <w:p w14:paraId="11036432" w14:textId="4A763330" w:rsidR="00164C0B" w:rsidRPr="00337D42" w:rsidRDefault="00164C0B" w:rsidP="00F80F04">
      <w:pPr>
        <w:numPr>
          <w:ilvl w:val="0"/>
          <w:numId w:val="17"/>
        </w:numPr>
        <w:spacing w:before="100" w:beforeAutospacing="1" w:after="120" w:line="259" w:lineRule="auto"/>
        <w:contextualSpacing/>
        <w:rPr>
          <w:rFonts w:ascii="Tahoma" w:eastAsiaTheme="minorHAnsi" w:hAnsi="Tahoma" w:cs="Tahoma"/>
          <w:color w:val="000000"/>
          <w:sz w:val="22"/>
          <w:szCs w:val="22"/>
          <w:lang w:eastAsia="en-GB"/>
        </w:rPr>
      </w:pPr>
      <w:r>
        <w:rPr>
          <w:rFonts w:ascii="Tahoma" w:eastAsiaTheme="minorHAnsi" w:hAnsi="Tahoma" w:cs="Tahoma"/>
          <w:color w:val="000000"/>
          <w:sz w:val="22"/>
          <w:szCs w:val="22"/>
          <w:lang w:eastAsia="en-GB"/>
        </w:rPr>
        <w:t xml:space="preserve">It was </w:t>
      </w:r>
      <w:r w:rsidR="00346140">
        <w:rPr>
          <w:rFonts w:ascii="Tahoma" w:eastAsiaTheme="minorHAnsi" w:hAnsi="Tahoma" w:cs="Tahoma"/>
          <w:b/>
          <w:bCs/>
          <w:color w:val="000000"/>
          <w:sz w:val="22"/>
          <w:szCs w:val="22"/>
          <w:lang w:eastAsia="en-GB"/>
        </w:rPr>
        <w:t>R</w:t>
      </w:r>
      <w:r w:rsidRPr="00346140">
        <w:rPr>
          <w:rFonts w:ascii="Tahoma" w:eastAsiaTheme="minorHAnsi" w:hAnsi="Tahoma" w:cs="Tahoma"/>
          <w:b/>
          <w:bCs/>
          <w:color w:val="000000"/>
          <w:sz w:val="22"/>
          <w:szCs w:val="22"/>
          <w:lang w:eastAsia="en-GB"/>
        </w:rPr>
        <w:t>esolved</w:t>
      </w:r>
      <w:r>
        <w:rPr>
          <w:rFonts w:ascii="Tahoma" w:eastAsiaTheme="minorHAnsi" w:hAnsi="Tahoma" w:cs="Tahoma"/>
          <w:color w:val="000000"/>
          <w:sz w:val="22"/>
          <w:szCs w:val="22"/>
          <w:lang w:eastAsia="en-GB"/>
        </w:rPr>
        <w:t xml:space="preserve"> that the Clerk shall organise a meeting on 11</w:t>
      </w:r>
      <w:r w:rsidRPr="00164C0B">
        <w:rPr>
          <w:rFonts w:ascii="Tahoma" w:eastAsiaTheme="minorHAnsi" w:hAnsi="Tahoma" w:cs="Tahoma"/>
          <w:color w:val="000000"/>
          <w:sz w:val="22"/>
          <w:szCs w:val="22"/>
          <w:vertAlign w:val="superscript"/>
          <w:lang w:eastAsia="en-GB"/>
        </w:rPr>
        <w:t>th</w:t>
      </w:r>
      <w:r>
        <w:rPr>
          <w:rFonts w:ascii="Tahoma" w:eastAsiaTheme="minorHAnsi" w:hAnsi="Tahoma" w:cs="Tahoma"/>
          <w:color w:val="000000"/>
          <w:sz w:val="22"/>
          <w:szCs w:val="22"/>
          <w:lang w:eastAsia="en-GB"/>
        </w:rPr>
        <w:t xml:space="preserve"> August 2022 in order to Co-Opt Bernard Sanders on the Parish </w:t>
      </w:r>
      <w:r w:rsidR="00346140">
        <w:rPr>
          <w:rFonts w:ascii="Tahoma" w:eastAsiaTheme="minorHAnsi" w:hAnsi="Tahoma" w:cs="Tahoma"/>
          <w:color w:val="000000"/>
          <w:sz w:val="22"/>
          <w:szCs w:val="22"/>
          <w:lang w:eastAsia="en-GB"/>
        </w:rPr>
        <w:t>Council.</w:t>
      </w:r>
    </w:p>
    <w:p w14:paraId="6F965DC6" w14:textId="390214F8" w:rsidR="00FF13F6" w:rsidRPr="00337D42" w:rsidRDefault="0014191E" w:rsidP="00FF13F6">
      <w:pPr>
        <w:spacing w:after="120"/>
        <w:rPr>
          <w:rFonts w:ascii="Tahoma" w:hAnsi="Tahoma" w:cs="Tahoma"/>
          <w:sz w:val="22"/>
          <w:szCs w:val="22"/>
        </w:rPr>
      </w:pPr>
      <w:r w:rsidRPr="00337D42">
        <w:rPr>
          <w:rFonts w:ascii="Tahoma" w:hAnsi="Tahoma" w:cs="Tahoma"/>
          <w:b/>
          <w:bCs/>
          <w:sz w:val="22"/>
          <w:szCs w:val="22"/>
        </w:rPr>
        <w:t>(2022-23 – 0</w:t>
      </w:r>
      <w:r w:rsidR="00652DB1" w:rsidRPr="00337D42">
        <w:rPr>
          <w:rFonts w:ascii="Tahoma" w:hAnsi="Tahoma" w:cs="Tahoma"/>
          <w:b/>
          <w:bCs/>
          <w:sz w:val="22"/>
          <w:szCs w:val="22"/>
        </w:rPr>
        <w:t>20</w:t>
      </w:r>
      <w:r w:rsidRPr="00337D42">
        <w:rPr>
          <w:rFonts w:ascii="Tahoma" w:hAnsi="Tahoma" w:cs="Tahoma"/>
          <w:b/>
          <w:bCs/>
          <w:sz w:val="22"/>
          <w:szCs w:val="22"/>
        </w:rPr>
        <w:t>)</w:t>
      </w:r>
      <w:r w:rsidRPr="00337D42">
        <w:rPr>
          <w:rFonts w:ascii="Tahoma" w:hAnsi="Tahoma" w:cs="Tahoma"/>
          <w:sz w:val="22"/>
          <w:szCs w:val="22"/>
        </w:rPr>
        <w:t xml:space="preserve"> </w:t>
      </w:r>
      <w:r w:rsidR="00FF13F6" w:rsidRPr="00337D42">
        <w:rPr>
          <w:rFonts w:ascii="Tahoma" w:hAnsi="Tahoma" w:cs="Tahoma"/>
          <w:b/>
          <w:bCs/>
          <w:sz w:val="22"/>
          <w:szCs w:val="22"/>
        </w:rPr>
        <w:t>Cllr Atkinson</w:t>
      </w:r>
      <w:r w:rsidR="00FF13F6" w:rsidRPr="00337D42">
        <w:rPr>
          <w:rFonts w:ascii="Tahoma" w:hAnsi="Tahoma" w:cs="Tahoma"/>
          <w:sz w:val="22"/>
          <w:szCs w:val="22"/>
        </w:rPr>
        <w:t xml:space="preserve"> was not present at the meeting. In her absence the Clerk reported some matters that she had made at a meeting he attended the previous week He also agreed to include the report in these minutes. This is the </w:t>
      </w:r>
      <w:r w:rsidR="00FF13F6" w:rsidRPr="00337D42">
        <w:rPr>
          <w:rFonts w:ascii="Tahoma" w:hAnsi="Tahoma" w:cs="Tahoma"/>
          <w:b/>
          <w:sz w:val="22"/>
          <w:szCs w:val="22"/>
        </w:rPr>
        <w:t xml:space="preserve">report, </w:t>
      </w:r>
      <w:r w:rsidR="00FF13F6" w:rsidRPr="00337D42">
        <w:rPr>
          <w:rFonts w:ascii="Tahoma" w:hAnsi="Tahoma" w:cs="Tahoma"/>
          <w:bCs/>
          <w:sz w:val="22"/>
          <w:szCs w:val="22"/>
        </w:rPr>
        <w:t>therefore</w:t>
      </w:r>
      <w:r w:rsidR="00FF13F6" w:rsidRPr="00337D42">
        <w:rPr>
          <w:rFonts w:ascii="Tahoma" w:hAnsi="Tahoma" w:cs="Tahoma"/>
          <w:b/>
          <w:sz w:val="22"/>
          <w:szCs w:val="22"/>
        </w:rPr>
        <w:t xml:space="preserve"> </w:t>
      </w:r>
      <w:r w:rsidR="00FF13F6" w:rsidRPr="00337D42">
        <w:rPr>
          <w:rFonts w:ascii="Tahoma" w:hAnsi="Tahoma" w:cs="Tahoma"/>
          <w:sz w:val="22"/>
          <w:szCs w:val="22"/>
        </w:rPr>
        <w:t xml:space="preserve">from </w:t>
      </w:r>
      <w:r w:rsidR="00FF13F6" w:rsidRPr="00337D42">
        <w:rPr>
          <w:rFonts w:ascii="Tahoma" w:hAnsi="Tahoma" w:cs="Tahoma"/>
          <w:b/>
          <w:bCs/>
          <w:sz w:val="22"/>
          <w:szCs w:val="22"/>
        </w:rPr>
        <w:t>Harrogate Borough Council and North Yorkshire County Council</w:t>
      </w:r>
      <w:r w:rsidR="00FF13F6" w:rsidRPr="00337D42">
        <w:rPr>
          <w:rFonts w:ascii="Tahoma" w:hAnsi="Tahoma" w:cs="Tahoma"/>
          <w:sz w:val="22"/>
          <w:szCs w:val="22"/>
        </w:rPr>
        <w:t>:-</w:t>
      </w:r>
    </w:p>
    <w:p w14:paraId="76985D74" w14:textId="77777777" w:rsidR="00FF13F6" w:rsidRPr="00337D42" w:rsidRDefault="00FF13F6" w:rsidP="00FF13F6">
      <w:pPr>
        <w:pStyle w:val="ListParagraph"/>
        <w:numPr>
          <w:ilvl w:val="0"/>
          <w:numId w:val="16"/>
        </w:numPr>
        <w:spacing w:after="120"/>
        <w:contextualSpacing w:val="0"/>
        <w:rPr>
          <w:rFonts w:ascii="Tahoma" w:hAnsi="Tahoma" w:cs="Tahoma"/>
          <w:sz w:val="22"/>
          <w:szCs w:val="22"/>
        </w:rPr>
      </w:pPr>
      <w:r w:rsidRPr="00337D42">
        <w:rPr>
          <w:rFonts w:ascii="Tahoma" w:hAnsi="Tahoma" w:cs="Tahoma"/>
          <w:sz w:val="22"/>
          <w:szCs w:val="22"/>
        </w:rPr>
        <w:t xml:space="preserve"> HBC are having a difficult time with staffing levels just now. Staff are leaving due to the closing of offices when the Unitary Authority is formed. The planning department are particularly affected. It is not business as usual.</w:t>
      </w:r>
    </w:p>
    <w:p w14:paraId="4E4613F7" w14:textId="77777777" w:rsidR="00FF13F6" w:rsidRPr="00337D42" w:rsidRDefault="00FF13F6" w:rsidP="00FF13F6">
      <w:pPr>
        <w:pStyle w:val="ListParagraph"/>
        <w:numPr>
          <w:ilvl w:val="0"/>
          <w:numId w:val="16"/>
        </w:numPr>
        <w:spacing w:after="120"/>
        <w:contextualSpacing w:val="0"/>
        <w:rPr>
          <w:rFonts w:ascii="Tahoma" w:hAnsi="Tahoma" w:cs="Tahoma"/>
          <w:sz w:val="22"/>
          <w:szCs w:val="22"/>
        </w:rPr>
      </w:pPr>
      <w:r w:rsidRPr="00337D42">
        <w:rPr>
          <w:rFonts w:ascii="Tahoma" w:hAnsi="Tahoma" w:cs="Tahoma"/>
          <w:sz w:val="22"/>
          <w:szCs w:val="22"/>
        </w:rPr>
        <w:t>A committee has been formed at NYCC in order to manage and oversee the unitary authority coming into being.</w:t>
      </w:r>
    </w:p>
    <w:p w14:paraId="7178C910" w14:textId="77777777" w:rsidR="00FF13F6" w:rsidRPr="00337D42" w:rsidRDefault="00FF13F6" w:rsidP="00FF13F6">
      <w:pPr>
        <w:pStyle w:val="ListParagraph"/>
        <w:numPr>
          <w:ilvl w:val="0"/>
          <w:numId w:val="16"/>
        </w:numPr>
        <w:spacing w:after="120"/>
        <w:contextualSpacing w:val="0"/>
        <w:rPr>
          <w:rFonts w:ascii="Tahoma" w:hAnsi="Tahoma" w:cs="Tahoma"/>
          <w:sz w:val="22"/>
          <w:szCs w:val="22"/>
        </w:rPr>
      </w:pPr>
      <w:r w:rsidRPr="00337D42">
        <w:rPr>
          <w:rFonts w:ascii="Tahoma" w:hAnsi="Tahoma" w:cs="Tahoma"/>
          <w:sz w:val="22"/>
          <w:szCs w:val="22"/>
        </w:rPr>
        <w:t>There will have to be a unification of the rubbish collection across the new unitary authority.</w:t>
      </w:r>
    </w:p>
    <w:p w14:paraId="41C65EF4" w14:textId="77777777" w:rsidR="00FF13F6" w:rsidRPr="00337D42" w:rsidRDefault="00FF13F6" w:rsidP="00FF13F6">
      <w:pPr>
        <w:pStyle w:val="ListParagraph"/>
        <w:numPr>
          <w:ilvl w:val="0"/>
          <w:numId w:val="16"/>
        </w:numPr>
        <w:spacing w:after="120"/>
        <w:contextualSpacing w:val="0"/>
        <w:rPr>
          <w:rFonts w:ascii="Tahoma" w:hAnsi="Tahoma" w:cs="Tahoma"/>
          <w:sz w:val="22"/>
          <w:szCs w:val="22"/>
        </w:rPr>
      </w:pPr>
      <w:r w:rsidRPr="00337D42">
        <w:rPr>
          <w:rFonts w:ascii="Tahoma" w:hAnsi="Tahoma" w:cs="Tahoma"/>
          <w:sz w:val="22"/>
          <w:szCs w:val="22"/>
        </w:rPr>
        <w:t>400 care workers are being recruited across the county. The costs of social care makes up half of the County Council’s annual budget.</w:t>
      </w:r>
    </w:p>
    <w:p w14:paraId="72357F18" w14:textId="77777777" w:rsidR="00FF13F6" w:rsidRPr="00337D42" w:rsidRDefault="00FF13F6" w:rsidP="00FF13F6">
      <w:pPr>
        <w:pStyle w:val="ListParagraph"/>
        <w:numPr>
          <w:ilvl w:val="0"/>
          <w:numId w:val="16"/>
        </w:numPr>
        <w:spacing w:after="120"/>
        <w:contextualSpacing w:val="0"/>
        <w:rPr>
          <w:rFonts w:ascii="Tahoma" w:hAnsi="Tahoma" w:cs="Tahoma"/>
          <w:sz w:val="22"/>
          <w:szCs w:val="22"/>
        </w:rPr>
      </w:pPr>
      <w:r w:rsidRPr="00337D42">
        <w:rPr>
          <w:rFonts w:ascii="Tahoma" w:hAnsi="Tahoma" w:cs="Tahoma"/>
          <w:sz w:val="22"/>
          <w:szCs w:val="22"/>
        </w:rPr>
        <w:t>The Harrogate Station Gateway project is still in dispute. Businesses are not in favour of it and there is opposition from the general public, especially those from rural villages.</w:t>
      </w:r>
    </w:p>
    <w:p w14:paraId="0959AE5D" w14:textId="39846F43" w:rsidR="00FF13F6" w:rsidRPr="00337D42" w:rsidRDefault="00FF13F6" w:rsidP="00FF13F6">
      <w:pPr>
        <w:pStyle w:val="ListParagraph"/>
        <w:numPr>
          <w:ilvl w:val="0"/>
          <w:numId w:val="16"/>
        </w:numPr>
        <w:spacing w:after="120"/>
        <w:contextualSpacing w:val="0"/>
        <w:rPr>
          <w:rFonts w:ascii="Tahoma" w:hAnsi="Tahoma" w:cs="Tahoma"/>
          <w:sz w:val="22"/>
          <w:szCs w:val="22"/>
        </w:rPr>
      </w:pPr>
      <w:r w:rsidRPr="00337D42">
        <w:rPr>
          <w:rFonts w:ascii="Tahoma" w:hAnsi="Tahoma" w:cs="Tahoma"/>
          <w:sz w:val="22"/>
          <w:szCs w:val="22"/>
        </w:rPr>
        <w:t>NYCC have advertised for a CEO for the new Unitary Authority. Interviews are scheduled for August with an appointment follo</w:t>
      </w:r>
      <w:r w:rsidR="00EE1DF3">
        <w:rPr>
          <w:rFonts w:ascii="Tahoma" w:hAnsi="Tahoma" w:cs="Tahoma"/>
          <w:sz w:val="22"/>
          <w:szCs w:val="22"/>
        </w:rPr>
        <w:t>\</w:t>
      </w:r>
      <w:r w:rsidRPr="00337D42">
        <w:rPr>
          <w:rFonts w:ascii="Tahoma" w:hAnsi="Tahoma" w:cs="Tahoma"/>
          <w:sz w:val="22"/>
          <w:szCs w:val="22"/>
        </w:rPr>
        <w:t>w</w:t>
      </w:r>
      <w:r w:rsidR="00EE1DF3">
        <w:rPr>
          <w:rFonts w:ascii="Tahoma" w:hAnsi="Tahoma" w:cs="Tahoma"/>
          <w:sz w:val="22"/>
          <w:szCs w:val="22"/>
        </w:rPr>
        <w:t xml:space="preserve">m \ </w:t>
      </w:r>
      <w:r w:rsidRPr="00337D42">
        <w:rPr>
          <w:rFonts w:ascii="Tahoma" w:hAnsi="Tahoma" w:cs="Tahoma"/>
          <w:sz w:val="22"/>
          <w:szCs w:val="22"/>
        </w:rPr>
        <w:t>ing thereafter.</w:t>
      </w:r>
    </w:p>
    <w:p w14:paraId="5082D5F7" w14:textId="77777777" w:rsidR="00FF13F6" w:rsidRPr="00337D42" w:rsidRDefault="00FF13F6" w:rsidP="00FF13F6">
      <w:pPr>
        <w:pStyle w:val="ListParagraph"/>
        <w:numPr>
          <w:ilvl w:val="0"/>
          <w:numId w:val="16"/>
        </w:numPr>
        <w:spacing w:after="120"/>
        <w:contextualSpacing w:val="0"/>
        <w:rPr>
          <w:rFonts w:ascii="Tahoma" w:hAnsi="Tahoma" w:cs="Tahoma"/>
          <w:sz w:val="22"/>
          <w:szCs w:val="22"/>
        </w:rPr>
      </w:pPr>
      <w:r w:rsidRPr="00337D42">
        <w:rPr>
          <w:rFonts w:ascii="Tahoma" w:hAnsi="Tahoma" w:cs="Tahoma"/>
          <w:sz w:val="22"/>
          <w:szCs w:val="22"/>
        </w:rPr>
        <w:lastRenderedPageBreak/>
        <w:t>Central Government has imposed a spending cap on Harrogate Borough Council at £250k prior to the unitary authority coming into being.</w:t>
      </w:r>
    </w:p>
    <w:p w14:paraId="465736B4" w14:textId="77777777" w:rsidR="00FF13F6" w:rsidRPr="00337D42" w:rsidRDefault="00FF13F6" w:rsidP="00FF13F6">
      <w:pPr>
        <w:pStyle w:val="ListParagraph"/>
        <w:numPr>
          <w:ilvl w:val="0"/>
          <w:numId w:val="16"/>
        </w:numPr>
        <w:spacing w:after="120"/>
        <w:contextualSpacing w:val="0"/>
        <w:rPr>
          <w:rFonts w:ascii="Tahoma" w:hAnsi="Tahoma" w:cs="Tahoma"/>
          <w:sz w:val="22"/>
          <w:szCs w:val="22"/>
        </w:rPr>
      </w:pPr>
      <w:r w:rsidRPr="00337D42">
        <w:rPr>
          <w:rFonts w:ascii="Tahoma" w:hAnsi="Tahoma" w:cs="Tahoma"/>
          <w:sz w:val="22"/>
          <w:szCs w:val="22"/>
        </w:rPr>
        <w:t>The staff shortages at NYCC are due in part to existing staff leaving and going to the new Darlington Economic Campus - as the recruitment drive hits a major milestone with over 110 Treasury members of staff in post.</w:t>
      </w:r>
    </w:p>
    <w:p w14:paraId="1B0F7468" w14:textId="7EE02C0C" w:rsidR="00652DB1" w:rsidRPr="00337D42" w:rsidRDefault="00652DB1" w:rsidP="00052667">
      <w:pPr>
        <w:spacing w:after="120"/>
        <w:ind w:right="57"/>
        <w:contextualSpacing/>
        <w:rPr>
          <w:rFonts w:ascii="Tahoma" w:hAnsi="Tahoma" w:cs="Tahoma"/>
          <w:b/>
          <w:bCs/>
          <w:sz w:val="22"/>
          <w:szCs w:val="22"/>
        </w:rPr>
      </w:pPr>
      <w:r w:rsidRPr="00337D42">
        <w:rPr>
          <w:rFonts w:ascii="Tahoma" w:hAnsi="Tahoma" w:cs="Tahoma"/>
          <w:b/>
          <w:bCs/>
          <w:sz w:val="22"/>
          <w:szCs w:val="22"/>
        </w:rPr>
        <w:t xml:space="preserve">(2022-23 – 021) </w:t>
      </w:r>
      <w:r w:rsidR="00FF13F6" w:rsidRPr="00337D42">
        <w:rPr>
          <w:rFonts w:ascii="Tahoma" w:hAnsi="Tahoma" w:cs="Tahoma"/>
          <w:b/>
          <w:bCs/>
          <w:sz w:val="22"/>
          <w:szCs w:val="22"/>
        </w:rPr>
        <w:t xml:space="preserve">The Clerk reported that </w:t>
      </w:r>
    </w:p>
    <w:p w14:paraId="56F3AF90" w14:textId="77324205" w:rsidR="00FF13F6" w:rsidRPr="00FF13F6" w:rsidRDefault="00FF13F6" w:rsidP="001267FA">
      <w:pPr>
        <w:numPr>
          <w:ilvl w:val="0"/>
          <w:numId w:val="19"/>
        </w:numPr>
        <w:spacing w:after="120"/>
        <w:rPr>
          <w:rFonts w:ascii="Tahoma" w:eastAsiaTheme="minorHAnsi" w:hAnsi="Tahoma" w:cs="Tahoma"/>
          <w:sz w:val="22"/>
          <w:szCs w:val="22"/>
        </w:rPr>
      </w:pPr>
      <w:r w:rsidRPr="00337D42">
        <w:rPr>
          <w:rFonts w:ascii="Tahoma" w:eastAsiaTheme="minorHAnsi" w:hAnsi="Tahoma" w:cs="Tahoma"/>
          <w:sz w:val="22"/>
          <w:szCs w:val="22"/>
        </w:rPr>
        <w:t xml:space="preserve">With regard to the </w:t>
      </w:r>
      <w:r w:rsidRPr="00FF13F6">
        <w:rPr>
          <w:rFonts w:ascii="Tahoma" w:eastAsiaTheme="minorHAnsi" w:hAnsi="Tahoma" w:cs="Tahoma"/>
          <w:sz w:val="22"/>
          <w:szCs w:val="22"/>
        </w:rPr>
        <w:t xml:space="preserve">2021 – 2022 </w:t>
      </w:r>
      <w:r w:rsidRPr="00337D42">
        <w:rPr>
          <w:rFonts w:ascii="Tahoma" w:eastAsiaTheme="minorHAnsi" w:hAnsi="Tahoma" w:cs="Tahoma"/>
          <w:sz w:val="22"/>
          <w:szCs w:val="22"/>
        </w:rPr>
        <w:t>Audit all was</w:t>
      </w:r>
      <w:r w:rsidRPr="00FF13F6">
        <w:rPr>
          <w:rFonts w:ascii="Tahoma" w:eastAsiaTheme="minorHAnsi" w:hAnsi="Tahoma" w:cs="Tahoma"/>
          <w:sz w:val="22"/>
          <w:szCs w:val="22"/>
        </w:rPr>
        <w:t xml:space="preserve"> completed and acknowledged</w:t>
      </w:r>
      <w:r w:rsidRPr="00337D42">
        <w:rPr>
          <w:rFonts w:ascii="Tahoma" w:eastAsiaTheme="minorHAnsi" w:hAnsi="Tahoma" w:cs="Tahoma"/>
          <w:sz w:val="22"/>
          <w:szCs w:val="22"/>
        </w:rPr>
        <w:t xml:space="preserve"> </w:t>
      </w:r>
      <w:r w:rsidR="008646B8">
        <w:rPr>
          <w:rFonts w:ascii="Tahoma" w:eastAsiaTheme="minorHAnsi" w:hAnsi="Tahoma" w:cs="Tahoma"/>
          <w:sz w:val="22"/>
          <w:szCs w:val="22"/>
        </w:rPr>
        <w:t>by</w:t>
      </w:r>
      <w:r w:rsidRPr="00337D42">
        <w:rPr>
          <w:rFonts w:ascii="Tahoma" w:eastAsiaTheme="minorHAnsi" w:hAnsi="Tahoma" w:cs="Tahoma"/>
          <w:sz w:val="22"/>
          <w:szCs w:val="22"/>
        </w:rPr>
        <w:t xml:space="preserve"> PKF Littlejohn.</w:t>
      </w:r>
    </w:p>
    <w:p w14:paraId="5DA311A2" w14:textId="74EFE2C1" w:rsidR="00FF13F6" w:rsidRPr="00FF13F6" w:rsidRDefault="00FF13F6" w:rsidP="001267FA">
      <w:pPr>
        <w:numPr>
          <w:ilvl w:val="0"/>
          <w:numId w:val="19"/>
        </w:numPr>
        <w:spacing w:after="120"/>
        <w:rPr>
          <w:rFonts w:ascii="Tahoma" w:eastAsiaTheme="minorHAnsi" w:hAnsi="Tahoma" w:cs="Tahoma"/>
          <w:sz w:val="22"/>
          <w:szCs w:val="22"/>
        </w:rPr>
      </w:pPr>
      <w:r w:rsidRPr="00337D42">
        <w:rPr>
          <w:rFonts w:ascii="Tahoma" w:eastAsiaTheme="minorHAnsi" w:hAnsi="Tahoma" w:cs="Tahoma"/>
          <w:sz w:val="22"/>
          <w:szCs w:val="22"/>
        </w:rPr>
        <w:t xml:space="preserve">With regard to the </w:t>
      </w:r>
      <w:r w:rsidRPr="00FF13F6">
        <w:rPr>
          <w:rFonts w:ascii="Tahoma" w:eastAsiaTheme="minorHAnsi" w:hAnsi="Tahoma" w:cs="Tahoma"/>
          <w:sz w:val="22"/>
          <w:szCs w:val="22"/>
        </w:rPr>
        <w:t>20</w:t>
      </w:r>
      <w:r w:rsidR="00C60260">
        <w:rPr>
          <w:rFonts w:ascii="Tahoma" w:eastAsiaTheme="minorHAnsi" w:hAnsi="Tahoma" w:cs="Tahoma"/>
          <w:sz w:val="22"/>
          <w:szCs w:val="22"/>
        </w:rPr>
        <w:t>19</w:t>
      </w:r>
      <w:r w:rsidRPr="00FF13F6">
        <w:rPr>
          <w:rFonts w:ascii="Tahoma" w:eastAsiaTheme="minorHAnsi" w:hAnsi="Tahoma" w:cs="Tahoma"/>
          <w:sz w:val="22"/>
          <w:szCs w:val="22"/>
        </w:rPr>
        <w:t xml:space="preserve"> – 202</w:t>
      </w:r>
      <w:r w:rsidR="00C60260">
        <w:rPr>
          <w:rFonts w:ascii="Tahoma" w:eastAsiaTheme="minorHAnsi" w:hAnsi="Tahoma" w:cs="Tahoma"/>
          <w:sz w:val="22"/>
          <w:szCs w:val="22"/>
        </w:rPr>
        <w:t>0</w:t>
      </w:r>
      <w:r w:rsidRPr="00337D42">
        <w:rPr>
          <w:rFonts w:ascii="Tahoma" w:eastAsiaTheme="minorHAnsi" w:hAnsi="Tahoma" w:cs="Tahoma"/>
          <w:sz w:val="22"/>
          <w:szCs w:val="22"/>
        </w:rPr>
        <w:t xml:space="preserve"> audit the </w:t>
      </w:r>
      <w:r w:rsidR="00C60260">
        <w:rPr>
          <w:rFonts w:ascii="Tahoma" w:eastAsiaTheme="minorHAnsi" w:hAnsi="Tahoma" w:cs="Tahoma"/>
          <w:sz w:val="22"/>
          <w:szCs w:val="22"/>
        </w:rPr>
        <w:t>P</w:t>
      </w:r>
      <w:r w:rsidRPr="00337D42">
        <w:rPr>
          <w:rFonts w:ascii="Tahoma" w:eastAsiaTheme="minorHAnsi" w:hAnsi="Tahoma" w:cs="Tahoma"/>
          <w:sz w:val="22"/>
          <w:szCs w:val="22"/>
        </w:rPr>
        <w:t>arish Council is now a</w:t>
      </w:r>
      <w:r w:rsidRPr="00FF13F6">
        <w:rPr>
          <w:rFonts w:ascii="Tahoma" w:eastAsiaTheme="minorHAnsi" w:hAnsi="Tahoma" w:cs="Tahoma"/>
          <w:sz w:val="22"/>
          <w:szCs w:val="22"/>
        </w:rPr>
        <w:t xml:space="preserve">waiting </w:t>
      </w:r>
      <w:r w:rsidRPr="00337D42">
        <w:rPr>
          <w:rFonts w:ascii="Tahoma" w:eastAsiaTheme="minorHAnsi" w:hAnsi="Tahoma" w:cs="Tahoma"/>
          <w:sz w:val="22"/>
          <w:szCs w:val="22"/>
        </w:rPr>
        <w:t>the final</w:t>
      </w:r>
      <w:r w:rsidRPr="00FF13F6">
        <w:rPr>
          <w:rFonts w:ascii="Tahoma" w:eastAsiaTheme="minorHAnsi" w:hAnsi="Tahoma" w:cs="Tahoma"/>
          <w:sz w:val="22"/>
          <w:szCs w:val="22"/>
        </w:rPr>
        <w:t xml:space="preserve"> re</w:t>
      </w:r>
      <w:r w:rsidRPr="00337D42">
        <w:rPr>
          <w:rFonts w:ascii="Tahoma" w:eastAsiaTheme="minorHAnsi" w:hAnsi="Tahoma" w:cs="Tahoma"/>
          <w:sz w:val="22"/>
          <w:szCs w:val="22"/>
        </w:rPr>
        <w:t xml:space="preserve">port </w:t>
      </w:r>
      <w:r w:rsidR="008646B8">
        <w:rPr>
          <w:rFonts w:ascii="Tahoma" w:eastAsiaTheme="minorHAnsi" w:hAnsi="Tahoma" w:cs="Tahoma"/>
          <w:sz w:val="22"/>
          <w:szCs w:val="22"/>
        </w:rPr>
        <w:t>and</w:t>
      </w:r>
      <w:r w:rsidRPr="00337D42">
        <w:rPr>
          <w:rFonts w:ascii="Tahoma" w:eastAsiaTheme="minorHAnsi" w:hAnsi="Tahoma" w:cs="Tahoma"/>
          <w:sz w:val="22"/>
          <w:szCs w:val="22"/>
        </w:rPr>
        <w:t xml:space="preserve"> concluding invoice</w:t>
      </w:r>
      <w:r w:rsidR="007F3937">
        <w:rPr>
          <w:rFonts w:ascii="Tahoma" w:eastAsiaTheme="minorHAnsi" w:hAnsi="Tahoma" w:cs="Tahoma"/>
          <w:sz w:val="22"/>
          <w:szCs w:val="22"/>
        </w:rPr>
        <w:t xml:space="preserve"> together with </w:t>
      </w:r>
      <w:r w:rsidR="00AE1D80">
        <w:rPr>
          <w:rFonts w:ascii="Tahoma" w:eastAsiaTheme="minorHAnsi" w:hAnsi="Tahoma" w:cs="Tahoma"/>
          <w:sz w:val="22"/>
          <w:szCs w:val="22"/>
        </w:rPr>
        <w:t>final completion for 2020 - 2021</w:t>
      </w:r>
      <w:r w:rsidRPr="00FF13F6">
        <w:rPr>
          <w:rFonts w:ascii="Tahoma" w:eastAsiaTheme="minorHAnsi" w:hAnsi="Tahoma" w:cs="Tahoma"/>
          <w:sz w:val="22"/>
          <w:szCs w:val="22"/>
        </w:rPr>
        <w:t xml:space="preserve">. </w:t>
      </w:r>
    </w:p>
    <w:p w14:paraId="6A23B5E0" w14:textId="7B23AB9B" w:rsidR="00C60260" w:rsidRDefault="00C60260" w:rsidP="001267FA">
      <w:pPr>
        <w:pStyle w:val="ListParagraph"/>
        <w:numPr>
          <w:ilvl w:val="0"/>
          <w:numId w:val="19"/>
        </w:numPr>
        <w:tabs>
          <w:tab w:val="center" w:pos="4412"/>
        </w:tabs>
        <w:spacing w:after="120"/>
        <w:contextualSpacing w:val="0"/>
        <w:rPr>
          <w:rFonts w:ascii="Tahoma" w:hAnsi="Tahoma" w:cs="Tahoma"/>
          <w:sz w:val="22"/>
          <w:szCs w:val="22"/>
        </w:rPr>
      </w:pPr>
      <w:r w:rsidRPr="00C60260">
        <w:rPr>
          <w:rFonts w:ascii="Tahoma" w:hAnsi="Tahoma" w:cs="Tahoma"/>
          <w:sz w:val="22"/>
          <w:szCs w:val="22"/>
        </w:rPr>
        <w:t>The Clerk reported that he had heard from Police Sergeant Hannah Davies at Ripon Police Station who says that they can no longer issue such reports, mainly on the grounds of data protection.</w:t>
      </w:r>
    </w:p>
    <w:p w14:paraId="64BF7BEC" w14:textId="78394E19" w:rsidR="001267FA" w:rsidRDefault="001267FA" w:rsidP="001267FA">
      <w:pPr>
        <w:spacing w:after="120"/>
        <w:ind w:right="57"/>
        <w:rPr>
          <w:rFonts w:ascii="Tahoma" w:hAnsi="Tahoma" w:cs="Tahoma"/>
          <w:sz w:val="22"/>
          <w:szCs w:val="22"/>
        </w:rPr>
      </w:pPr>
      <w:bookmarkStart w:id="7" w:name="_Hlk104119859"/>
      <w:r w:rsidRPr="00337D42">
        <w:rPr>
          <w:rFonts w:ascii="Tahoma" w:hAnsi="Tahoma" w:cs="Tahoma"/>
          <w:b/>
          <w:bCs/>
          <w:sz w:val="22"/>
          <w:szCs w:val="22"/>
        </w:rPr>
        <w:t>(2022-23 – 02</w:t>
      </w:r>
      <w:r w:rsidR="002D62C6">
        <w:rPr>
          <w:rFonts w:ascii="Tahoma" w:hAnsi="Tahoma" w:cs="Tahoma"/>
          <w:b/>
          <w:bCs/>
          <w:sz w:val="22"/>
          <w:szCs w:val="22"/>
        </w:rPr>
        <w:t>2</w:t>
      </w:r>
      <w:r w:rsidRPr="00337D42">
        <w:rPr>
          <w:rFonts w:ascii="Tahoma" w:hAnsi="Tahoma" w:cs="Tahoma"/>
          <w:b/>
          <w:bCs/>
          <w:sz w:val="22"/>
          <w:szCs w:val="22"/>
        </w:rPr>
        <w:t>)</w:t>
      </w:r>
      <w:r w:rsidRPr="00337D42">
        <w:rPr>
          <w:rFonts w:ascii="Tahoma" w:hAnsi="Tahoma" w:cs="Tahoma"/>
          <w:sz w:val="22"/>
          <w:szCs w:val="22"/>
        </w:rPr>
        <w:t xml:space="preserve"> </w:t>
      </w:r>
      <w:r w:rsidRPr="00346140">
        <w:rPr>
          <w:rFonts w:ascii="Tahoma" w:hAnsi="Tahoma" w:cs="Tahoma"/>
          <w:b/>
          <w:bCs/>
          <w:sz w:val="22"/>
          <w:szCs w:val="22"/>
        </w:rPr>
        <w:t>Arrangements</w:t>
      </w:r>
      <w:r w:rsidRPr="001267FA">
        <w:rPr>
          <w:rFonts w:ascii="Tahoma" w:hAnsi="Tahoma" w:cs="Tahoma"/>
          <w:sz w:val="22"/>
          <w:szCs w:val="22"/>
        </w:rPr>
        <w:t xml:space="preserve"> for the replacement of the Clerk to the Parish Council, Mr David Taylor who resigned his position on 16</w:t>
      </w:r>
      <w:r w:rsidRPr="001267FA">
        <w:rPr>
          <w:rFonts w:ascii="Tahoma" w:hAnsi="Tahoma" w:cs="Tahoma"/>
          <w:sz w:val="22"/>
          <w:szCs w:val="22"/>
          <w:vertAlign w:val="superscript"/>
        </w:rPr>
        <w:t>th</w:t>
      </w:r>
      <w:r w:rsidRPr="001267FA">
        <w:rPr>
          <w:rFonts w:ascii="Tahoma" w:hAnsi="Tahoma" w:cs="Tahoma"/>
          <w:sz w:val="22"/>
          <w:szCs w:val="22"/>
        </w:rPr>
        <w:t xml:space="preserve"> July 2022</w:t>
      </w:r>
      <w:r>
        <w:rPr>
          <w:rFonts w:ascii="Tahoma" w:hAnsi="Tahoma" w:cs="Tahoma"/>
          <w:sz w:val="22"/>
          <w:szCs w:val="22"/>
        </w:rPr>
        <w:t xml:space="preserve"> were considered.</w:t>
      </w:r>
    </w:p>
    <w:p w14:paraId="3E295E8E" w14:textId="674718A7" w:rsidR="001267FA" w:rsidRDefault="001267FA" w:rsidP="001267FA">
      <w:pPr>
        <w:pStyle w:val="ListParagraph"/>
        <w:numPr>
          <w:ilvl w:val="1"/>
          <w:numId w:val="17"/>
        </w:numPr>
        <w:spacing w:after="120"/>
        <w:ind w:left="709" w:right="57" w:hanging="283"/>
        <w:rPr>
          <w:rFonts w:ascii="Tahoma" w:hAnsi="Tahoma" w:cs="Tahoma"/>
          <w:sz w:val="22"/>
          <w:szCs w:val="22"/>
        </w:rPr>
      </w:pPr>
      <w:r>
        <w:rPr>
          <w:rFonts w:ascii="Tahoma" w:hAnsi="Tahoma" w:cs="Tahoma"/>
          <w:sz w:val="22"/>
          <w:szCs w:val="22"/>
        </w:rPr>
        <w:t xml:space="preserve">The Clerk will circulate a paper explaining the </w:t>
      </w:r>
      <w:r w:rsidR="00855715">
        <w:rPr>
          <w:rFonts w:ascii="Tahoma" w:hAnsi="Tahoma" w:cs="Tahoma"/>
          <w:sz w:val="22"/>
          <w:szCs w:val="22"/>
        </w:rPr>
        <w:t>situation concerning the IT equipment settlement.</w:t>
      </w:r>
    </w:p>
    <w:p w14:paraId="2D89BA3A" w14:textId="7D0B308E" w:rsidR="00855715" w:rsidRDefault="00855715" w:rsidP="001267FA">
      <w:pPr>
        <w:pStyle w:val="ListParagraph"/>
        <w:numPr>
          <w:ilvl w:val="1"/>
          <w:numId w:val="17"/>
        </w:numPr>
        <w:spacing w:after="120"/>
        <w:ind w:left="709" w:right="57" w:hanging="283"/>
        <w:rPr>
          <w:rFonts w:ascii="Tahoma" w:hAnsi="Tahoma" w:cs="Tahoma"/>
          <w:sz w:val="22"/>
          <w:szCs w:val="22"/>
        </w:rPr>
      </w:pPr>
      <w:r>
        <w:rPr>
          <w:rFonts w:ascii="Tahoma" w:hAnsi="Tahoma" w:cs="Tahoma"/>
          <w:sz w:val="22"/>
          <w:szCs w:val="22"/>
        </w:rPr>
        <w:t xml:space="preserve">The Clerk made it clear that he wished for there to be a smooth transition between he and the new Clerk and reiterated that he gave one </w:t>
      </w:r>
      <w:r w:rsidR="00164C0B">
        <w:rPr>
          <w:rFonts w:ascii="Tahoma" w:hAnsi="Tahoma" w:cs="Tahoma"/>
          <w:sz w:val="22"/>
          <w:szCs w:val="22"/>
        </w:rPr>
        <w:t>months’ notice</w:t>
      </w:r>
      <w:r>
        <w:rPr>
          <w:rFonts w:ascii="Tahoma" w:hAnsi="Tahoma" w:cs="Tahoma"/>
          <w:sz w:val="22"/>
          <w:szCs w:val="22"/>
        </w:rPr>
        <w:t xml:space="preserve"> of his </w:t>
      </w:r>
      <w:r w:rsidR="00164C0B">
        <w:rPr>
          <w:rFonts w:ascii="Tahoma" w:hAnsi="Tahoma" w:cs="Tahoma"/>
          <w:sz w:val="22"/>
          <w:szCs w:val="22"/>
        </w:rPr>
        <w:t>resignation.</w:t>
      </w:r>
    </w:p>
    <w:p w14:paraId="06A4D65E" w14:textId="240EDB63" w:rsidR="00855715" w:rsidRDefault="00855715" w:rsidP="001267FA">
      <w:pPr>
        <w:pStyle w:val="ListParagraph"/>
        <w:numPr>
          <w:ilvl w:val="1"/>
          <w:numId w:val="17"/>
        </w:numPr>
        <w:spacing w:after="120"/>
        <w:ind w:left="709" w:right="57" w:hanging="283"/>
        <w:rPr>
          <w:rFonts w:ascii="Tahoma" w:hAnsi="Tahoma" w:cs="Tahoma"/>
          <w:sz w:val="22"/>
          <w:szCs w:val="22"/>
        </w:rPr>
      </w:pPr>
      <w:r>
        <w:rPr>
          <w:rFonts w:ascii="Tahoma" w:hAnsi="Tahoma" w:cs="Tahoma"/>
          <w:sz w:val="22"/>
          <w:szCs w:val="22"/>
        </w:rPr>
        <w:t>It was heard that Mr Martyn Miller would be appointed as the new Clerk. The position need not be advertised.</w:t>
      </w:r>
    </w:p>
    <w:p w14:paraId="690326D3" w14:textId="7B35EF7E" w:rsidR="00855715" w:rsidRPr="001267FA" w:rsidRDefault="00855715" w:rsidP="001267FA">
      <w:pPr>
        <w:pStyle w:val="ListParagraph"/>
        <w:numPr>
          <w:ilvl w:val="1"/>
          <w:numId w:val="17"/>
        </w:numPr>
        <w:spacing w:after="120"/>
        <w:ind w:left="709" w:right="57" w:hanging="283"/>
        <w:rPr>
          <w:rFonts w:ascii="Tahoma" w:hAnsi="Tahoma" w:cs="Tahoma"/>
          <w:sz w:val="22"/>
          <w:szCs w:val="22"/>
        </w:rPr>
      </w:pPr>
      <w:r>
        <w:rPr>
          <w:rFonts w:ascii="Tahoma" w:hAnsi="Tahoma" w:cs="Tahoma"/>
          <w:sz w:val="22"/>
          <w:szCs w:val="22"/>
        </w:rPr>
        <w:t>Martyn will make contact with the Clerk to make arrangements.</w:t>
      </w:r>
    </w:p>
    <w:p w14:paraId="21020944" w14:textId="4F5E02D2" w:rsidR="001267FA" w:rsidRDefault="001267FA" w:rsidP="001267FA">
      <w:pPr>
        <w:spacing w:after="120"/>
        <w:rPr>
          <w:rFonts w:ascii="Tahoma" w:hAnsi="Tahoma" w:cs="Tahoma"/>
          <w:sz w:val="22"/>
          <w:szCs w:val="22"/>
        </w:rPr>
      </w:pPr>
      <w:bookmarkStart w:id="8" w:name="_Hlk110854962"/>
      <w:r w:rsidRPr="00337D42">
        <w:rPr>
          <w:rFonts w:ascii="Tahoma" w:hAnsi="Tahoma" w:cs="Tahoma"/>
          <w:b/>
          <w:bCs/>
          <w:sz w:val="22"/>
          <w:szCs w:val="22"/>
        </w:rPr>
        <w:t>(2022-23 – 02</w:t>
      </w:r>
      <w:r w:rsidR="002D62C6">
        <w:rPr>
          <w:rFonts w:ascii="Tahoma" w:hAnsi="Tahoma" w:cs="Tahoma"/>
          <w:b/>
          <w:bCs/>
          <w:sz w:val="22"/>
          <w:szCs w:val="22"/>
        </w:rPr>
        <w:t>3</w:t>
      </w:r>
      <w:r w:rsidRPr="00337D42">
        <w:rPr>
          <w:rFonts w:ascii="Tahoma" w:hAnsi="Tahoma" w:cs="Tahoma"/>
          <w:b/>
          <w:bCs/>
          <w:sz w:val="22"/>
          <w:szCs w:val="22"/>
        </w:rPr>
        <w:t>)</w:t>
      </w:r>
      <w:r w:rsidRPr="00337D42">
        <w:rPr>
          <w:rFonts w:ascii="Tahoma" w:hAnsi="Tahoma" w:cs="Tahoma"/>
          <w:sz w:val="22"/>
          <w:szCs w:val="22"/>
        </w:rPr>
        <w:t xml:space="preserve"> </w:t>
      </w:r>
      <w:bookmarkEnd w:id="8"/>
      <w:r w:rsidR="00164C0B">
        <w:rPr>
          <w:rFonts w:ascii="Tahoma" w:hAnsi="Tahoma" w:cs="Tahoma"/>
          <w:sz w:val="22"/>
          <w:szCs w:val="22"/>
        </w:rPr>
        <w:t xml:space="preserve">The meeting </w:t>
      </w:r>
      <w:r w:rsidR="00164C0B" w:rsidRPr="00346140">
        <w:rPr>
          <w:rFonts w:ascii="Tahoma" w:hAnsi="Tahoma" w:cs="Tahoma"/>
          <w:b/>
          <w:bCs/>
          <w:sz w:val="22"/>
          <w:szCs w:val="22"/>
        </w:rPr>
        <w:t>heard</w:t>
      </w:r>
      <w:r w:rsidR="00164C0B">
        <w:rPr>
          <w:rFonts w:ascii="Tahoma" w:hAnsi="Tahoma" w:cs="Tahoma"/>
          <w:sz w:val="22"/>
          <w:szCs w:val="22"/>
        </w:rPr>
        <w:t xml:space="preserve"> of recent problems in </w:t>
      </w:r>
      <w:r w:rsidRPr="001267FA">
        <w:rPr>
          <w:rFonts w:ascii="Tahoma" w:hAnsi="Tahoma" w:cs="Tahoma"/>
          <w:sz w:val="22"/>
          <w:szCs w:val="22"/>
        </w:rPr>
        <w:t>Green Lane</w:t>
      </w:r>
      <w:r w:rsidR="00164C0B">
        <w:rPr>
          <w:rFonts w:ascii="Tahoma" w:hAnsi="Tahoma" w:cs="Tahoma"/>
          <w:sz w:val="22"/>
          <w:szCs w:val="22"/>
        </w:rPr>
        <w:t xml:space="preserve">, </w:t>
      </w:r>
      <w:r w:rsidRPr="001267FA">
        <w:rPr>
          <w:rFonts w:ascii="Tahoma" w:hAnsi="Tahoma" w:cs="Tahoma"/>
          <w:sz w:val="22"/>
          <w:szCs w:val="22"/>
        </w:rPr>
        <w:t>Winksley</w:t>
      </w:r>
      <w:r w:rsidR="00164C0B">
        <w:rPr>
          <w:rFonts w:ascii="Tahoma" w:hAnsi="Tahoma" w:cs="Tahoma"/>
          <w:sz w:val="22"/>
          <w:szCs w:val="22"/>
        </w:rPr>
        <w:t xml:space="preserve">. It further </w:t>
      </w:r>
      <w:r w:rsidR="00164C0B" w:rsidRPr="00346140">
        <w:rPr>
          <w:rFonts w:ascii="Tahoma" w:hAnsi="Tahoma" w:cs="Tahoma"/>
          <w:b/>
          <w:bCs/>
          <w:sz w:val="22"/>
          <w:szCs w:val="22"/>
        </w:rPr>
        <w:t>resolved</w:t>
      </w:r>
      <w:r w:rsidR="00164C0B">
        <w:rPr>
          <w:rFonts w:ascii="Tahoma" w:hAnsi="Tahoma" w:cs="Tahoma"/>
          <w:sz w:val="22"/>
          <w:szCs w:val="22"/>
        </w:rPr>
        <w:t xml:space="preserve"> to publish details of all Common Land held by the Parish Council and a further explanation as what the land is, who it belongs to and what can and cannot be done on and to it.</w:t>
      </w:r>
    </w:p>
    <w:bookmarkEnd w:id="6"/>
    <w:bookmarkEnd w:id="7"/>
    <w:p w14:paraId="0D67A2A2" w14:textId="708BE568" w:rsidR="00F51F9C" w:rsidRPr="00337D42" w:rsidRDefault="00F51F9C" w:rsidP="00052667">
      <w:pPr>
        <w:spacing w:after="120"/>
        <w:contextualSpacing/>
        <w:rPr>
          <w:rFonts w:ascii="Tahoma" w:hAnsi="Tahoma" w:cs="Tahoma"/>
          <w:b/>
          <w:bCs/>
          <w:sz w:val="22"/>
          <w:szCs w:val="22"/>
        </w:rPr>
      </w:pPr>
      <w:r w:rsidRPr="00337D42">
        <w:rPr>
          <w:rFonts w:ascii="Tahoma" w:hAnsi="Tahoma" w:cs="Tahoma"/>
          <w:b/>
          <w:bCs/>
          <w:sz w:val="22"/>
          <w:szCs w:val="22"/>
        </w:rPr>
        <w:t xml:space="preserve">The following Correspondence was </w:t>
      </w:r>
      <w:r w:rsidR="00575306" w:rsidRPr="00337D42">
        <w:rPr>
          <w:rFonts w:ascii="Tahoma" w:hAnsi="Tahoma" w:cs="Tahoma"/>
          <w:b/>
          <w:bCs/>
          <w:sz w:val="22"/>
          <w:szCs w:val="22"/>
        </w:rPr>
        <w:t>considered</w:t>
      </w:r>
      <w:r w:rsidR="00F52274" w:rsidRPr="00337D42">
        <w:rPr>
          <w:rFonts w:ascii="Tahoma" w:hAnsi="Tahoma" w:cs="Tahoma"/>
          <w:b/>
          <w:bCs/>
          <w:sz w:val="22"/>
          <w:szCs w:val="22"/>
        </w:rPr>
        <w:t>:</w:t>
      </w:r>
    </w:p>
    <w:p w14:paraId="76B15082" w14:textId="46D1A671" w:rsidR="00337D42" w:rsidRPr="00563E45" w:rsidRDefault="00090EA0" w:rsidP="00337D42">
      <w:pPr>
        <w:tabs>
          <w:tab w:val="left" w:pos="897"/>
          <w:tab w:val="center" w:pos="4412"/>
        </w:tabs>
        <w:spacing w:after="120"/>
        <w:contextualSpacing/>
        <w:rPr>
          <w:rFonts w:ascii="Tahoma" w:hAnsi="Tahoma" w:cs="Tahoma"/>
          <w:sz w:val="22"/>
          <w:szCs w:val="22"/>
        </w:rPr>
      </w:pPr>
      <w:bookmarkStart w:id="9" w:name="_Hlk26881162"/>
      <w:r w:rsidRPr="00337D42">
        <w:rPr>
          <w:rFonts w:ascii="Tahoma" w:hAnsi="Tahoma" w:cs="Tahoma"/>
          <w:b/>
          <w:bCs/>
          <w:sz w:val="22"/>
          <w:szCs w:val="22"/>
        </w:rPr>
        <w:t>(2022-23 – 0</w:t>
      </w:r>
      <w:r w:rsidR="00652DB1" w:rsidRPr="00337D42">
        <w:rPr>
          <w:rFonts w:ascii="Tahoma" w:hAnsi="Tahoma" w:cs="Tahoma"/>
          <w:b/>
          <w:bCs/>
          <w:sz w:val="22"/>
          <w:szCs w:val="22"/>
        </w:rPr>
        <w:t>2</w:t>
      </w:r>
      <w:r w:rsidR="002D62C6">
        <w:rPr>
          <w:rFonts w:ascii="Tahoma" w:hAnsi="Tahoma" w:cs="Tahoma"/>
          <w:b/>
          <w:bCs/>
          <w:sz w:val="22"/>
          <w:szCs w:val="22"/>
        </w:rPr>
        <w:t>4</w:t>
      </w:r>
      <w:r w:rsidRPr="00337D42">
        <w:rPr>
          <w:rFonts w:ascii="Tahoma" w:hAnsi="Tahoma" w:cs="Tahoma"/>
          <w:b/>
          <w:bCs/>
          <w:sz w:val="22"/>
          <w:szCs w:val="22"/>
        </w:rPr>
        <w:t>)</w:t>
      </w:r>
      <w:r w:rsidRPr="00337D42">
        <w:rPr>
          <w:rFonts w:ascii="Tahoma" w:hAnsi="Tahoma" w:cs="Tahoma"/>
          <w:sz w:val="22"/>
          <w:szCs w:val="22"/>
        </w:rPr>
        <w:t xml:space="preserve"> </w:t>
      </w:r>
      <w:r w:rsidR="00337D42" w:rsidRPr="00563E45">
        <w:rPr>
          <w:rFonts w:ascii="Tahoma" w:hAnsi="Tahoma" w:cs="Tahoma"/>
          <w:sz w:val="22"/>
          <w:szCs w:val="22"/>
        </w:rPr>
        <w:t>An update on progress towards a new single council for North Yorkshire</w:t>
      </w:r>
      <w:r w:rsidR="00337D42">
        <w:rPr>
          <w:rFonts w:ascii="Tahoma" w:hAnsi="Tahoma" w:cs="Tahoma"/>
          <w:sz w:val="22"/>
          <w:szCs w:val="22"/>
        </w:rPr>
        <w:t xml:space="preserve"> </w:t>
      </w:r>
      <w:bookmarkStart w:id="10" w:name="_Hlk110259419"/>
      <w:r w:rsidR="00337D42">
        <w:rPr>
          <w:rFonts w:ascii="Tahoma" w:hAnsi="Tahoma" w:cs="Tahoma"/>
          <w:sz w:val="22"/>
          <w:szCs w:val="22"/>
        </w:rPr>
        <w:t xml:space="preserve">was </w:t>
      </w:r>
      <w:r w:rsidR="00337D42" w:rsidRPr="00346140">
        <w:rPr>
          <w:rFonts w:ascii="Tahoma" w:hAnsi="Tahoma" w:cs="Tahoma"/>
          <w:b/>
          <w:bCs/>
          <w:sz w:val="22"/>
          <w:szCs w:val="22"/>
        </w:rPr>
        <w:t>received and noted</w:t>
      </w:r>
      <w:r w:rsidR="00337D42">
        <w:rPr>
          <w:rFonts w:ascii="Tahoma" w:hAnsi="Tahoma" w:cs="Tahoma"/>
          <w:sz w:val="22"/>
          <w:szCs w:val="22"/>
        </w:rPr>
        <w:t>.</w:t>
      </w:r>
    </w:p>
    <w:bookmarkEnd w:id="10"/>
    <w:p w14:paraId="23ED6E99" w14:textId="1D1657C9" w:rsidR="00337D42" w:rsidRPr="00563E45" w:rsidRDefault="00337D42" w:rsidP="00337D42">
      <w:pPr>
        <w:tabs>
          <w:tab w:val="left" w:pos="897"/>
          <w:tab w:val="center" w:pos="4412"/>
        </w:tabs>
        <w:spacing w:after="120"/>
        <w:contextualSpacing/>
        <w:rPr>
          <w:rFonts w:ascii="Tahoma" w:hAnsi="Tahoma" w:cs="Tahoma"/>
          <w:sz w:val="22"/>
          <w:szCs w:val="22"/>
        </w:rPr>
      </w:pPr>
      <w:r w:rsidRPr="00337D42">
        <w:rPr>
          <w:rFonts w:ascii="Tahoma" w:hAnsi="Tahoma" w:cs="Tahoma"/>
          <w:b/>
          <w:bCs/>
          <w:sz w:val="22"/>
          <w:szCs w:val="22"/>
        </w:rPr>
        <w:t>(2022-23 – 02</w:t>
      </w:r>
      <w:r w:rsidR="002D62C6">
        <w:rPr>
          <w:rFonts w:ascii="Tahoma" w:hAnsi="Tahoma" w:cs="Tahoma"/>
          <w:b/>
          <w:bCs/>
          <w:sz w:val="22"/>
          <w:szCs w:val="22"/>
        </w:rPr>
        <w:t>5</w:t>
      </w:r>
      <w:r w:rsidRPr="00337D42">
        <w:rPr>
          <w:rFonts w:ascii="Tahoma" w:hAnsi="Tahoma" w:cs="Tahoma"/>
          <w:b/>
          <w:bCs/>
          <w:sz w:val="22"/>
          <w:szCs w:val="22"/>
        </w:rPr>
        <w:t>)</w:t>
      </w:r>
      <w:r w:rsidRPr="00337D42">
        <w:rPr>
          <w:rFonts w:ascii="Tahoma" w:hAnsi="Tahoma" w:cs="Tahoma"/>
          <w:sz w:val="22"/>
          <w:szCs w:val="22"/>
        </w:rPr>
        <w:t xml:space="preserve"> </w:t>
      </w:r>
      <w:r w:rsidRPr="00563E45">
        <w:rPr>
          <w:rFonts w:ascii="Tahoma" w:hAnsi="Tahoma" w:cs="Tahoma"/>
          <w:sz w:val="22"/>
          <w:szCs w:val="22"/>
        </w:rPr>
        <w:t>Have your say on the proposed changes to Fire and Rescue services in North Yorkshire and York</w:t>
      </w:r>
      <w:r w:rsidRPr="00337D42">
        <w:rPr>
          <w:rFonts w:ascii="Tahoma" w:hAnsi="Tahoma" w:cs="Tahoma"/>
          <w:sz w:val="22"/>
          <w:szCs w:val="22"/>
        </w:rPr>
        <w:t xml:space="preserve"> </w:t>
      </w:r>
      <w:r>
        <w:rPr>
          <w:rFonts w:ascii="Tahoma" w:hAnsi="Tahoma" w:cs="Tahoma"/>
          <w:sz w:val="22"/>
          <w:szCs w:val="22"/>
        </w:rPr>
        <w:t xml:space="preserve">was </w:t>
      </w:r>
      <w:r w:rsidRPr="00346140">
        <w:rPr>
          <w:rFonts w:ascii="Tahoma" w:hAnsi="Tahoma" w:cs="Tahoma"/>
          <w:b/>
          <w:bCs/>
          <w:sz w:val="22"/>
          <w:szCs w:val="22"/>
        </w:rPr>
        <w:t>received and noted</w:t>
      </w:r>
      <w:r>
        <w:rPr>
          <w:rFonts w:ascii="Tahoma" w:hAnsi="Tahoma" w:cs="Tahoma"/>
          <w:sz w:val="22"/>
          <w:szCs w:val="22"/>
        </w:rPr>
        <w:t>.</w:t>
      </w:r>
    </w:p>
    <w:p w14:paraId="3D87543F" w14:textId="16D8422F" w:rsidR="00337D42" w:rsidRPr="00563E45" w:rsidRDefault="00337D42" w:rsidP="00337D42">
      <w:pPr>
        <w:tabs>
          <w:tab w:val="left" w:pos="897"/>
          <w:tab w:val="center" w:pos="4412"/>
        </w:tabs>
        <w:spacing w:after="120"/>
        <w:contextualSpacing/>
        <w:rPr>
          <w:rFonts w:ascii="Tahoma" w:hAnsi="Tahoma" w:cs="Tahoma"/>
          <w:sz w:val="22"/>
          <w:szCs w:val="22"/>
        </w:rPr>
      </w:pPr>
      <w:r w:rsidRPr="00337D42">
        <w:rPr>
          <w:rFonts w:ascii="Tahoma" w:hAnsi="Tahoma" w:cs="Tahoma"/>
          <w:b/>
          <w:bCs/>
          <w:sz w:val="22"/>
          <w:szCs w:val="22"/>
        </w:rPr>
        <w:t>(2022-23 – 02</w:t>
      </w:r>
      <w:r w:rsidR="002D62C6">
        <w:rPr>
          <w:rFonts w:ascii="Tahoma" w:hAnsi="Tahoma" w:cs="Tahoma"/>
          <w:b/>
          <w:bCs/>
          <w:sz w:val="22"/>
          <w:szCs w:val="22"/>
        </w:rPr>
        <w:t>6</w:t>
      </w:r>
      <w:r w:rsidRPr="00337D42">
        <w:rPr>
          <w:rFonts w:ascii="Tahoma" w:hAnsi="Tahoma" w:cs="Tahoma"/>
          <w:b/>
          <w:bCs/>
          <w:sz w:val="22"/>
          <w:szCs w:val="22"/>
        </w:rPr>
        <w:t>)</w:t>
      </w:r>
      <w:r w:rsidRPr="00337D42">
        <w:rPr>
          <w:rFonts w:ascii="Tahoma" w:hAnsi="Tahoma" w:cs="Tahoma"/>
          <w:sz w:val="22"/>
          <w:szCs w:val="22"/>
        </w:rPr>
        <w:t xml:space="preserve"> Notes from</w:t>
      </w:r>
      <w:r>
        <w:rPr>
          <w:rFonts w:ascii="Tahoma" w:hAnsi="Tahoma" w:cs="Tahoma"/>
          <w:sz w:val="22"/>
          <w:szCs w:val="22"/>
        </w:rPr>
        <w:t xml:space="preserve"> the</w:t>
      </w:r>
      <w:r w:rsidRPr="00337D42">
        <w:rPr>
          <w:rFonts w:ascii="Tahoma" w:hAnsi="Tahoma" w:cs="Tahoma"/>
          <w:sz w:val="22"/>
          <w:szCs w:val="22"/>
        </w:rPr>
        <w:t xml:space="preserve"> meeting with Crime Commissioner </w:t>
      </w:r>
      <w:r>
        <w:rPr>
          <w:rFonts w:ascii="Tahoma" w:hAnsi="Tahoma" w:cs="Tahoma"/>
          <w:sz w:val="22"/>
          <w:szCs w:val="22"/>
        </w:rPr>
        <w:t>26</w:t>
      </w:r>
      <w:r w:rsidRPr="00337D42">
        <w:rPr>
          <w:rFonts w:ascii="Tahoma" w:hAnsi="Tahoma" w:cs="Tahoma"/>
          <w:sz w:val="22"/>
          <w:szCs w:val="22"/>
          <w:vertAlign w:val="superscript"/>
        </w:rPr>
        <w:t>th</w:t>
      </w:r>
      <w:r>
        <w:rPr>
          <w:rFonts w:ascii="Tahoma" w:hAnsi="Tahoma" w:cs="Tahoma"/>
          <w:sz w:val="22"/>
          <w:szCs w:val="22"/>
        </w:rPr>
        <w:t xml:space="preserve"> May 2022</w:t>
      </w:r>
      <w:r w:rsidRPr="00337D42">
        <w:rPr>
          <w:rFonts w:ascii="Tahoma" w:hAnsi="Tahoma" w:cs="Tahoma"/>
          <w:sz w:val="22"/>
          <w:szCs w:val="22"/>
        </w:rPr>
        <w:t xml:space="preserve"> </w:t>
      </w:r>
      <w:r>
        <w:rPr>
          <w:rFonts w:ascii="Tahoma" w:hAnsi="Tahoma" w:cs="Tahoma"/>
          <w:sz w:val="22"/>
          <w:szCs w:val="22"/>
        </w:rPr>
        <w:t xml:space="preserve">was </w:t>
      </w:r>
      <w:r w:rsidRPr="00346140">
        <w:rPr>
          <w:rFonts w:ascii="Tahoma" w:hAnsi="Tahoma" w:cs="Tahoma"/>
          <w:b/>
          <w:bCs/>
          <w:sz w:val="22"/>
          <w:szCs w:val="22"/>
        </w:rPr>
        <w:t>received and noted</w:t>
      </w:r>
      <w:r>
        <w:rPr>
          <w:rFonts w:ascii="Tahoma" w:hAnsi="Tahoma" w:cs="Tahoma"/>
          <w:sz w:val="22"/>
          <w:szCs w:val="22"/>
        </w:rPr>
        <w:t>.</w:t>
      </w:r>
    </w:p>
    <w:p w14:paraId="5BB5F1E3" w14:textId="77777777" w:rsidR="00CD6093" w:rsidRPr="00337D42" w:rsidRDefault="00CD6093" w:rsidP="00052667">
      <w:pPr>
        <w:spacing w:after="120"/>
        <w:ind w:right="57"/>
        <w:contextualSpacing/>
        <w:rPr>
          <w:rFonts w:ascii="Tahoma" w:hAnsi="Tahoma" w:cs="Tahoma"/>
          <w:b/>
          <w:bCs/>
          <w:sz w:val="22"/>
          <w:szCs w:val="22"/>
        </w:rPr>
      </w:pPr>
      <w:r w:rsidRPr="00337D42">
        <w:rPr>
          <w:rFonts w:ascii="Tahoma" w:hAnsi="Tahoma" w:cs="Tahoma"/>
          <w:b/>
          <w:bCs/>
          <w:sz w:val="22"/>
          <w:szCs w:val="22"/>
        </w:rPr>
        <w:t>Financial Matters:</w:t>
      </w:r>
    </w:p>
    <w:bookmarkEnd w:id="9"/>
    <w:p w14:paraId="6E0D7232" w14:textId="10B6F2E9" w:rsidR="00CD6093" w:rsidRPr="00337D42" w:rsidRDefault="00775EBB" w:rsidP="00052667">
      <w:pPr>
        <w:spacing w:after="120"/>
        <w:ind w:right="57"/>
        <w:contextualSpacing/>
        <w:rPr>
          <w:rFonts w:ascii="Tahoma" w:hAnsi="Tahoma" w:cs="Tahoma"/>
          <w:sz w:val="22"/>
          <w:szCs w:val="22"/>
        </w:rPr>
      </w:pPr>
      <w:r w:rsidRPr="00337D42">
        <w:rPr>
          <w:rFonts w:ascii="Tahoma" w:hAnsi="Tahoma" w:cs="Tahoma"/>
          <w:b/>
          <w:bCs/>
          <w:sz w:val="22"/>
          <w:szCs w:val="22"/>
        </w:rPr>
        <w:t>(2022-23 – 0</w:t>
      </w:r>
      <w:r w:rsidR="002D62C6">
        <w:rPr>
          <w:rFonts w:ascii="Tahoma" w:hAnsi="Tahoma" w:cs="Tahoma"/>
          <w:b/>
          <w:bCs/>
          <w:sz w:val="22"/>
          <w:szCs w:val="22"/>
        </w:rPr>
        <w:t>27</w:t>
      </w:r>
      <w:r w:rsidRPr="00337D42">
        <w:rPr>
          <w:rFonts w:ascii="Tahoma" w:hAnsi="Tahoma" w:cs="Tahoma"/>
          <w:b/>
          <w:bCs/>
          <w:sz w:val="22"/>
          <w:szCs w:val="22"/>
        </w:rPr>
        <w:t xml:space="preserve">) </w:t>
      </w:r>
      <w:r w:rsidR="00CD6093" w:rsidRPr="00337D42">
        <w:rPr>
          <w:rFonts w:ascii="Tahoma" w:hAnsi="Tahoma" w:cs="Tahoma"/>
          <w:sz w:val="22"/>
          <w:szCs w:val="22"/>
        </w:rPr>
        <w:t>The accounts for payment as listed on “</w:t>
      </w:r>
      <w:r w:rsidR="00CD6093" w:rsidRPr="00346140">
        <w:rPr>
          <w:rFonts w:ascii="Tahoma" w:hAnsi="Tahoma" w:cs="Tahoma"/>
          <w:b/>
          <w:bCs/>
          <w:sz w:val="22"/>
          <w:szCs w:val="22"/>
        </w:rPr>
        <w:t>Appendix A</w:t>
      </w:r>
      <w:r w:rsidR="00CD6093" w:rsidRPr="00337D42">
        <w:rPr>
          <w:rFonts w:ascii="Tahoma" w:hAnsi="Tahoma" w:cs="Tahoma"/>
          <w:sz w:val="22"/>
          <w:szCs w:val="22"/>
        </w:rPr>
        <w:t>”, below, were approved for payment.</w:t>
      </w:r>
    </w:p>
    <w:p w14:paraId="14E2D51D" w14:textId="7D4523FE" w:rsidR="00CD6093" w:rsidRPr="009778A4" w:rsidRDefault="00775EBB" w:rsidP="00052667">
      <w:pPr>
        <w:spacing w:after="120"/>
        <w:contextualSpacing/>
        <w:rPr>
          <w:rFonts w:ascii="Tahoma" w:hAnsi="Tahoma" w:cs="Tahoma"/>
          <w:sz w:val="22"/>
          <w:szCs w:val="22"/>
        </w:rPr>
      </w:pPr>
      <w:r w:rsidRPr="00337D42">
        <w:rPr>
          <w:rFonts w:ascii="Tahoma" w:hAnsi="Tahoma" w:cs="Tahoma"/>
          <w:b/>
          <w:bCs/>
          <w:sz w:val="22"/>
          <w:szCs w:val="22"/>
        </w:rPr>
        <w:t>(2022-23 – 0</w:t>
      </w:r>
      <w:r w:rsidR="002D62C6">
        <w:rPr>
          <w:rFonts w:ascii="Tahoma" w:hAnsi="Tahoma" w:cs="Tahoma"/>
          <w:b/>
          <w:bCs/>
          <w:sz w:val="22"/>
          <w:szCs w:val="22"/>
        </w:rPr>
        <w:t>28</w:t>
      </w:r>
      <w:r w:rsidRPr="00337D42">
        <w:rPr>
          <w:rFonts w:ascii="Tahoma" w:hAnsi="Tahoma" w:cs="Tahoma"/>
          <w:b/>
          <w:bCs/>
          <w:sz w:val="22"/>
          <w:szCs w:val="22"/>
        </w:rPr>
        <w:t xml:space="preserve">) </w:t>
      </w:r>
      <w:r w:rsidR="00CD6093" w:rsidRPr="00337D42">
        <w:rPr>
          <w:rFonts w:ascii="Tahoma" w:hAnsi="Tahoma" w:cs="Tahoma"/>
          <w:sz w:val="22"/>
          <w:szCs w:val="22"/>
        </w:rPr>
        <w:t xml:space="preserve">A Bank Reconciliation to the period </w:t>
      </w:r>
      <w:bookmarkStart w:id="11" w:name="_Hlk110259474"/>
      <w:r w:rsidR="00AD26F8" w:rsidRPr="009778A4">
        <w:rPr>
          <w:rFonts w:ascii="Tahoma" w:hAnsi="Tahoma" w:cs="Tahoma"/>
          <w:sz w:val="22"/>
          <w:szCs w:val="22"/>
        </w:rPr>
        <w:t>2</w:t>
      </w:r>
      <w:r w:rsidR="009778A4" w:rsidRPr="009778A4">
        <w:rPr>
          <w:rFonts w:ascii="Tahoma" w:hAnsi="Tahoma" w:cs="Tahoma"/>
          <w:sz w:val="22"/>
          <w:szCs w:val="22"/>
        </w:rPr>
        <w:t>8</w:t>
      </w:r>
      <w:r w:rsidR="00AD26F8" w:rsidRPr="009778A4">
        <w:rPr>
          <w:rFonts w:ascii="Tahoma" w:hAnsi="Tahoma" w:cs="Tahoma"/>
          <w:sz w:val="22"/>
          <w:szCs w:val="22"/>
          <w:vertAlign w:val="superscript"/>
        </w:rPr>
        <w:t>th</w:t>
      </w:r>
      <w:r w:rsidR="00AD26F8" w:rsidRPr="009778A4">
        <w:rPr>
          <w:rFonts w:ascii="Tahoma" w:hAnsi="Tahoma" w:cs="Tahoma"/>
          <w:sz w:val="22"/>
          <w:szCs w:val="22"/>
        </w:rPr>
        <w:t xml:space="preserve"> </w:t>
      </w:r>
      <w:r w:rsidR="009778A4" w:rsidRPr="009778A4">
        <w:rPr>
          <w:rFonts w:ascii="Tahoma" w:hAnsi="Tahoma" w:cs="Tahoma"/>
          <w:sz w:val="22"/>
          <w:szCs w:val="22"/>
        </w:rPr>
        <w:t>July</w:t>
      </w:r>
      <w:r w:rsidR="00AD26F8" w:rsidRPr="009778A4">
        <w:rPr>
          <w:rFonts w:ascii="Tahoma" w:hAnsi="Tahoma" w:cs="Tahoma"/>
          <w:sz w:val="22"/>
          <w:szCs w:val="22"/>
        </w:rPr>
        <w:t xml:space="preserve"> 2022</w:t>
      </w:r>
      <w:r w:rsidR="00CD6093" w:rsidRPr="009778A4">
        <w:rPr>
          <w:rFonts w:ascii="Tahoma" w:hAnsi="Tahoma" w:cs="Tahoma"/>
          <w:sz w:val="22"/>
          <w:szCs w:val="22"/>
        </w:rPr>
        <w:t xml:space="preserve"> </w:t>
      </w:r>
      <w:bookmarkEnd w:id="11"/>
      <w:r w:rsidR="00CD6093" w:rsidRPr="009778A4">
        <w:rPr>
          <w:rFonts w:ascii="Tahoma" w:hAnsi="Tahoma" w:cs="Tahoma"/>
          <w:sz w:val="22"/>
          <w:szCs w:val="22"/>
        </w:rPr>
        <w:t xml:space="preserve">(including all payments up to and over £100.00) was </w:t>
      </w:r>
      <w:r w:rsidR="00CD6093" w:rsidRPr="009778A4">
        <w:rPr>
          <w:rFonts w:ascii="Tahoma" w:hAnsi="Tahoma" w:cs="Tahoma"/>
          <w:b/>
          <w:bCs/>
          <w:sz w:val="22"/>
          <w:szCs w:val="22"/>
        </w:rPr>
        <w:t>received</w:t>
      </w:r>
      <w:r w:rsidR="00CD6093" w:rsidRPr="009778A4">
        <w:rPr>
          <w:rFonts w:ascii="Tahoma" w:hAnsi="Tahoma" w:cs="Tahoma"/>
          <w:sz w:val="22"/>
          <w:szCs w:val="22"/>
        </w:rPr>
        <w:t xml:space="preserve"> and unanimously </w:t>
      </w:r>
      <w:r w:rsidR="00CD6093" w:rsidRPr="009778A4">
        <w:rPr>
          <w:rFonts w:ascii="Tahoma" w:hAnsi="Tahoma" w:cs="Tahoma"/>
          <w:b/>
          <w:bCs/>
          <w:sz w:val="22"/>
          <w:szCs w:val="22"/>
        </w:rPr>
        <w:t>approved</w:t>
      </w:r>
      <w:r w:rsidR="00CD6093" w:rsidRPr="009778A4">
        <w:rPr>
          <w:rFonts w:ascii="Tahoma" w:hAnsi="Tahoma" w:cs="Tahoma"/>
          <w:sz w:val="22"/>
          <w:szCs w:val="22"/>
        </w:rPr>
        <w:t>. The Chairman sign</w:t>
      </w:r>
      <w:r w:rsidR="00C60260">
        <w:rPr>
          <w:rFonts w:ascii="Tahoma" w:hAnsi="Tahoma" w:cs="Tahoma"/>
          <w:sz w:val="22"/>
          <w:szCs w:val="22"/>
        </w:rPr>
        <w:t>ed</w:t>
      </w:r>
      <w:r w:rsidR="00CD6093" w:rsidRPr="009778A4">
        <w:rPr>
          <w:rFonts w:ascii="Tahoma" w:hAnsi="Tahoma" w:cs="Tahoma"/>
          <w:sz w:val="22"/>
          <w:szCs w:val="22"/>
        </w:rPr>
        <w:t xml:space="preserve"> it accordingly. This appears at “Appendix B”, below.</w:t>
      </w:r>
    </w:p>
    <w:p w14:paraId="5D167135" w14:textId="0473D75E" w:rsidR="00CD6093" w:rsidRPr="00337D42" w:rsidRDefault="00775EBB" w:rsidP="00052667">
      <w:pPr>
        <w:spacing w:after="120"/>
        <w:ind w:right="57"/>
        <w:contextualSpacing/>
        <w:rPr>
          <w:rFonts w:ascii="Tahoma" w:hAnsi="Tahoma" w:cs="Tahoma"/>
          <w:sz w:val="22"/>
          <w:szCs w:val="22"/>
        </w:rPr>
      </w:pPr>
      <w:bookmarkStart w:id="12" w:name="_Hlk109571639"/>
      <w:r w:rsidRPr="009778A4">
        <w:rPr>
          <w:rFonts w:ascii="Tahoma" w:hAnsi="Tahoma" w:cs="Tahoma"/>
          <w:b/>
          <w:bCs/>
          <w:sz w:val="22"/>
          <w:szCs w:val="22"/>
        </w:rPr>
        <w:t>(2022-23 – 0</w:t>
      </w:r>
      <w:r w:rsidR="002D62C6">
        <w:rPr>
          <w:rFonts w:ascii="Tahoma" w:hAnsi="Tahoma" w:cs="Tahoma"/>
          <w:b/>
          <w:bCs/>
          <w:sz w:val="22"/>
          <w:szCs w:val="22"/>
        </w:rPr>
        <w:t>29</w:t>
      </w:r>
      <w:r w:rsidRPr="009778A4">
        <w:rPr>
          <w:rFonts w:ascii="Tahoma" w:hAnsi="Tahoma" w:cs="Tahoma"/>
          <w:b/>
          <w:bCs/>
          <w:sz w:val="22"/>
          <w:szCs w:val="22"/>
        </w:rPr>
        <w:t xml:space="preserve">) </w:t>
      </w:r>
      <w:bookmarkEnd w:id="12"/>
      <w:r w:rsidR="00CD6093" w:rsidRPr="009778A4">
        <w:rPr>
          <w:rFonts w:ascii="Tahoma" w:hAnsi="Tahoma" w:cs="Tahoma"/>
          <w:sz w:val="22"/>
          <w:szCs w:val="22"/>
        </w:rPr>
        <w:t xml:space="preserve">A Spending v Budget report to the period </w:t>
      </w:r>
      <w:r w:rsidR="009778A4" w:rsidRPr="009778A4">
        <w:rPr>
          <w:rFonts w:ascii="Tahoma" w:hAnsi="Tahoma" w:cs="Tahoma"/>
          <w:sz w:val="22"/>
          <w:szCs w:val="22"/>
        </w:rPr>
        <w:t>28</w:t>
      </w:r>
      <w:r w:rsidR="009778A4" w:rsidRPr="009778A4">
        <w:rPr>
          <w:rFonts w:ascii="Tahoma" w:hAnsi="Tahoma" w:cs="Tahoma"/>
          <w:sz w:val="22"/>
          <w:szCs w:val="22"/>
          <w:vertAlign w:val="superscript"/>
        </w:rPr>
        <w:t>th</w:t>
      </w:r>
      <w:r w:rsidR="009778A4" w:rsidRPr="009778A4">
        <w:rPr>
          <w:rFonts w:ascii="Tahoma" w:hAnsi="Tahoma" w:cs="Tahoma"/>
          <w:sz w:val="22"/>
          <w:szCs w:val="22"/>
        </w:rPr>
        <w:t xml:space="preserve"> July 2022 </w:t>
      </w:r>
      <w:r w:rsidR="00CD6093" w:rsidRPr="009778A4">
        <w:rPr>
          <w:rFonts w:ascii="Tahoma" w:hAnsi="Tahoma" w:cs="Tahoma"/>
          <w:sz w:val="22"/>
          <w:szCs w:val="22"/>
        </w:rPr>
        <w:t>was</w:t>
      </w:r>
      <w:r w:rsidR="00CD6093" w:rsidRPr="00337D42">
        <w:rPr>
          <w:rFonts w:ascii="Tahoma" w:hAnsi="Tahoma" w:cs="Tahoma"/>
          <w:sz w:val="22"/>
          <w:szCs w:val="22"/>
        </w:rPr>
        <w:t xml:space="preserve"> </w:t>
      </w:r>
      <w:r w:rsidR="00CD6093" w:rsidRPr="00337D42">
        <w:rPr>
          <w:rFonts w:ascii="Tahoma" w:hAnsi="Tahoma" w:cs="Tahoma"/>
          <w:b/>
          <w:bCs/>
          <w:sz w:val="22"/>
          <w:szCs w:val="22"/>
        </w:rPr>
        <w:t>received</w:t>
      </w:r>
      <w:r w:rsidR="00CD6093" w:rsidRPr="00337D42">
        <w:rPr>
          <w:rFonts w:ascii="Tahoma" w:hAnsi="Tahoma" w:cs="Tahoma"/>
          <w:sz w:val="22"/>
          <w:szCs w:val="22"/>
        </w:rPr>
        <w:t xml:space="preserve"> and </w:t>
      </w:r>
      <w:r w:rsidR="00CD6093" w:rsidRPr="00337D42">
        <w:rPr>
          <w:rFonts w:ascii="Tahoma" w:hAnsi="Tahoma" w:cs="Tahoma"/>
          <w:b/>
          <w:bCs/>
          <w:sz w:val="22"/>
          <w:szCs w:val="22"/>
        </w:rPr>
        <w:t>approved</w:t>
      </w:r>
      <w:r w:rsidR="00CD6093" w:rsidRPr="00337D42">
        <w:rPr>
          <w:rFonts w:ascii="Tahoma" w:hAnsi="Tahoma" w:cs="Tahoma"/>
          <w:sz w:val="22"/>
          <w:szCs w:val="22"/>
        </w:rPr>
        <w:t xml:space="preserve"> by the Council.</w:t>
      </w:r>
    </w:p>
    <w:p w14:paraId="4101D685" w14:textId="213272A6" w:rsidR="00CD6093" w:rsidRPr="00337D42" w:rsidRDefault="00CD6093" w:rsidP="00052667">
      <w:pPr>
        <w:spacing w:after="120"/>
        <w:ind w:right="57"/>
        <w:contextualSpacing/>
        <w:rPr>
          <w:rFonts w:ascii="Tahoma" w:hAnsi="Tahoma" w:cs="Tahoma"/>
          <w:b/>
          <w:bCs/>
          <w:sz w:val="22"/>
          <w:szCs w:val="22"/>
        </w:rPr>
      </w:pPr>
      <w:r w:rsidRPr="00337D42">
        <w:rPr>
          <w:rFonts w:ascii="Tahoma" w:hAnsi="Tahoma" w:cs="Tahoma"/>
          <w:b/>
          <w:bCs/>
          <w:sz w:val="22"/>
          <w:szCs w:val="22"/>
        </w:rPr>
        <w:t xml:space="preserve">Planning </w:t>
      </w:r>
      <w:r w:rsidR="00360902" w:rsidRPr="00337D42">
        <w:rPr>
          <w:rFonts w:ascii="Tahoma" w:hAnsi="Tahoma" w:cs="Tahoma"/>
          <w:b/>
          <w:bCs/>
          <w:sz w:val="22"/>
          <w:szCs w:val="22"/>
        </w:rPr>
        <w:t>Matters</w:t>
      </w:r>
      <w:r w:rsidRPr="00337D42">
        <w:rPr>
          <w:rFonts w:ascii="Tahoma" w:hAnsi="Tahoma" w:cs="Tahoma"/>
          <w:b/>
          <w:bCs/>
          <w:sz w:val="22"/>
          <w:szCs w:val="22"/>
        </w:rPr>
        <w:t>:</w:t>
      </w:r>
    </w:p>
    <w:p w14:paraId="62F24003" w14:textId="598E3CBC" w:rsidR="00CD6093" w:rsidRPr="00337D42" w:rsidRDefault="00CD6093" w:rsidP="00052667">
      <w:pPr>
        <w:spacing w:after="120"/>
        <w:ind w:right="57"/>
        <w:contextualSpacing/>
        <w:rPr>
          <w:rFonts w:ascii="Tahoma" w:hAnsi="Tahoma" w:cs="Tahoma"/>
          <w:sz w:val="22"/>
          <w:szCs w:val="22"/>
        </w:rPr>
      </w:pPr>
      <w:r w:rsidRPr="00337D42">
        <w:rPr>
          <w:rFonts w:ascii="Tahoma" w:hAnsi="Tahoma" w:cs="Tahoma"/>
          <w:sz w:val="22"/>
          <w:szCs w:val="22"/>
        </w:rPr>
        <w:t xml:space="preserve">The following </w:t>
      </w:r>
      <w:r w:rsidRPr="00337D42">
        <w:rPr>
          <w:rFonts w:ascii="Tahoma" w:hAnsi="Tahoma" w:cs="Tahoma"/>
          <w:b/>
          <w:bCs/>
          <w:sz w:val="22"/>
          <w:szCs w:val="22"/>
        </w:rPr>
        <w:t>Planning Notices</w:t>
      </w:r>
      <w:r w:rsidRPr="00337D42">
        <w:rPr>
          <w:rFonts w:ascii="Tahoma" w:hAnsi="Tahoma" w:cs="Tahoma"/>
          <w:sz w:val="22"/>
          <w:szCs w:val="22"/>
        </w:rPr>
        <w:t xml:space="preserve"> were received:</w:t>
      </w:r>
    </w:p>
    <w:p w14:paraId="42D01BA9" w14:textId="5B2E0241" w:rsidR="009778A4" w:rsidRPr="009778A4" w:rsidRDefault="009778A4" w:rsidP="009778A4">
      <w:pPr>
        <w:autoSpaceDE w:val="0"/>
        <w:autoSpaceDN w:val="0"/>
        <w:adjustRightInd w:val="0"/>
        <w:spacing w:after="120"/>
        <w:rPr>
          <w:rFonts w:ascii="Tahoma" w:hAnsi="Tahoma" w:cs="Tahoma"/>
          <w:sz w:val="22"/>
          <w:szCs w:val="22"/>
        </w:rPr>
      </w:pPr>
      <w:bookmarkStart w:id="13" w:name="_Hlk103429727"/>
      <w:r w:rsidRPr="009778A4">
        <w:rPr>
          <w:rFonts w:ascii="Tahoma" w:hAnsi="Tahoma" w:cs="Tahoma"/>
          <w:b/>
          <w:bCs/>
          <w:sz w:val="22"/>
          <w:szCs w:val="22"/>
        </w:rPr>
        <w:t>(2022-23 – 03</w:t>
      </w:r>
      <w:r w:rsidR="002D62C6">
        <w:rPr>
          <w:rFonts w:ascii="Tahoma" w:hAnsi="Tahoma" w:cs="Tahoma"/>
          <w:b/>
          <w:bCs/>
          <w:sz w:val="22"/>
          <w:szCs w:val="22"/>
        </w:rPr>
        <w:t>0</w:t>
      </w:r>
      <w:r w:rsidRPr="009778A4">
        <w:rPr>
          <w:rFonts w:ascii="Tahoma" w:hAnsi="Tahoma" w:cs="Tahoma"/>
          <w:b/>
          <w:bCs/>
          <w:sz w:val="22"/>
          <w:szCs w:val="22"/>
        </w:rPr>
        <w:t xml:space="preserve">) Notice of Planning Decision on Planning Application </w:t>
      </w:r>
      <w:r w:rsidRPr="009778A4">
        <w:rPr>
          <w:rFonts w:ascii="Tahoma" w:hAnsi="Tahoma" w:cs="Tahoma"/>
          <w:sz w:val="22"/>
          <w:szCs w:val="22"/>
        </w:rPr>
        <w:t xml:space="preserve">22-01949-FUL. Alterations to existing dwelling and fenestration, Etc. Holly Tree Farm Galphay Lane Galphay. Miss Sarah Henry. </w:t>
      </w:r>
      <w:r w:rsidRPr="009778A4">
        <w:rPr>
          <w:rFonts w:ascii="Tahoma" w:hAnsi="Tahoma" w:cs="Tahoma"/>
          <w:b/>
          <w:bCs/>
          <w:sz w:val="22"/>
          <w:szCs w:val="22"/>
        </w:rPr>
        <w:t>Granted Subject to Conditions</w:t>
      </w:r>
      <w:r w:rsidRPr="009778A4">
        <w:rPr>
          <w:rFonts w:ascii="Tahoma" w:hAnsi="Tahoma" w:cs="Tahoma"/>
          <w:sz w:val="22"/>
          <w:szCs w:val="22"/>
        </w:rPr>
        <w:t>.</w:t>
      </w:r>
    </w:p>
    <w:p w14:paraId="44C205E6" w14:textId="59849EBE" w:rsidR="009778A4" w:rsidRPr="009778A4" w:rsidRDefault="009778A4" w:rsidP="009778A4">
      <w:pPr>
        <w:autoSpaceDE w:val="0"/>
        <w:autoSpaceDN w:val="0"/>
        <w:adjustRightInd w:val="0"/>
        <w:spacing w:after="120"/>
        <w:rPr>
          <w:rFonts w:ascii="Tahoma" w:hAnsi="Tahoma" w:cs="Tahoma"/>
          <w:sz w:val="22"/>
          <w:szCs w:val="22"/>
        </w:rPr>
      </w:pPr>
      <w:r w:rsidRPr="009778A4">
        <w:rPr>
          <w:rFonts w:ascii="Tahoma" w:hAnsi="Tahoma" w:cs="Tahoma"/>
          <w:b/>
          <w:bCs/>
          <w:sz w:val="22"/>
          <w:szCs w:val="22"/>
        </w:rPr>
        <w:lastRenderedPageBreak/>
        <w:t>(2022-23 – 03</w:t>
      </w:r>
      <w:r w:rsidR="002D62C6">
        <w:rPr>
          <w:rFonts w:ascii="Tahoma" w:hAnsi="Tahoma" w:cs="Tahoma"/>
          <w:b/>
          <w:bCs/>
          <w:sz w:val="22"/>
          <w:szCs w:val="22"/>
        </w:rPr>
        <w:t>1</w:t>
      </w:r>
      <w:r w:rsidRPr="009778A4">
        <w:rPr>
          <w:rFonts w:ascii="Tahoma" w:hAnsi="Tahoma" w:cs="Tahoma"/>
          <w:b/>
          <w:bCs/>
          <w:sz w:val="22"/>
          <w:szCs w:val="22"/>
        </w:rPr>
        <w:t xml:space="preserve">) Notice of Planning Decision on Planning Application </w:t>
      </w:r>
      <w:r w:rsidRPr="009778A4">
        <w:rPr>
          <w:rFonts w:ascii="Tahoma" w:hAnsi="Tahoma" w:cs="Tahoma"/>
          <w:sz w:val="22"/>
          <w:szCs w:val="22"/>
        </w:rPr>
        <w:t>22-02054-FUL. First floor alterations to existing rear dormers and roof. Stoneacre Winksley Banks Road Galphay. Mr J Lupton.</w:t>
      </w:r>
    </w:p>
    <w:p w14:paraId="62692AC9" w14:textId="30AF761C" w:rsidR="009778A4" w:rsidRPr="009778A4" w:rsidRDefault="009778A4" w:rsidP="009778A4">
      <w:pPr>
        <w:autoSpaceDE w:val="0"/>
        <w:autoSpaceDN w:val="0"/>
        <w:adjustRightInd w:val="0"/>
        <w:spacing w:after="120"/>
        <w:rPr>
          <w:rFonts w:ascii="Tahoma" w:hAnsi="Tahoma" w:cs="Tahoma"/>
          <w:sz w:val="22"/>
          <w:szCs w:val="22"/>
        </w:rPr>
      </w:pPr>
      <w:r w:rsidRPr="009778A4">
        <w:rPr>
          <w:rFonts w:ascii="Tahoma" w:hAnsi="Tahoma" w:cs="Tahoma"/>
          <w:b/>
          <w:bCs/>
          <w:sz w:val="22"/>
          <w:szCs w:val="22"/>
        </w:rPr>
        <w:t>(2022-23 – 03</w:t>
      </w:r>
      <w:r w:rsidR="002D62C6">
        <w:rPr>
          <w:rFonts w:ascii="Tahoma" w:hAnsi="Tahoma" w:cs="Tahoma"/>
          <w:b/>
          <w:bCs/>
          <w:sz w:val="22"/>
          <w:szCs w:val="22"/>
        </w:rPr>
        <w:t>2</w:t>
      </w:r>
      <w:r w:rsidRPr="009778A4">
        <w:rPr>
          <w:rFonts w:ascii="Tahoma" w:hAnsi="Tahoma" w:cs="Tahoma"/>
          <w:b/>
          <w:bCs/>
          <w:sz w:val="22"/>
          <w:szCs w:val="22"/>
        </w:rPr>
        <w:t xml:space="preserve">) Notice of Planning Decision on Planning Application </w:t>
      </w:r>
      <w:r w:rsidRPr="009778A4">
        <w:rPr>
          <w:rFonts w:ascii="Tahoma" w:hAnsi="Tahoma" w:cs="Tahoma"/>
          <w:sz w:val="22"/>
          <w:szCs w:val="22"/>
        </w:rPr>
        <w:t>22-01428-FUL. Erection of slurry storage system etc. Manor House Farm Winksley. Taylor.</w:t>
      </w:r>
    </w:p>
    <w:p w14:paraId="779B3FE0" w14:textId="46D9BBE6" w:rsidR="009778A4" w:rsidRPr="009778A4" w:rsidRDefault="009778A4" w:rsidP="009778A4">
      <w:pPr>
        <w:autoSpaceDE w:val="0"/>
        <w:autoSpaceDN w:val="0"/>
        <w:adjustRightInd w:val="0"/>
        <w:spacing w:after="120"/>
        <w:rPr>
          <w:rFonts w:ascii="Tahoma" w:hAnsi="Tahoma" w:cs="Tahoma"/>
          <w:sz w:val="22"/>
          <w:szCs w:val="22"/>
        </w:rPr>
      </w:pPr>
      <w:r w:rsidRPr="009778A4">
        <w:rPr>
          <w:rFonts w:ascii="Tahoma" w:hAnsi="Tahoma" w:cs="Tahoma"/>
          <w:b/>
          <w:bCs/>
          <w:sz w:val="22"/>
          <w:szCs w:val="22"/>
        </w:rPr>
        <w:t>(2022-23 – 03</w:t>
      </w:r>
      <w:r w:rsidR="002D62C6">
        <w:rPr>
          <w:rFonts w:ascii="Tahoma" w:hAnsi="Tahoma" w:cs="Tahoma"/>
          <w:b/>
          <w:bCs/>
          <w:sz w:val="22"/>
          <w:szCs w:val="22"/>
        </w:rPr>
        <w:t>3</w:t>
      </w:r>
      <w:r w:rsidRPr="009778A4">
        <w:rPr>
          <w:rFonts w:ascii="Tahoma" w:hAnsi="Tahoma" w:cs="Tahoma"/>
          <w:b/>
          <w:bCs/>
          <w:sz w:val="22"/>
          <w:szCs w:val="22"/>
        </w:rPr>
        <w:t xml:space="preserve">) Notice of Planning Decision on Planning Application </w:t>
      </w:r>
      <w:r w:rsidRPr="009778A4">
        <w:rPr>
          <w:rFonts w:ascii="Tahoma" w:hAnsi="Tahoma" w:cs="Tahoma"/>
          <w:sz w:val="22"/>
          <w:szCs w:val="22"/>
        </w:rPr>
        <w:t>22-01466-FUL. Erection of greenhouse and removal of previous outbuilding. Galphay Manor The Green to Plover Hill Galphay. Mr &amp; Mrs Duncan.</w:t>
      </w:r>
    </w:p>
    <w:p w14:paraId="19EE72EE" w14:textId="4B002F3E" w:rsidR="009778A4" w:rsidRPr="009778A4" w:rsidRDefault="009778A4" w:rsidP="009778A4">
      <w:pPr>
        <w:spacing w:after="120"/>
        <w:rPr>
          <w:rFonts w:ascii="Tahoma" w:hAnsi="Tahoma" w:cs="Tahoma"/>
          <w:b/>
          <w:bCs/>
          <w:sz w:val="22"/>
          <w:szCs w:val="22"/>
        </w:rPr>
      </w:pPr>
      <w:r w:rsidRPr="009778A4">
        <w:rPr>
          <w:rFonts w:ascii="Tahoma" w:hAnsi="Tahoma" w:cs="Tahoma"/>
          <w:b/>
          <w:bCs/>
          <w:sz w:val="22"/>
          <w:szCs w:val="22"/>
        </w:rPr>
        <w:t xml:space="preserve">(2022-23 – 034) Planning Enforcement Letter - </w:t>
      </w:r>
      <w:r w:rsidRPr="009778A4">
        <w:rPr>
          <w:rFonts w:ascii="Tahoma" w:hAnsi="Tahoma" w:cs="Tahoma"/>
          <w:sz w:val="22"/>
          <w:szCs w:val="22"/>
        </w:rPr>
        <w:t>21/00446/PR15- Sadlers Cottage, Galphay</w:t>
      </w:r>
    </w:p>
    <w:p w14:paraId="22811F5B" w14:textId="2A852A6F" w:rsidR="009778A4" w:rsidRPr="009778A4" w:rsidRDefault="009778A4" w:rsidP="009778A4">
      <w:pPr>
        <w:tabs>
          <w:tab w:val="left" w:pos="709"/>
        </w:tabs>
        <w:spacing w:after="120"/>
        <w:rPr>
          <w:rFonts w:ascii="Tahoma" w:hAnsi="Tahoma" w:cs="Tahoma"/>
          <w:sz w:val="22"/>
          <w:szCs w:val="22"/>
        </w:rPr>
      </w:pPr>
      <w:r w:rsidRPr="009778A4">
        <w:rPr>
          <w:rFonts w:ascii="Tahoma" w:hAnsi="Tahoma" w:cs="Tahoma"/>
          <w:b/>
          <w:bCs/>
          <w:sz w:val="22"/>
          <w:szCs w:val="22"/>
        </w:rPr>
        <w:t xml:space="preserve">There </w:t>
      </w:r>
      <w:r>
        <w:rPr>
          <w:rFonts w:ascii="Tahoma" w:hAnsi="Tahoma" w:cs="Tahoma"/>
          <w:b/>
          <w:bCs/>
          <w:sz w:val="22"/>
          <w:szCs w:val="22"/>
        </w:rPr>
        <w:t>were</w:t>
      </w:r>
      <w:r w:rsidRPr="009778A4">
        <w:rPr>
          <w:rFonts w:ascii="Tahoma" w:hAnsi="Tahoma" w:cs="Tahoma"/>
          <w:b/>
          <w:bCs/>
          <w:sz w:val="22"/>
          <w:szCs w:val="22"/>
        </w:rPr>
        <w:t xml:space="preserve"> no </w:t>
      </w:r>
      <w:r>
        <w:rPr>
          <w:rFonts w:ascii="Tahoma" w:hAnsi="Tahoma" w:cs="Tahoma"/>
          <w:b/>
          <w:bCs/>
          <w:sz w:val="22"/>
          <w:szCs w:val="22"/>
        </w:rPr>
        <w:t>P</w:t>
      </w:r>
      <w:r w:rsidRPr="009778A4">
        <w:rPr>
          <w:rFonts w:ascii="Tahoma" w:hAnsi="Tahoma" w:cs="Tahoma"/>
          <w:b/>
          <w:bCs/>
          <w:sz w:val="22"/>
          <w:szCs w:val="22"/>
        </w:rPr>
        <w:t>lanning Applications to consider</w:t>
      </w:r>
    </w:p>
    <w:bookmarkEnd w:id="13"/>
    <w:p w14:paraId="68FB4CBB" w14:textId="77777777" w:rsidR="00360902" w:rsidRPr="00337D42" w:rsidRDefault="00360902" w:rsidP="00052667">
      <w:pPr>
        <w:spacing w:after="120"/>
        <w:ind w:left="720"/>
        <w:contextualSpacing/>
        <w:rPr>
          <w:rFonts w:ascii="Tahoma" w:hAnsi="Tahoma" w:cs="Tahoma"/>
          <w:sz w:val="22"/>
          <w:szCs w:val="22"/>
        </w:rPr>
      </w:pPr>
      <w:r w:rsidRPr="00337D42">
        <w:rPr>
          <w:rFonts w:ascii="Tahoma" w:hAnsi="Tahoma" w:cs="Tahoma"/>
          <w:b/>
          <w:bCs/>
          <w:i/>
          <w:iCs/>
          <w:sz w:val="22"/>
          <w:szCs w:val="22"/>
        </w:rPr>
        <w:t>NB- Planning applications.</w:t>
      </w:r>
      <w:r w:rsidRPr="00337D42">
        <w:rPr>
          <w:rFonts w:ascii="Tahoma" w:hAnsi="Tahoma" w:cs="Tahoma"/>
          <w:i/>
          <w:iCs/>
          <w:sz w:val="22"/>
          <w:szCs w:val="22"/>
        </w:rPr>
        <w:t xml:space="preserve"> All Comments and returns from the Parish Council can be seen on the HBC planning portal. Please see the note below for the meaning of Return Options.</w:t>
      </w:r>
    </w:p>
    <w:p w14:paraId="3380C8C2" w14:textId="77777777" w:rsidR="00360902" w:rsidRPr="00337D42" w:rsidRDefault="00360902" w:rsidP="00052667">
      <w:pPr>
        <w:spacing w:after="120"/>
        <w:ind w:right="57"/>
        <w:contextualSpacing/>
        <w:rPr>
          <w:rFonts w:ascii="Tahoma" w:hAnsi="Tahoma" w:cs="Tahoma"/>
          <w:sz w:val="22"/>
          <w:szCs w:val="22"/>
        </w:rPr>
      </w:pPr>
    </w:p>
    <w:p w14:paraId="3495B78B" w14:textId="2CD33B25" w:rsidR="00CD6093" w:rsidRPr="00337D42" w:rsidRDefault="00FD4762" w:rsidP="00052667">
      <w:pPr>
        <w:spacing w:after="120"/>
        <w:contextualSpacing/>
        <w:rPr>
          <w:rFonts w:ascii="Tahoma" w:hAnsi="Tahoma" w:cs="Tahoma"/>
          <w:sz w:val="22"/>
          <w:szCs w:val="22"/>
        </w:rPr>
      </w:pPr>
      <w:r w:rsidRPr="00337D42">
        <w:rPr>
          <w:rFonts w:ascii="Tahoma" w:hAnsi="Tahoma" w:cs="Tahoma"/>
          <w:b/>
          <w:bCs/>
          <w:sz w:val="22"/>
          <w:szCs w:val="22"/>
        </w:rPr>
        <w:t>(2022-23 – 0</w:t>
      </w:r>
      <w:r w:rsidR="002D62C6">
        <w:rPr>
          <w:rFonts w:ascii="Tahoma" w:hAnsi="Tahoma" w:cs="Tahoma"/>
          <w:b/>
          <w:bCs/>
          <w:sz w:val="22"/>
          <w:szCs w:val="22"/>
        </w:rPr>
        <w:t>35</w:t>
      </w:r>
      <w:r w:rsidRPr="00337D42">
        <w:rPr>
          <w:rFonts w:ascii="Tahoma" w:hAnsi="Tahoma" w:cs="Tahoma"/>
          <w:b/>
          <w:bCs/>
          <w:sz w:val="22"/>
          <w:szCs w:val="22"/>
        </w:rPr>
        <w:t xml:space="preserve">) </w:t>
      </w:r>
      <w:r w:rsidR="00CD6093" w:rsidRPr="00337D42">
        <w:rPr>
          <w:rFonts w:ascii="Tahoma" w:hAnsi="Tahoma" w:cs="Tahoma"/>
          <w:sz w:val="22"/>
          <w:szCs w:val="22"/>
        </w:rPr>
        <w:t>The Clerk requested that agenda items to be considered at the next meeting of the Parish Council should be sent direct via email or post to arrive no later than 1 week prior.</w:t>
      </w:r>
    </w:p>
    <w:p w14:paraId="648E257E" w14:textId="22990A32" w:rsidR="00C60683" w:rsidRPr="00346140" w:rsidRDefault="00FD4762" w:rsidP="00052667">
      <w:pPr>
        <w:spacing w:after="120"/>
        <w:contextualSpacing/>
        <w:rPr>
          <w:rFonts w:ascii="Tahoma" w:hAnsi="Tahoma" w:cs="Tahoma"/>
          <w:b/>
          <w:bCs/>
          <w:sz w:val="22"/>
          <w:szCs w:val="22"/>
        </w:rPr>
      </w:pPr>
      <w:r w:rsidRPr="00337D42">
        <w:rPr>
          <w:rFonts w:ascii="Tahoma" w:hAnsi="Tahoma" w:cs="Tahoma"/>
          <w:b/>
          <w:bCs/>
          <w:sz w:val="22"/>
          <w:szCs w:val="22"/>
        </w:rPr>
        <w:t>(2022-23 – 0</w:t>
      </w:r>
      <w:r w:rsidR="002D62C6">
        <w:rPr>
          <w:rFonts w:ascii="Tahoma" w:hAnsi="Tahoma" w:cs="Tahoma"/>
          <w:b/>
          <w:bCs/>
          <w:sz w:val="22"/>
          <w:szCs w:val="22"/>
        </w:rPr>
        <w:t>36</w:t>
      </w:r>
      <w:r w:rsidRPr="00337D42">
        <w:rPr>
          <w:rFonts w:ascii="Tahoma" w:hAnsi="Tahoma" w:cs="Tahoma"/>
          <w:b/>
          <w:bCs/>
          <w:sz w:val="22"/>
          <w:szCs w:val="22"/>
        </w:rPr>
        <w:t xml:space="preserve">) </w:t>
      </w:r>
      <w:r w:rsidR="00F51F9C" w:rsidRPr="00337D42">
        <w:rPr>
          <w:rFonts w:ascii="Tahoma" w:hAnsi="Tahoma" w:cs="Tahoma"/>
          <w:b/>
          <w:sz w:val="22"/>
          <w:szCs w:val="22"/>
        </w:rPr>
        <w:t>It was confirmed</w:t>
      </w:r>
      <w:r w:rsidR="00F51F9C" w:rsidRPr="00337D42">
        <w:rPr>
          <w:rFonts w:ascii="Tahoma" w:hAnsi="Tahoma" w:cs="Tahoma"/>
          <w:sz w:val="22"/>
          <w:szCs w:val="22"/>
        </w:rPr>
        <w:t xml:space="preserve"> that the next </w:t>
      </w:r>
      <w:r w:rsidR="00575306" w:rsidRPr="00337D42">
        <w:rPr>
          <w:rFonts w:ascii="Tahoma" w:hAnsi="Tahoma" w:cs="Tahoma"/>
          <w:sz w:val="22"/>
          <w:szCs w:val="22"/>
        </w:rPr>
        <w:t>Ordinary M</w:t>
      </w:r>
      <w:r w:rsidR="00F51F9C" w:rsidRPr="00337D42">
        <w:rPr>
          <w:rFonts w:ascii="Tahoma" w:hAnsi="Tahoma" w:cs="Tahoma"/>
          <w:sz w:val="22"/>
          <w:szCs w:val="22"/>
        </w:rPr>
        <w:t xml:space="preserve">eeting of the </w:t>
      </w:r>
      <w:bookmarkEnd w:id="2"/>
      <w:r w:rsidR="00C60683" w:rsidRPr="00337D42">
        <w:rPr>
          <w:rFonts w:ascii="Tahoma" w:hAnsi="Tahoma" w:cs="Tahoma"/>
          <w:sz w:val="22"/>
          <w:szCs w:val="22"/>
        </w:rPr>
        <w:t xml:space="preserve">Parish Council would be on </w:t>
      </w:r>
      <w:r w:rsidR="00C60260" w:rsidRPr="00346140">
        <w:rPr>
          <w:rFonts w:ascii="Tahoma" w:hAnsi="Tahoma" w:cs="Tahoma"/>
          <w:b/>
          <w:bCs/>
          <w:sz w:val="22"/>
          <w:szCs w:val="22"/>
          <w:highlight w:val="yellow"/>
        </w:rPr>
        <w:t>11</w:t>
      </w:r>
      <w:r w:rsidR="00C60260" w:rsidRPr="00346140">
        <w:rPr>
          <w:rFonts w:ascii="Tahoma" w:hAnsi="Tahoma" w:cs="Tahoma"/>
          <w:b/>
          <w:bCs/>
          <w:sz w:val="22"/>
          <w:szCs w:val="22"/>
          <w:highlight w:val="yellow"/>
          <w:vertAlign w:val="superscript"/>
        </w:rPr>
        <w:t>th</w:t>
      </w:r>
      <w:r w:rsidR="00C60260" w:rsidRPr="00346140">
        <w:rPr>
          <w:rFonts w:ascii="Tahoma" w:hAnsi="Tahoma" w:cs="Tahoma"/>
          <w:b/>
          <w:bCs/>
          <w:sz w:val="22"/>
          <w:szCs w:val="22"/>
          <w:highlight w:val="yellow"/>
        </w:rPr>
        <w:t xml:space="preserve"> August</w:t>
      </w:r>
      <w:r w:rsidR="00360902" w:rsidRPr="00346140">
        <w:rPr>
          <w:rFonts w:ascii="Tahoma" w:hAnsi="Tahoma" w:cs="Tahoma"/>
          <w:b/>
          <w:bCs/>
          <w:sz w:val="22"/>
          <w:szCs w:val="22"/>
          <w:highlight w:val="yellow"/>
        </w:rPr>
        <w:t xml:space="preserve"> 2022</w:t>
      </w:r>
    </w:p>
    <w:p w14:paraId="3B5B3CD4" w14:textId="7C86D018" w:rsidR="00F51F9C" w:rsidRPr="00337D42" w:rsidRDefault="00C60683" w:rsidP="00052667">
      <w:pPr>
        <w:spacing w:after="120"/>
        <w:ind w:right="57"/>
        <w:contextualSpacing/>
        <w:rPr>
          <w:rFonts w:ascii="Tahoma" w:hAnsi="Tahoma" w:cs="Tahoma"/>
          <w:sz w:val="22"/>
          <w:szCs w:val="22"/>
        </w:rPr>
      </w:pPr>
      <w:r w:rsidRPr="00337D42">
        <w:rPr>
          <w:rFonts w:ascii="Tahoma" w:hAnsi="Tahoma" w:cs="Tahoma"/>
          <w:sz w:val="22"/>
          <w:szCs w:val="22"/>
        </w:rPr>
        <w:t>A schedule of meetings</w:t>
      </w:r>
      <w:r w:rsidR="00D73EDC" w:rsidRPr="00337D42">
        <w:rPr>
          <w:rFonts w:ascii="Tahoma" w:hAnsi="Tahoma" w:cs="Tahoma"/>
          <w:sz w:val="22"/>
          <w:szCs w:val="22"/>
        </w:rPr>
        <w:t xml:space="preserve"> appears at “</w:t>
      </w:r>
      <w:r w:rsidR="00D73EDC" w:rsidRPr="00346140">
        <w:rPr>
          <w:rFonts w:ascii="Tahoma" w:hAnsi="Tahoma" w:cs="Tahoma"/>
          <w:b/>
          <w:bCs/>
          <w:sz w:val="22"/>
          <w:szCs w:val="22"/>
        </w:rPr>
        <w:t xml:space="preserve">Appendix </w:t>
      </w:r>
      <w:r w:rsidR="00C60260" w:rsidRPr="00346140">
        <w:rPr>
          <w:rFonts w:ascii="Tahoma" w:hAnsi="Tahoma" w:cs="Tahoma"/>
          <w:b/>
          <w:bCs/>
          <w:sz w:val="22"/>
          <w:szCs w:val="22"/>
        </w:rPr>
        <w:t>C</w:t>
      </w:r>
      <w:r w:rsidR="00D73EDC" w:rsidRPr="00337D42">
        <w:rPr>
          <w:rFonts w:ascii="Tahoma" w:hAnsi="Tahoma" w:cs="Tahoma"/>
          <w:sz w:val="22"/>
          <w:szCs w:val="22"/>
        </w:rPr>
        <w:t>”, below</w:t>
      </w:r>
      <w:r w:rsidRPr="00337D42">
        <w:rPr>
          <w:rFonts w:ascii="Tahoma" w:hAnsi="Tahoma" w:cs="Tahoma"/>
          <w:sz w:val="22"/>
          <w:szCs w:val="22"/>
        </w:rPr>
        <w:t>.</w:t>
      </w:r>
    </w:p>
    <w:p w14:paraId="7DBBD210" w14:textId="449E0B5C" w:rsidR="00D73EDC" w:rsidRPr="00337D42" w:rsidRDefault="002D62C6" w:rsidP="00052667">
      <w:pPr>
        <w:spacing w:after="120"/>
        <w:ind w:right="57"/>
        <w:contextualSpacing/>
        <w:rPr>
          <w:rFonts w:ascii="Tahoma" w:hAnsi="Tahoma" w:cs="Tahoma"/>
          <w:sz w:val="22"/>
          <w:szCs w:val="22"/>
        </w:rPr>
      </w:pPr>
      <w:r w:rsidRPr="00337D42">
        <w:rPr>
          <w:rFonts w:ascii="Tahoma" w:hAnsi="Tahoma" w:cs="Tahoma"/>
          <w:b/>
          <w:bCs/>
          <w:sz w:val="22"/>
          <w:szCs w:val="22"/>
        </w:rPr>
        <w:t>(2022-23 – 0</w:t>
      </w:r>
      <w:r>
        <w:rPr>
          <w:rFonts w:ascii="Tahoma" w:hAnsi="Tahoma" w:cs="Tahoma"/>
          <w:b/>
          <w:bCs/>
          <w:sz w:val="22"/>
          <w:szCs w:val="22"/>
        </w:rPr>
        <w:t>37</w:t>
      </w:r>
      <w:r w:rsidRPr="00337D42">
        <w:rPr>
          <w:rFonts w:ascii="Tahoma" w:hAnsi="Tahoma" w:cs="Tahoma"/>
          <w:b/>
          <w:bCs/>
          <w:sz w:val="22"/>
          <w:szCs w:val="22"/>
        </w:rPr>
        <w:t xml:space="preserve">) </w:t>
      </w:r>
      <w:r w:rsidR="00D73EDC" w:rsidRPr="00337D42">
        <w:rPr>
          <w:rFonts w:ascii="Tahoma" w:hAnsi="Tahoma" w:cs="Tahoma"/>
          <w:sz w:val="22"/>
          <w:szCs w:val="22"/>
        </w:rPr>
        <w:t xml:space="preserve">The meeting closed </w:t>
      </w:r>
      <w:r w:rsidR="00360902" w:rsidRPr="00337D42">
        <w:rPr>
          <w:rFonts w:ascii="Tahoma" w:hAnsi="Tahoma" w:cs="Tahoma"/>
          <w:sz w:val="22"/>
          <w:szCs w:val="22"/>
        </w:rPr>
        <w:t>9.10pm</w:t>
      </w:r>
      <w:r w:rsidR="00C60260">
        <w:rPr>
          <w:rFonts w:ascii="Tahoma" w:hAnsi="Tahoma" w:cs="Tahoma"/>
          <w:sz w:val="22"/>
          <w:szCs w:val="22"/>
        </w:rPr>
        <w:t>.</w:t>
      </w:r>
    </w:p>
    <w:p w14:paraId="3639525B" w14:textId="77777777" w:rsidR="00F51F9C" w:rsidRPr="00052667" w:rsidRDefault="00F51F9C" w:rsidP="00052667">
      <w:pPr>
        <w:spacing w:after="120"/>
        <w:ind w:right="57"/>
        <w:contextualSpacing/>
        <w:rPr>
          <w:rFonts w:ascii="Tahoma" w:hAnsi="Tahoma" w:cs="Tahoma"/>
          <w:sz w:val="22"/>
          <w:szCs w:val="22"/>
        </w:rPr>
      </w:pPr>
    </w:p>
    <w:p w14:paraId="50192F85" w14:textId="77777777" w:rsidR="00F51F9C" w:rsidRDefault="00F51F9C" w:rsidP="00F51F9C">
      <w:pPr>
        <w:pBdr>
          <w:top w:val="single" w:sz="4" w:space="1" w:color="auto"/>
          <w:left w:val="single" w:sz="4" w:space="4" w:color="auto"/>
          <w:bottom w:val="single" w:sz="4" w:space="1" w:color="auto"/>
          <w:right w:val="single" w:sz="4" w:space="4" w:color="auto"/>
        </w:pBdr>
        <w:spacing w:after="120"/>
        <w:ind w:left="567" w:right="992"/>
        <w:jc w:val="both"/>
        <w:rPr>
          <w:rFonts w:ascii="Tahoma" w:hAnsi="Tahoma" w:cs="Tahoma"/>
        </w:rPr>
      </w:pPr>
    </w:p>
    <w:p w14:paraId="7140DF93" w14:textId="77777777" w:rsidR="00F51F9C" w:rsidRDefault="00F51F9C" w:rsidP="00F51F9C">
      <w:pPr>
        <w:pBdr>
          <w:top w:val="single" w:sz="4" w:space="1" w:color="auto"/>
          <w:left w:val="single" w:sz="4" w:space="4" w:color="auto"/>
          <w:bottom w:val="single" w:sz="4" w:space="1" w:color="auto"/>
          <w:right w:val="single" w:sz="4" w:space="4" w:color="auto"/>
        </w:pBdr>
        <w:spacing w:after="120"/>
        <w:ind w:left="567" w:right="992"/>
        <w:jc w:val="both"/>
        <w:rPr>
          <w:rFonts w:ascii="Tahoma" w:hAnsi="Tahoma" w:cs="Tahoma"/>
        </w:rPr>
      </w:pPr>
      <w:r>
        <w:rPr>
          <w:rFonts w:ascii="Tahoma" w:hAnsi="Tahoma" w:cs="Tahoma"/>
        </w:rPr>
        <w:t>These minutes were recorded and prepared by the Clerk to the Parish Council, David Taylor.</w:t>
      </w:r>
    </w:p>
    <w:p w14:paraId="60CDF792" w14:textId="1064E359" w:rsidR="00F51F9C" w:rsidRDefault="00F51F9C" w:rsidP="00F51F9C">
      <w:pPr>
        <w:pBdr>
          <w:top w:val="single" w:sz="4" w:space="1" w:color="auto"/>
          <w:left w:val="single" w:sz="4" w:space="4" w:color="auto"/>
          <w:bottom w:val="single" w:sz="4" w:space="1" w:color="auto"/>
          <w:right w:val="single" w:sz="4" w:space="4" w:color="auto"/>
        </w:pBdr>
        <w:spacing w:after="120"/>
        <w:ind w:left="567" w:right="992"/>
        <w:jc w:val="both"/>
        <w:rPr>
          <w:rFonts w:ascii="Tahoma" w:hAnsi="Tahoma" w:cs="Tahoma"/>
        </w:rPr>
      </w:pPr>
      <w:r>
        <w:rPr>
          <w:rFonts w:ascii="Tahoma" w:hAnsi="Tahoma" w:cs="Tahoma"/>
        </w:rPr>
        <w:t xml:space="preserve">Signed as a true record by </w:t>
      </w:r>
      <w:r w:rsidRPr="00EF03BA">
        <w:rPr>
          <w:rFonts w:ascii="Tahoma" w:hAnsi="Tahoma" w:cs="Tahoma"/>
        </w:rPr>
        <w:t xml:space="preserve">Cllr </w:t>
      </w:r>
      <w:r w:rsidR="00B94992">
        <w:rPr>
          <w:rFonts w:ascii="Tahoma" w:hAnsi="Tahoma" w:cs="Tahoma"/>
        </w:rPr>
        <w:t>Neal Topham</w:t>
      </w:r>
      <w:r>
        <w:rPr>
          <w:rFonts w:ascii="Tahoma" w:hAnsi="Tahoma" w:cs="Tahoma"/>
        </w:rPr>
        <w:t xml:space="preserve">, Chairman </w:t>
      </w:r>
    </w:p>
    <w:p w14:paraId="589F8EE7" w14:textId="77777777" w:rsidR="00F51F9C" w:rsidRDefault="00F51F9C" w:rsidP="00F51F9C">
      <w:pPr>
        <w:pBdr>
          <w:top w:val="single" w:sz="4" w:space="1" w:color="auto"/>
          <w:left w:val="single" w:sz="4" w:space="4" w:color="auto"/>
          <w:bottom w:val="single" w:sz="4" w:space="1" w:color="auto"/>
          <w:right w:val="single" w:sz="4" w:space="4" w:color="auto"/>
        </w:pBdr>
        <w:spacing w:after="120"/>
        <w:ind w:left="567" w:right="992"/>
        <w:jc w:val="both"/>
        <w:rPr>
          <w:rFonts w:ascii="Tahoma" w:hAnsi="Tahoma" w:cs="Tahoma"/>
        </w:rPr>
      </w:pPr>
    </w:p>
    <w:p w14:paraId="7C3A1F36" w14:textId="77777777" w:rsidR="00F51F9C" w:rsidRDefault="00F51F9C" w:rsidP="00F51F9C">
      <w:pPr>
        <w:pBdr>
          <w:top w:val="single" w:sz="4" w:space="1" w:color="auto"/>
          <w:left w:val="single" w:sz="4" w:space="4" w:color="auto"/>
          <w:bottom w:val="single" w:sz="4" w:space="1" w:color="auto"/>
          <w:right w:val="single" w:sz="4" w:space="4" w:color="auto"/>
        </w:pBdr>
        <w:spacing w:after="120"/>
        <w:ind w:left="567" w:right="992"/>
        <w:jc w:val="both"/>
        <w:rPr>
          <w:rFonts w:ascii="Tahoma" w:hAnsi="Tahoma" w:cs="Tahoma"/>
        </w:rPr>
      </w:pPr>
      <w:r>
        <w:rPr>
          <w:rFonts w:ascii="Tahoma" w:hAnsi="Tahoma" w:cs="Tahoma"/>
        </w:rPr>
        <w:t xml:space="preserve">Date: </w:t>
      </w:r>
    </w:p>
    <w:p w14:paraId="5CCC5F04" w14:textId="77777777" w:rsidR="00F51F9C" w:rsidRDefault="00F51F9C" w:rsidP="00F51F9C">
      <w:pPr>
        <w:pBdr>
          <w:top w:val="single" w:sz="4" w:space="1" w:color="auto"/>
          <w:left w:val="single" w:sz="4" w:space="4" w:color="auto"/>
          <w:bottom w:val="single" w:sz="4" w:space="1" w:color="auto"/>
          <w:right w:val="single" w:sz="4" w:space="4" w:color="auto"/>
        </w:pBdr>
        <w:spacing w:after="120"/>
        <w:ind w:left="567" w:right="992"/>
        <w:jc w:val="both"/>
        <w:rPr>
          <w:rFonts w:ascii="Tahoma" w:hAnsi="Tahoma" w:cs="Tahoma"/>
        </w:rPr>
      </w:pPr>
    </w:p>
    <w:p w14:paraId="2765F4CC" w14:textId="77777777" w:rsidR="00F51F9C" w:rsidRDefault="00F51F9C" w:rsidP="00F51F9C">
      <w:pPr>
        <w:ind w:right="57"/>
        <w:rPr>
          <w:rFonts w:ascii="Tahoma" w:hAnsi="Tahoma" w:cs="Tahoma"/>
          <w:b/>
        </w:rPr>
      </w:pPr>
    </w:p>
    <w:p w14:paraId="4FC85698" w14:textId="77777777" w:rsidR="00B94992" w:rsidRDefault="00B94992" w:rsidP="00B94992">
      <w:pPr>
        <w:pBdr>
          <w:top w:val="single" w:sz="4" w:space="1" w:color="auto"/>
          <w:left w:val="single" w:sz="4" w:space="4" w:color="auto"/>
          <w:bottom w:val="single" w:sz="4" w:space="1" w:color="auto"/>
          <w:right w:val="single" w:sz="4" w:space="4" w:color="auto"/>
        </w:pBdr>
        <w:spacing w:before="120" w:after="120"/>
        <w:ind w:left="567" w:hanging="141"/>
        <w:rPr>
          <w:rFonts w:ascii="Tahoma" w:hAnsi="Tahoma" w:cs="Tahoma"/>
          <w:sz w:val="22"/>
          <w:szCs w:val="22"/>
        </w:rPr>
      </w:pPr>
    </w:p>
    <w:p w14:paraId="47D481DA" w14:textId="1188FFC1" w:rsidR="00B94992" w:rsidRDefault="00B94992" w:rsidP="00B94992">
      <w:pPr>
        <w:pBdr>
          <w:top w:val="single" w:sz="4" w:space="1" w:color="auto"/>
          <w:left w:val="single" w:sz="4" w:space="4" w:color="auto"/>
          <w:bottom w:val="single" w:sz="4" w:space="1" w:color="auto"/>
          <w:right w:val="single" w:sz="4" w:space="4" w:color="auto"/>
        </w:pBdr>
        <w:spacing w:before="120" w:after="120"/>
        <w:ind w:left="567" w:hanging="141"/>
        <w:rPr>
          <w:rFonts w:ascii="Tahoma" w:hAnsi="Tahoma" w:cs="Tahoma"/>
          <w:sz w:val="22"/>
          <w:szCs w:val="22"/>
        </w:rPr>
      </w:pPr>
      <w:r w:rsidRPr="00F941E4">
        <w:rPr>
          <w:rFonts w:ascii="Tahoma" w:hAnsi="Tahoma" w:cs="Tahoma"/>
          <w:sz w:val="22"/>
          <w:szCs w:val="22"/>
        </w:rPr>
        <w:t xml:space="preserve">These minutes are in draft form only and will not be classed as officially recorded minutes until ratified at the next meeting of the </w:t>
      </w:r>
      <w:bookmarkStart w:id="14" w:name="_Hlk503541388"/>
      <w:r>
        <w:rPr>
          <w:rFonts w:ascii="Tahoma" w:hAnsi="Tahoma" w:cs="Tahoma"/>
          <w:sz w:val="22"/>
          <w:szCs w:val="22"/>
        </w:rPr>
        <w:t>Azerley</w:t>
      </w:r>
      <w:r w:rsidRPr="00F941E4">
        <w:rPr>
          <w:rFonts w:ascii="Tahoma" w:hAnsi="Tahoma" w:cs="Tahoma"/>
          <w:sz w:val="22"/>
          <w:szCs w:val="22"/>
        </w:rPr>
        <w:t xml:space="preserve"> </w:t>
      </w:r>
      <w:bookmarkEnd w:id="14"/>
      <w:r w:rsidRPr="00F941E4">
        <w:rPr>
          <w:rFonts w:ascii="Tahoma" w:hAnsi="Tahoma" w:cs="Tahoma"/>
          <w:sz w:val="22"/>
          <w:szCs w:val="22"/>
        </w:rPr>
        <w:t>Parish Council.</w:t>
      </w:r>
    </w:p>
    <w:p w14:paraId="3E865153" w14:textId="77777777" w:rsidR="00B94992" w:rsidRPr="00F941E4" w:rsidRDefault="00B94992" w:rsidP="00B94992">
      <w:pPr>
        <w:pBdr>
          <w:top w:val="single" w:sz="4" w:space="1" w:color="auto"/>
          <w:left w:val="single" w:sz="4" w:space="4" w:color="auto"/>
          <w:bottom w:val="single" w:sz="4" w:space="1" w:color="auto"/>
          <w:right w:val="single" w:sz="4" w:space="4" w:color="auto"/>
        </w:pBdr>
        <w:spacing w:before="120" w:after="120"/>
        <w:ind w:left="567" w:hanging="141"/>
        <w:rPr>
          <w:rFonts w:ascii="Tahoma" w:hAnsi="Tahoma" w:cs="Tahoma"/>
          <w:sz w:val="22"/>
          <w:szCs w:val="22"/>
        </w:rPr>
      </w:pPr>
    </w:p>
    <w:p w14:paraId="6618ED52" w14:textId="77777777" w:rsidR="00B94992" w:rsidRDefault="00B94992" w:rsidP="00B94992">
      <w:bookmarkStart w:id="15" w:name="_Hlk514858527"/>
    </w:p>
    <w:p w14:paraId="6555508F" w14:textId="3335214F" w:rsidR="00B94992" w:rsidRPr="00B94992" w:rsidRDefault="00B94992" w:rsidP="00B94992">
      <w:pPr>
        <w:pBdr>
          <w:top w:val="single" w:sz="4" w:space="1" w:color="auto"/>
          <w:left w:val="single" w:sz="4" w:space="4" w:color="auto"/>
          <w:bottom w:val="single" w:sz="4" w:space="1" w:color="auto"/>
          <w:right w:val="single" w:sz="4" w:space="4" w:color="auto"/>
        </w:pBdr>
        <w:spacing w:before="120" w:after="120"/>
        <w:ind w:left="426"/>
        <w:rPr>
          <w:rFonts w:ascii="Tahoma" w:hAnsi="Tahoma" w:cs="Tahoma"/>
          <w:sz w:val="18"/>
          <w:szCs w:val="18"/>
        </w:rPr>
      </w:pPr>
      <w:r w:rsidRPr="00B94992">
        <w:rPr>
          <w:rFonts w:ascii="Tahoma" w:hAnsi="Tahoma" w:cs="Tahoma"/>
          <w:sz w:val="18"/>
          <w:szCs w:val="18"/>
        </w:rPr>
        <w:t xml:space="preserve">At the Regular Meeting of the Azerley Parish Council held on </w:t>
      </w:r>
      <w:r w:rsidR="003B4367">
        <w:rPr>
          <w:rFonts w:ascii="Tahoma" w:hAnsi="Tahoma" w:cs="Tahoma"/>
          <w:b/>
          <w:sz w:val="18"/>
          <w:szCs w:val="18"/>
        </w:rPr>
        <w:t>29</w:t>
      </w:r>
      <w:r w:rsidR="003B4367" w:rsidRPr="003B4367">
        <w:rPr>
          <w:rFonts w:ascii="Tahoma" w:hAnsi="Tahoma" w:cs="Tahoma"/>
          <w:b/>
          <w:sz w:val="18"/>
          <w:szCs w:val="18"/>
          <w:vertAlign w:val="superscript"/>
        </w:rPr>
        <w:t>th</w:t>
      </w:r>
      <w:r w:rsidR="003B4367">
        <w:rPr>
          <w:rFonts w:ascii="Tahoma" w:hAnsi="Tahoma" w:cs="Tahoma"/>
          <w:b/>
          <w:sz w:val="18"/>
          <w:szCs w:val="18"/>
        </w:rPr>
        <w:t xml:space="preserve"> September 2022</w:t>
      </w:r>
      <w:r w:rsidRPr="00B94992">
        <w:rPr>
          <w:rFonts w:ascii="Tahoma" w:hAnsi="Tahoma" w:cs="Tahoma"/>
          <w:sz w:val="18"/>
          <w:szCs w:val="18"/>
        </w:rPr>
        <w:t xml:space="preserve"> it was resolved by unanimous vote to approve these Minutes, copies of which had been previously circulated to Members, as a true and correct record. These Minutes were then signed by the Chairman accordingly.</w:t>
      </w:r>
    </w:p>
    <w:p w14:paraId="15005BC3" w14:textId="77777777" w:rsidR="00B94992" w:rsidRPr="00B94992" w:rsidRDefault="00B94992" w:rsidP="00B94992">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The signed Minutes are held in the Parish Council minute book at the Clerk’s address, below, and can be viewed by prior appointment.</w:t>
      </w:r>
    </w:p>
    <w:p w14:paraId="49CD0B33" w14:textId="77777777" w:rsidR="00B94992" w:rsidRPr="00B94992" w:rsidRDefault="00B94992" w:rsidP="00B94992">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Clerk : David Taylor. 57 Whitcliffe Lane, Ripon, HG4 2LB. 01765 601693</w:t>
      </w:r>
    </w:p>
    <w:p w14:paraId="5A3388AE" w14:textId="77777777" w:rsidR="00B94992" w:rsidRDefault="00B94992" w:rsidP="00B94992"/>
    <w:bookmarkEnd w:id="15"/>
    <w:p w14:paraId="060F5D4C" w14:textId="77777777" w:rsidR="00B94992" w:rsidRDefault="00B94992" w:rsidP="00B94992">
      <w:pPr>
        <w:pBdr>
          <w:top w:val="single" w:sz="4" w:space="1" w:color="auto"/>
          <w:left w:val="single" w:sz="4" w:space="4" w:color="auto"/>
          <w:bottom w:val="single" w:sz="4" w:space="1" w:color="auto"/>
          <w:right w:val="single" w:sz="4" w:space="4" w:color="auto"/>
        </w:pBdr>
        <w:ind w:left="426" w:hanging="142"/>
      </w:pPr>
    </w:p>
    <w:p w14:paraId="167AD72C" w14:textId="77777777" w:rsidR="00B94992" w:rsidRPr="00543ED0" w:rsidRDefault="00B94992" w:rsidP="00B94992">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sz w:val="22"/>
          <w:szCs w:val="22"/>
        </w:rPr>
        <w:t>When returning a standard form Parish Council Notification consultation decision there are four options that the Council can return. These are:-</w:t>
      </w:r>
    </w:p>
    <w:p w14:paraId="019D6D0F" w14:textId="77777777" w:rsidR="00B94992" w:rsidRPr="00543ED0" w:rsidRDefault="00B94992" w:rsidP="00B94992">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A</w:t>
      </w:r>
      <w:r w:rsidRPr="00543ED0">
        <w:rPr>
          <w:rFonts w:ascii="Tahoma" w:hAnsi="Tahoma" w:cs="Tahoma"/>
          <w:sz w:val="22"/>
          <w:szCs w:val="22"/>
        </w:rPr>
        <w:t xml:space="preserve"> – The </w:t>
      </w:r>
      <w:bookmarkStart w:id="16" w:name="_Hlk109571986"/>
      <w:r w:rsidRPr="00543ED0">
        <w:rPr>
          <w:rFonts w:ascii="Tahoma" w:hAnsi="Tahoma" w:cs="Tahoma"/>
          <w:sz w:val="22"/>
          <w:szCs w:val="22"/>
        </w:rPr>
        <w:t>Parish Council has no objections.</w:t>
      </w:r>
      <w:bookmarkEnd w:id="16"/>
    </w:p>
    <w:p w14:paraId="0F6D8329" w14:textId="77777777" w:rsidR="00B94992" w:rsidRPr="00543ED0" w:rsidRDefault="00B94992" w:rsidP="00B94992">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B</w:t>
      </w:r>
      <w:r w:rsidRPr="00543ED0">
        <w:rPr>
          <w:rFonts w:ascii="Tahoma" w:hAnsi="Tahoma" w:cs="Tahoma"/>
          <w:sz w:val="22"/>
          <w:szCs w:val="22"/>
        </w:rPr>
        <w:t xml:space="preserve"> – The Parish Council objects on the planning grounds set out overleaf.</w:t>
      </w:r>
    </w:p>
    <w:p w14:paraId="774D83E6" w14:textId="77777777" w:rsidR="00B94992" w:rsidRPr="00543ED0" w:rsidRDefault="00B94992" w:rsidP="00B94992">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C</w:t>
      </w:r>
      <w:r w:rsidRPr="00543ED0">
        <w:rPr>
          <w:rFonts w:ascii="Tahoma" w:hAnsi="Tahoma" w:cs="Tahoma"/>
          <w:sz w:val="22"/>
          <w:szCs w:val="22"/>
        </w:rPr>
        <w:t xml:space="preserve"> – The Parish Council does not object to or support the application but wishes to make comments or seek safeguards set out overleaf.</w:t>
      </w:r>
    </w:p>
    <w:p w14:paraId="73CA093F" w14:textId="77777777" w:rsidR="00B94992" w:rsidRPr="00543ED0" w:rsidRDefault="00B94992" w:rsidP="00B94992">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D</w:t>
      </w:r>
      <w:r w:rsidRPr="00543ED0">
        <w:rPr>
          <w:rFonts w:ascii="Tahoma" w:hAnsi="Tahoma" w:cs="Tahoma"/>
          <w:sz w:val="22"/>
          <w:szCs w:val="22"/>
        </w:rPr>
        <w:t xml:space="preserve"> - The Parish Council supports the application.</w:t>
      </w:r>
    </w:p>
    <w:p w14:paraId="28D1B3B1" w14:textId="77777777" w:rsidR="00B94992" w:rsidRDefault="00B94992" w:rsidP="00B94992">
      <w:pPr>
        <w:pBdr>
          <w:top w:val="single" w:sz="4" w:space="1" w:color="auto"/>
          <w:left w:val="single" w:sz="4" w:space="4" w:color="auto"/>
          <w:bottom w:val="single" w:sz="4" w:space="1" w:color="auto"/>
          <w:right w:val="single" w:sz="4" w:space="4" w:color="auto"/>
        </w:pBdr>
        <w:ind w:left="426" w:hanging="142"/>
      </w:pPr>
    </w:p>
    <w:p w14:paraId="0FE7663E" w14:textId="77777777" w:rsidR="00B94992" w:rsidRDefault="00B94992" w:rsidP="00B94992"/>
    <w:p w14:paraId="7B520428" w14:textId="77777777" w:rsidR="00F51F9C" w:rsidRDefault="00F51F9C" w:rsidP="00F51F9C">
      <w:pPr>
        <w:ind w:right="57"/>
        <w:rPr>
          <w:rFonts w:ascii="Tahoma" w:hAnsi="Tahoma" w:cs="Tahoma"/>
          <w:b/>
        </w:rPr>
      </w:pPr>
    </w:p>
    <w:p w14:paraId="5F0D8E40" w14:textId="1F3E3FF7" w:rsidR="00F51F9C" w:rsidRDefault="00F51F9C" w:rsidP="00B94992">
      <w:pPr>
        <w:ind w:right="57"/>
        <w:rPr>
          <w:rFonts w:ascii="Tahoma" w:hAnsi="Tahoma" w:cs="Tahoma"/>
          <w:b/>
        </w:rPr>
      </w:pPr>
      <w:r w:rsidRPr="00B97A51">
        <w:rPr>
          <w:rFonts w:ascii="Tahoma" w:hAnsi="Tahoma" w:cs="Tahoma"/>
          <w:b/>
        </w:rPr>
        <w:t>Appendix “A”</w:t>
      </w:r>
      <w:r>
        <w:rPr>
          <w:rFonts w:ascii="Tahoma" w:hAnsi="Tahoma" w:cs="Tahoma"/>
          <w:b/>
        </w:rPr>
        <w:t xml:space="preserve"> </w:t>
      </w:r>
      <w:r w:rsidR="00B94992">
        <w:rPr>
          <w:rFonts w:ascii="Tahoma" w:hAnsi="Tahoma" w:cs="Tahoma"/>
          <w:b/>
        </w:rPr>
        <w:t>–</w:t>
      </w:r>
      <w:r>
        <w:rPr>
          <w:rFonts w:ascii="Tahoma" w:hAnsi="Tahoma" w:cs="Tahoma"/>
          <w:b/>
        </w:rPr>
        <w:t xml:space="preserve"> </w:t>
      </w:r>
      <w:r w:rsidR="00B94992">
        <w:rPr>
          <w:rFonts w:ascii="Tahoma" w:hAnsi="Tahoma" w:cs="Tahoma"/>
          <w:b/>
        </w:rPr>
        <w:t>Schedule of accounts approved for payment.</w:t>
      </w:r>
    </w:p>
    <w:p w14:paraId="32289C15" w14:textId="5AF891B1" w:rsidR="00B94992" w:rsidRDefault="00B94992" w:rsidP="00B94992">
      <w:pPr>
        <w:ind w:right="57"/>
        <w:rPr>
          <w:rFonts w:ascii="Tahoma" w:hAnsi="Tahoma" w:cs="Tahoma"/>
          <w:sz w:val="22"/>
          <w:szCs w:val="22"/>
        </w:rPr>
      </w:pPr>
    </w:p>
    <w:p w14:paraId="27B0D07B" w14:textId="448D57AA" w:rsidR="002762AC" w:rsidRDefault="002762AC" w:rsidP="002762AC">
      <w:pPr>
        <w:pStyle w:val="ListParagraph"/>
        <w:numPr>
          <w:ilvl w:val="0"/>
          <w:numId w:val="10"/>
        </w:numPr>
        <w:ind w:hanging="87"/>
        <w:rPr>
          <w:rFonts w:ascii="Tahoma" w:hAnsi="Tahoma" w:cs="Tahoma"/>
          <w:sz w:val="22"/>
          <w:szCs w:val="22"/>
        </w:rPr>
      </w:pPr>
      <w:r w:rsidRPr="000E3A3A">
        <w:rPr>
          <w:rFonts w:ascii="Tahoma" w:hAnsi="Tahoma" w:cs="Tahoma"/>
          <w:sz w:val="22"/>
          <w:szCs w:val="22"/>
        </w:rPr>
        <w:t>Clerk’s salary</w:t>
      </w:r>
    </w:p>
    <w:p w14:paraId="7D68DC50" w14:textId="1C280882" w:rsidR="00BA2DCF" w:rsidRPr="000E3A3A" w:rsidRDefault="00BA2DCF" w:rsidP="002762AC">
      <w:pPr>
        <w:pStyle w:val="ListParagraph"/>
        <w:numPr>
          <w:ilvl w:val="0"/>
          <w:numId w:val="10"/>
        </w:numPr>
        <w:ind w:hanging="87"/>
        <w:rPr>
          <w:rFonts w:ascii="Tahoma" w:hAnsi="Tahoma" w:cs="Tahoma"/>
          <w:sz w:val="22"/>
          <w:szCs w:val="22"/>
        </w:rPr>
      </w:pPr>
      <w:r>
        <w:rPr>
          <w:rFonts w:ascii="Tahoma" w:hAnsi="Tahoma" w:cs="Tahoma"/>
          <w:sz w:val="22"/>
          <w:szCs w:val="22"/>
        </w:rPr>
        <w:t>HMRC – Clerk PAYE</w:t>
      </w:r>
    </w:p>
    <w:p w14:paraId="453AD620" w14:textId="73C109DE" w:rsidR="002762AC" w:rsidRDefault="002762AC" w:rsidP="002762AC">
      <w:pPr>
        <w:pStyle w:val="ListParagraph"/>
        <w:numPr>
          <w:ilvl w:val="0"/>
          <w:numId w:val="10"/>
        </w:numPr>
        <w:ind w:hanging="87"/>
        <w:rPr>
          <w:rFonts w:ascii="Tahoma" w:hAnsi="Tahoma" w:cs="Tahoma"/>
          <w:sz w:val="22"/>
          <w:szCs w:val="22"/>
        </w:rPr>
      </w:pPr>
      <w:r w:rsidRPr="000E3A3A">
        <w:rPr>
          <w:rFonts w:ascii="Tahoma" w:hAnsi="Tahoma" w:cs="Tahoma"/>
          <w:sz w:val="22"/>
          <w:szCs w:val="22"/>
        </w:rPr>
        <w:t xml:space="preserve">Standing office </w:t>
      </w:r>
      <w:r w:rsidR="00511C6A">
        <w:rPr>
          <w:rFonts w:ascii="Tahoma" w:hAnsi="Tahoma" w:cs="Tahoma"/>
          <w:sz w:val="22"/>
          <w:szCs w:val="22"/>
        </w:rPr>
        <w:t xml:space="preserve">expenses </w:t>
      </w:r>
    </w:p>
    <w:p w14:paraId="4FA48AE6" w14:textId="3521CCA3" w:rsidR="00BA2DCF" w:rsidRPr="000E3A3A" w:rsidRDefault="00BA2DCF" w:rsidP="002762AC">
      <w:pPr>
        <w:pStyle w:val="ListParagraph"/>
        <w:numPr>
          <w:ilvl w:val="0"/>
          <w:numId w:val="10"/>
        </w:numPr>
        <w:ind w:hanging="87"/>
        <w:rPr>
          <w:rFonts w:ascii="Tahoma" w:hAnsi="Tahoma" w:cs="Tahoma"/>
          <w:sz w:val="22"/>
          <w:szCs w:val="22"/>
        </w:rPr>
      </w:pPr>
      <w:r>
        <w:rPr>
          <w:rFonts w:ascii="Tahoma" w:hAnsi="Tahoma" w:cs="Tahoma"/>
          <w:sz w:val="22"/>
          <w:szCs w:val="22"/>
        </w:rPr>
        <w:t>YLCA – Training.</w:t>
      </w:r>
    </w:p>
    <w:p w14:paraId="6224F228" w14:textId="6CB44C33" w:rsidR="002762AC" w:rsidRDefault="002762AC" w:rsidP="002762AC">
      <w:pPr>
        <w:pStyle w:val="ListParagraph"/>
        <w:numPr>
          <w:ilvl w:val="0"/>
          <w:numId w:val="10"/>
        </w:numPr>
        <w:ind w:hanging="87"/>
        <w:rPr>
          <w:rFonts w:ascii="Tahoma" w:hAnsi="Tahoma" w:cs="Tahoma"/>
          <w:sz w:val="22"/>
          <w:szCs w:val="22"/>
        </w:rPr>
      </w:pPr>
      <w:r w:rsidRPr="000E3A3A">
        <w:rPr>
          <w:rFonts w:ascii="Tahoma" w:hAnsi="Tahoma" w:cs="Tahoma"/>
          <w:sz w:val="22"/>
          <w:szCs w:val="22"/>
        </w:rPr>
        <w:t>EuraAudit – payroll services</w:t>
      </w:r>
    </w:p>
    <w:p w14:paraId="5BDC2933" w14:textId="75C292F9" w:rsidR="00BA2DCF" w:rsidRPr="000E3A3A" w:rsidRDefault="00BA2DCF" w:rsidP="002762AC">
      <w:pPr>
        <w:pStyle w:val="ListParagraph"/>
        <w:numPr>
          <w:ilvl w:val="0"/>
          <w:numId w:val="10"/>
        </w:numPr>
        <w:ind w:hanging="87"/>
        <w:rPr>
          <w:rFonts w:ascii="Tahoma" w:hAnsi="Tahoma" w:cs="Tahoma"/>
          <w:sz w:val="22"/>
          <w:szCs w:val="22"/>
        </w:rPr>
      </w:pPr>
      <w:r>
        <w:rPr>
          <w:rFonts w:ascii="Tahoma" w:hAnsi="Tahoma" w:cs="Tahoma"/>
          <w:sz w:val="22"/>
          <w:szCs w:val="22"/>
        </w:rPr>
        <w:t>Fusion Systems</w:t>
      </w:r>
    </w:p>
    <w:p w14:paraId="0CFA18C2" w14:textId="71947BB4" w:rsidR="00B94992" w:rsidRDefault="00B94992" w:rsidP="00B94992">
      <w:pPr>
        <w:ind w:right="57"/>
        <w:rPr>
          <w:rFonts w:ascii="Tahoma" w:hAnsi="Tahoma" w:cs="Tahoma"/>
          <w:sz w:val="22"/>
          <w:szCs w:val="22"/>
        </w:rPr>
      </w:pPr>
    </w:p>
    <w:p w14:paraId="708A117F" w14:textId="1E08ACEC" w:rsidR="00AD26F8" w:rsidRDefault="00AD26F8" w:rsidP="00B94992">
      <w:pPr>
        <w:ind w:right="57"/>
        <w:rPr>
          <w:rFonts w:ascii="Tahoma" w:hAnsi="Tahoma" w:cs="Tahoma"/>
          <w:sz w:val="22"/>
          <w:szCs w:val="22"/>
        </w:rPr>
      </w:pPr>
    </w:p>
    <w:p w14:paraId="4DDE90BB" w14:textId="6E633C35" w:rsidR="00346140" w:rsidRDefault="00346140" w:rsidP="00B94992">
      <w:pPr>
        <w:ind w:right="57"/>
        <w:rPr>
          <w:rFonts w:ascii="Tahoma" w:hAnsi="Tahoma" w:cs="Tahoma"/>
          <w:sz w:val="22"/>
          <w:szCs w:val="22"/>
        </w:rPr>
      </w:pPr>
    </w:p>
    <w:p w14:paraId="7009BB21" w14:textId="405CE72F" w:rsidR="00346140" w:rsidRDefault="00346140" w:rsidP="00B94992">
      <w:pPr>
        <w:ind w:right="57"/>
        <w:rPr>
          <w:rFonts w:ascii="Tahoma" w:hAnsi="Tahoma" w:cs="Tahoma"/>
          <w:sz w:val="22"/>
          <w:szCs w:val="22"/>
        </w:rPr>
      </w:pPr>
    </w:p>
    <w:p w14:paraId="471DDC34" w14:textId="5F958078" w:rsidR="00346140" w:rsidRDefault="00346140" w:rsidP="00B94992">
      <w:pPr>
        <w:ind w:right="57"/>
        <w:rPr>
          <w:rFonts w:ascii="Tahoma" w:hAnsi="Tahoma" w:cs="Tahoma"/>
          <w:sz w:val="22"/>
          <w:szCs w:val="22"/>
        </w:rPr>
      </w:pPr>
    </w:p>
    <w:p w14:paraId="056E63AC" w14:textId="76F27C6C" w:rsidR="00346140" w:rsidRDefault="00346140" w:rsidP="00B94992">
      <w:pPr>
        <w:ind w:right="57"/>
        <w:rPr>
          <w:rFonts w:ascii="Tahoma" w:hAnsi="Tahoma" w:cs="Tahoma"/>
          <w:sz w:val="22"/>
          <w:szCs w:val="22"/>
        </w:rPr>
      </w:pPr>
    </w:p>
    <w:p w14:paraId="4F9C2B40" w14:textId="3534255F" w:rsidR="00346140" w:rsidRDefault="00346140" w:rsidP="00B94992">
      <w:pPr>
        <w:ind w:right="57"/>
        <w:rPr>
          <w:rFonts w:ascii="Tahoma" w:hAnsi="Tahoma" w:cs="Tahoma"/>
          <w:sz w:val="22"/>
          <w:szCs w:val="22"/>
        </w:rPr>
      </w:pPr>
    </w:p>
    <w:p w14:paraId="2C8A6F4D" w14:textId="55DCA2E1" w:rsidR="00346140" w:rsidRDefault="00346140" w:rsidP="00B94992">
      <w:pPr>
        <w:ind w:right="57"/>
        <w:rPr>
          <w:rFonts w:ascii="Tahoma" w:hAnsi="Tahoma" w:cs="Tahoma"/>
          <w:sz w:val="22"/>
          <w:szCs w:val="22"/>
        </w:rPr>
      </w:pPr>
    </w:p>
    <w:p w14:paraId="0C617DA3" w14:textId="131D9F46" w:rsidR="00346140" w:rsidRDefault="00346140" w:rsidP="00B94992">
      <w:pPr>
        <w:ind w:right="57"/>
        <w:rPr>
          <w:rFonts w:ascii="Tahoma" w:hAnsi="Tahoma" w:cs="Tahoma"/>
          <w:sz w:val="22"/>
          <w:szCs w:val="22"/>
        </w:rPr>
      </w:pPr>
    </w:p>
    <w:p w14:paraId="7273F7B9" w14:textId="65F3765B" w:rsidR="00346140" w:rsidRDefault="00346140" w:rsidP="00B94992">
      <w:pPr>
        <w:ind w:right="57"/>
        <w:rPr>
          <w:rFonts w:ascii="Tahoma" w:hAnsi="Tahoma" w:cs="Tahoma"/>
          <w:sz w:val="22"/>
          <w:szCs w:val="22"/>
        </w:rPr>
      </w:pPr>
    </w:p>
    <w:p w14:paraId="48106E87" w14:textId="396D1958" w:rsidR="00346140" w:rsidRDefault="00346140" w:rsidP="00B94992">
      <w:pPr>
        <w:ind w:right="57"/>
        <w:rPr>
          <w:rFonts w:ascii="Tahoma" w:hAnsi="Tahoma" w:cs="Tahoma"/>
          <w:sz w:val="22"/>
          <w:szCs w:val="22"/>
        </w:rPr>
      </w:pPr>
    </w:p>
    <w:p w14:paraId="297218D1" w14:textId="192EC738" w:rsidR="00346140" w:rsidRDefault="00346140" w:rsidP="00B94992">
      <w:pPr>
        <w:ind w:right="57"/>
        <w:rPr>
          <w:rFonts w:ascii="Tahoma" w:hAnsi="Tahoma" w:cs="Tahoma"/>
          <w:sz w:val="22"/>
          <w:szCs w:val="22"/>
        </w:rPr>
      </w:pPr>
    </w:p>
    <w:p w14:paraId="329D7926" w14:textId="5E3D7D6C" w:rsidR="00346140" w:rsidRDefault="00346140" w:rsidP="00B94992">
      <w:pPr>
        <w:ind w:right="57"/>
        <w:rPr>
          <w:rFonts w:ascii="Tahoma" w:hAnsi="Tahoma" w:cs="Tahoma"/>
          <w:sz w:val="22"/>
          <w:szCs w:val="22"/>
        </w:rPr>
      </w:pPr>
    </w:p>
    <w:p w14:paraId="7801712C" w14:textId="6A5F9620" w:rsidR="00346140" w:rsidRDefault="00346140" w:rsidP="00B94992">
      <w:pPr>
        <w:ind w:right="57"/>
        <w:rPr>
          <w:rFonts w:ascii="Tahoma" w:hAnsi="Tahoma" w:cs="Tahoma"/>
          <w:sz w:val="22"/>
          <w:szCs w:val="22"/>
        </w:rPr>
      </w:pPr>
    </w:p>
    <w:p w14:paraId="700F2E40" w14:textId="116E4B48" w:rsidR="00346140" w:rsidRDefault="00346140" w:rsidP="00B94992">
      <w:pPr>
        <w:ind w:right="57"/>
        <w:rPr>
          <w:rFonts w:ascii="Tahoma" w:hAnsi="Tahoma" w:cs="Tahoma"/>
          <w:sz w:val="22"/>
          <w:szCs w:val="22"/>
        </w:rPr>
      </w:pPr>
    </w:p>
    <w:p w14:paraId="4F4AD0B6" w14:textId="0435C1DE" w:rsidR="00346140" w:rsidRDefault="00346140" w:rsidP="00B94992">
      <w:pPr>
        <w:ind w:right="57"/>
        <w:rPr>
          <w:rFonts w:ascii="Tahoma" w:hAnsi="Tahoma" w:cs="Tahoma"/>
          <w:sz w:val="22"/>
          <w:szCs w:val="22"/>
        </w:rPr>
      </w:pPr>
    </w:p>
    <w:p w14:paraId="1D5B1CC5" w14:textId="4B6B711B" w:rsidR="00346140" w:rsidRDefault="00346140" w:rsidP="00B94992">
      <w:pPr>
        <w:ind w:right="57"/>
        <w:rPr>
          <w:rFonts w:ascii="Tahoma" w:hAnsi="Tahoma" w:cs="Tahoma"/>
          <w:sz w:val="22"/>
          <w:szCs w:val="22"/>
        </w:rPr>
      </w:pPr>
    </w:p>
    <w:p w14:paraId="73DEF3D8" w14:textId="4B3D99E8" w:rsidR="00346140" w:rsidRDefault="00346140" w:rsidP="00B94992">
      <w:pPr>
        <w:ind w:right="57"/>
        <w:rPr>
          <w:rFonts w:ascii="Tahoma" w:hAnsi="Tahoma" w:cs="Tahoma"/>
          <w:sz w:val="22"/>
          <w:szCs w:val="22"/>
        </w:rPr>
      </w:pPr>
    </w:p>
    <w:p w14:paraId="15463D9D" w14:textId="42B66BD4" w:rsidR="00346140" w:rsidRDefault="00346140" w:rsidP="00B94992">
      <w:pPr>
        <w:ind w:right="57"/>
        <w:rPr>
          <w:rFonts w:ascii="Tahoma" w:hAnsi="Tahoma" w:cs="Tahoma"/>
          <w:sz w:val="22"/>
          <w:szCs w:val="22"/>
        </w:rPr>
      </w:pPr>
    </w:p>
    <w:p w14:paraId="6B537BE7" w14:textId="7CC54F97" w:rsidR="00346140" w:rsidRDefault="00346140" w:rsidP="00B94992">
      <w:pPr>
        <w:ind w:right="57"/>
        <w:rPr>
          <w:rFonts w:ascii="Tahoma" w:hAnsi="Tahoma" w:cs="Tahoma"/>
          <w:sz w:val="22"/>
          <w:szCs w:val="22"/>
        </w:rPr>
      </w:pPr>
    </w:p>
    <w:p w14:paraId="388B4BAB" w14:textId="52E2A3AE" w:rsidR="00346140" w:rsidRDefault="00346140" w:rsidP="00B94992">
      <w:pPr>
        <w:ind w:right="57"/>
        <w:rPr>
          <w:rFonts w:ascii="Tahoma" w:hAnsi="Tahoma" w:cs="Tahoma"/>
          <w:sz w:val="22"/>
          <w:szCs w:val="22"/>
        </w:rPr>
      </w:pPr>
    </w:p>
    <w:p w14:paraId="5BAE2BC4" w14:textId="43D1EB13" w:rsidR="00346140" w:rsidRDefault="00346140" w:rsidP="00B94992">
      <w:pPr>
        <w:ind w:right="57"/>
        <w:rPr>
          <w:rFonts w:ascii="Tahoma" w:hAnsi="Tahoma" w:cs="Tahoma"/>
          <w:sz w:val="22"/>
          <w:szCs w:val="22"/>
        </w:rPr>
      </w:pPr>
    </w:p>
    <w:p w14:paraId="67340ED1" w14:textId="53295CBD" w:rsidR="00346140" w:rsidRDefault="00346140" w:rsidP="00B94992">
      <w:pPr>
        <w:ind w:right="57"/>
        <w:rPr>
          <w:rFonts w:ascii="Tahoma" w:hAnsi="Tahoma" w:cs="Tahoma"/>
          <w:sz w:val="22"/>
          <w:szCs w:val="22"/>
        </w:rPr>
      </w:pPr>
    </w:p>
    <w:p w14:paraId="74D79F51" w14:textId="0F07CC68" w:rsidR="00346140" w:rsidRDefault="00346140" w:rsidP="00B94992">
      <w:pPr>
        <w:ind w:right="57"/>
        <w:rPr>
          <w:rFonts w:ascii="Tahoma" w:hAnsi="Tahoma" w:cs="Tahoma"/>
          <w:sz w:val="22"/>
          <w:szCs w:val="22"/>
        </w:rPr>
      </w:pPr>
    </w:p>
    <w:p w14:paraId="39396D80" w14:textId="6B2A986C" w:rsidR="00346140" w:rsidRDefault="00346140" w:rsidP="00B94992">
      <w:pPr>
        <w:ind w:right="57"/>
        <w:rPr>
          <w:rFonts w:ascii="Tahoma" w:hAnsi="Tahoma" w:cs="Tahoma"/>
          <w:sz w:val="22"/>
          <w:szCs w:val="22"/>
        </w:rPr>
      </w:pPr>
    </w:p>
    <w:p w14:paraId="5C2647AA" w14:textId="43983C45" w:rsidR="00346140" w:rsidRDefault="00346140" w:rsidP="00B94992">
      <w:pPr>
        <w:ind w:right="57"/>
        <w:rPr>
          <w:rFonts w:ascii="Tahoma" w:hAnsi="Tahoma" w:cs="Tahoma"/>
          <w:sz w:val="22"/>
          <w:szCs w:val="22"/>
        </w:rPr>
      </w:pPr>
    </w:p>
    <w:p w14:paraId="424CF20A" w14:textId="1CEE54B5" w:rsidR="00346140" w:rsidRDefault="00346140" w:rsidP="00B94992">
      <w:pPr>
        <w:ind w:right="57"/>
        <w:rPr>
          <w:rFonts w:ascii="Tahoma" w:hAnsi="Tahoma" w:cs="Tahoma"/>
          <w:sz w:val="22"/>
          <w:szCs w:val="22"/>
        </w:rPr>
      </w:pPr>
    </w:p>
    <w:p w14:paraId="7E346CE1" w14:textId="3C41FEBB" w:rsidR="00346140" w:rsidRDefault="00346140" w:rsidP="00B94992">
      <w:pPr>
        <w:ind w:right="57"/>
        <w:rPr>
          <w:rFonts w:ascii="Tahoma" w:hAnsi="Tahoma" w:cs="Tahoma"/>
          <w:sz w:val="22"/>
          <w:szCs w:val="22"/>
        </w:rPr>
      </w:pPr>
    </w:p>
    <w:p w14:paraId="4AD623AD" w14:textId="1423723A" w:rsidR="00346140" w:rsidRDefault="00346140" w:rsidP="00B94992">
      <w:pPr>
        <w:ind w:right="57"/>
        <w:rPr>
          <w:rFonts w:ascii="Tahoma" w:hAnsi="Tahoma" w:cs="Tahoma"/>
          <w:sz w:val="22"/>
          <w:szCs w:val="22"/>
        </w:rPr>
      </w:pPr>
    </w:p>
    <w:p w14:paraId="2EE1CE66" w14:textId="27B7E2CB" w:rsidR="00346140" w:rsidRDefault="00346140" w:rsidP="00B94992">
      <w:pPr>
        <w:ind w:right="57"/>
        <w:rPr>
          <w:rFonts w:ascii="Tahoma" w:hAnsi="Tahoma" w:cs="Tahoma"/>
          <w:sz w:val="22"/>
          <w:szCs w:val="22"/>
        </w:rPr>
      </w:pPr>
    </w:p>
    <w:p w14:paraId="73DB98D6" w14:textId="77777777" w:rsidR="00346140" w:rsidRDefault="00346140" w:rsidP="00B94992">
      <w:pPr>
        <w:ind w:right="57"/>
        <w:rPr>
          <w:rFonts w:ascii="Tahoma" w:hAnsi="Tahoma" w:cs="Tahoma"/>
          <w:sz w:val="22"/>
          <w:szCs w:val="22"/>
        </w:rPr>
      </w:pPr>
    </w:p>
    <w:p w14:paraId="2435A885" w14:textId="5E548702" w:rsidR="00B94992" w:rsidRDefault="00B94992" w:rsidP="00B94992">
      <w:pPr>
        <w:ind w:right="57"/>
        <w:rPr>
          <w:rFonts w:ascii="Tahoma" w:hAnsi="Tahoma" w:cs="Tahoma"/>
          <w:sz w:val="22"/>
          <w:szCs w:val="22"/>
        </w:rPr>
      </w:pPr>
      <w:r w:rsidRPr="00B97A51">
        <w:rPr>
          <w:rFonts w:ascii="Tahoma" w:hAnsi="Tahoma" w:cs="Tahoma"/>
          <w:b/>
        </w:rPr>
        <w:t>Appendix “</w:t>
      </w:r>
      <w:r>
        <w:rPr>
          <w:rFonts w:ascii="Tahoma" w:hAnsi="Tahoma" w:cs="Tahoma"/>
          <w:b/>
        </w:rPr>
        <w:t>B</w:t>
      </w:r>
      <w:r w:rsidRPr="00B97A51">
        <w:rPr>
          <w:rFonts w:ascii="Tahoma" w:hAnsi="Tahoma" w:cs="Tahoma"/>
          <w:b/>
        </w:rPr>
        <w:t>”</w:t>
      </w:r>
      <w:r>
        <w:rPr>
          <w:rFonts w:ascii="Tahoma" w:hAnsi="Tahoma" w:cs="Tahoma"/>
          <w:b/>
        </w:rPr>
        <w:t xml:space="preserve"> – </w:t>
      </w:r>
    </w:p>
    <w:tbl>
      <w:tblPr>
        <w:tblW w:w="11006" w:type="dxa"/>
        <w:tblLook w:val="04A0" w:firstRow="1" w:lastRow="0" w:firstColumn="1" w:lastColumn="0" w:noHBand="0" w:noVBand="1"/>
      </w:tblPr>
      <w:tblGrid>
        <w:gridCol w:w="2186"/>
        <w:gridCol w:w="222"/>
        <w:gridCol w:w="711"/>
        <w:gridCol w:w="1220"/>
        <w:gridCol w:w="1050"/>
        <w:gridCol w:w="303"/>
        <w:gridCol w:w="545"/>
        <w:gridCol w:w="505"/>
        <w:gridCol w:w="252"/>
        <w:gridCol w:w="803"/>
        <w:gridCol w:w="261"/>
        <w:gridCol w:w="288"/>
        <w:gridCol w:w="501"/>
        <w:gridCol w:w="302"/>
        <w:gridCol w:w="261"/>
        <w:gridCol w:w="244"/>
        <w:gridCol w:w="545"/>
        <w:gridCol w:w="807"/>
      </w:tblGrid>
      <w:tr w:rsidR="00346140" w:rsidRPr="00346140" w14:paraId="309037D0" w14:textId="77777777" w:rsidTr="00346140">
        <w:trPr>
          <w:gridAfter w:val="6"/>
          <w:wAfter w:w="2660" w:type="dxa"/>
          <w:trHeight w:val="660"/>
        </w:trPr>
        <w:tc>
          <w:tcPr>
            <w:tcW w:w="8346" w:type="dxa"/>
            <w:gridSpan w:val="12"/>
            <w:tcBorders>
              <w:top w:val="nil"/>
              <w:left w:val="nil"/>
              <w:bottom w:val="nil"/>
              <w:right w:val="nil"/>
            </w:tcBorders>
            <w:shd w:val="clear" w:color="auto" w:fill="auto"/>
            <w:vAlign w:val="bottom"/>
            <w:hideMark/>
          </w:tcPr>
          <w:p w14:paraId="16C2219D" w14:textId="77777777" w:rsidR="00346140" w:rsidRPr="00346140" w:rsidRDefault="00346140" w:rsidP="00346140">
            <w:pPr>
              <w:jc w:val="center"/>
              <w:rPr>
                <w:rFonts w:ascii="Calibri" w:hAnsi="Calibri" w:cs="Calibri"/>
                <w:b/>
                <w:bCs/>
                <w:color w:val="000000"/>
                <w:sz w:val="28"/>
                <w:szCs w:val="28"/>
                <w:lang w:eastAsia="en-GB"/>
              </w:rPr>
            </w:pPr>
            <w:r w:rsidRPr="00346140">
              <w:rPr>
                <w:rFonts w:ascii="Calibri" w:hAnsi="Calibri" w:cs="Calibri"/>
                <w:b/>
                <w:bCs/>
                <w:color w:val="000000"/>
                <w:sz w:val="28"/>
                <w:szCs w:val="28"/>
                <w:lang w:eastAsia="en-GB"/>
              </w:rPr>
              <w:t>Bank Reconciliation as at 28.07.2022  Including all payments (up to and over £100.00)</w:t>
            </w:r>
          </w:p>
        </w:tc>
      </w:tr>
      <w:tr w:rsidR="00346140" w:rsidRPr="00346140" w14:paraId="5B4698E8" w14:textId="77777777" w:rsidTr="00346140">
        <w:trPr>
          <w:gridAfter w:val="4"/>
          <w:wAfter w:w="1857" w:type="dxa"/>
          <w:trHeight w:val="300"/>
        </w:trPr>
        <w:tc>
          <w:tcPr>
            <w:tcW w:w="4339" w:type="dxa"/>
            <w:gridSpan w:val="4"/>
            <w:tcBorders>
              <w:top w:val="nil"/>
              <w:left w:val="nil"/>
              <w:bottom w:val="nil"/>
              <w:right w:val="nil"/>
            </w:tcBorders>
            <w:shd w:val="clear" w:color="auto" w:fill="auto"/>
            <w:noWrap/>
            <w:vAlign w:val="bottom"/>
            <w:hideMark/>
          </w:tcPr>
          <w:p w14:paraId="27B9EDBF"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Santander a/c ****2922</w:t>
            </w:r>
          </w:p>
        </w:tc>
        <w:tc>
          <w:tcPr>
            <w:tcW w:w="1353" w:type="dxa"/>
            <w:gridSpan w:val="2"/>
            <w:tcBorders>
              <w:top w:val="nil"/>
              <w:left w:val="nil"/>
              <w:bottom w:val="nil"/>
              <w:right w:val="nil"/>
            </w:tcBorders>
            <w:shd w:val="clear" w:color="auto" w:fill="auto"/>
            <w:noWrap/>
            <w:vAlign w:val="bottom"/>
            <w:hideMark/>
          </w:tcPr>
          <w:p w14:paraId="22E2814B" w14:textId="77777777" w:rsidR="00346140" w:rsidRPr="00346140" w:rsidRDefault="00346140" w:rsidP="00346140">
            <w:pPr>
              <w:rPr>
                <w:rFonts w:ascii="Calibri" w:hAnsi="Calibri" w:cs="Calibri"/>
                <w:color w:val="000000"/>
                <w:sz w:val="22"/>
                <w:szCs w:val="22"/>
                <w:lang w:eastAsia="en-GB"/>
              </w:rPr>
            </w:pPr>
          </w:p>
        </w:tc>
        <w:tc>
          <w:tcPr>
            <w:tcW w:w="2105" w:type="dxa"/>
            <w:gridSpan w:val="4"/>
            <w:tcBorders>
              <w:top w:val="nil"/>
              <w:left w:val="nil"/>
              <w:bottom w:val="nil"/>
              <w:right w:val="nil"/>
            </w:tcBorders>
            <w:shd w:val="clear" w:color="auto" w:fill="auto"/>
            <w:noWrap/>
            <w:vAlign w:val="bottom"/>
            <w:hideMark/>
          </w:tcPr>
          <w:p w14:paraId="6686E9F8"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 xml:space="preserve"> £  10,482.09 </w:t>
            </w:r>
          </w:p>
        </w:tc>
        <w:tc>
          <w:tcPr>
            <w:tcW w:w="1352" w:type="dxa"/>
            <w:gridSpan w:val="4"/>
            <w:tcBorders>
              <w:top w:val="nil"/>
              <w:left w:val="nil"/>
              <w:bottom w:val="nil"/>
              <w:right w:val="nil"/>
            </w:tcBorders>
            <w:shd w:val="clear" w:color="auto" w:fill="auto"/>
            <w:noWrap/>
            <w:vAlign w:val="bottom"/>
            <w:hideMark/>
          </w:tcPr>
          <w:p w14:paraId="60CAB31F" w14:textId="77777777" w:rsidR="00346140" w:rsidRPr="00346140" w:rsidRDefault="00346140" w:rsidP="00346140">
            <w:pPr>
              <w:rPr>
                <w:rFonts w:ascii="Calibri" w:hAnsi="Calibri" w:cs="Calibri"/>
                <w:color w:val="000000"/>
                <w:sz w:val="22"/>
                <w:szCs w:val="22"/>
                <w:lang w:eastAsia="en-GB"/>
              </w:rPr>
            </w:pPr>
          </w:p>
        </w:tc>
      </w:tr>
      <w:tr w:rsidR="00346140" w:rsidRPr="00346140" w14:paraId="6410CC97" w14:textId="77777777" w:rsidTr="00346140">
        <w:trPr>
          <w:gridAfter w:val="4"/>
          <w:wAfter w:w="1857" w:type="dxa"/>
          <w:trHeight w:val="300"/>
        </w:trPr>
        <w:tc>
          <w:tcPr>
            <w:tcW w:w="4339" w:type="dxa"/>
            <w:gridSpan w:val="4"/>
            <w:tcBorders>
              <w:top w:val="nil"/>
              <w:left w:val="nil"/>
              <w:bottom w:val="nil"/>
              <w:right w:val="nil"/>
            </w:tcBorders>
            <w:shd w:val="clear" w:color="auto" w:fill="auto"/>
            <w:noWrap/>
            <w:vAlign w:val="bottom"/>
            <w:hideMark/>
          </w:tcPr>
          <w:p w14:paraId="3E64E4A8"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Less Acs Outstanding - See Shed '1'</w:t>
            </w:r>
          </w:p>
        </w:tc>
        <w:tc>
          <w:tcPr>
            <w:tcW w:w="1353" w:type="dxa"/>
            <w:gridSpan w:val="2"/>
            <w:tcBorders>
              <w:top w:val="nil"/>
              <w:left w:val="nil"/>
              <w:bottom w:val="nil"/>
              <w:right w:val="nil"/>
            </w:tcBorders>
            <w:shd w:val="clear" w:color="auto" w:fill="auto"/>
            <w:noWrap/>
            <w:vAlign w:val="bottom"/>
            <w:hideMark/>
          </w:tcPr>
          <w:p w14:paraId="3FA4DBD8" w14:textId="77777777" w:rsidR="00346140" w:rsidRPr="00346140" w:rsidRDefault="00346140" w:rsidP="00346140">
            <w:pPr>
              <w:rPr>
                <w:rFonts w:ascii="Calibri" w:hAnsi="Calibri" w:cs="Calibri"/>
                <w:color w:val="000000"/>
                <w:sz w:val="22"/>
                <w:szCs w:val="22"/>
                <w:lang w:eastAsia="en-GB"/>
              </w:rPr>
            </w:pPr>
          </w:p>
        </w:tc>
        <w:tc>
          <w:tcPr>
            <w:tcW w:w="2105" w:type="dxa"/>
            <w:gridSpan w:val="4"/>
            <w:tcBorders>
              <w:top w:val="nil"/>
              <w:left w:val="nil"/>
              <w:bottom w:val="nil"/>
              <w:right w:val="nil"/>
            </w:tcBorders>
            <w:shd w:val="clear" w:color="auto" w:fill="auto"/>
            <w:noWrap/>
            <w:vAlign w:val="bottom"/>
            <w:hideMark/>
          </w:tcPr>
          <w:p w14:paraId="3292CD01"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 xml:space="preserve"> £        313.18 </w:t>
            </w:r>
          </w:p>
        </w:tc>
        <w:tc>
          <w:tcPr>
            <w:tcW w:w="1352" w:type="dxa"/>
            <w:gridSpan w:val="4"/>
            <w:tcBorders>
              <w:top w:val="nil"/>
              <w:left w:val="nil"/>
              <w:bottom w:val="nil"/>
              <w:right w:val="nil"/>
            </w:tcBorders>
            <w:shd w:val="clear" w:color="auto" w:fill="auto"/>
            <w:noWrap/>
            <w:vAlign w:val="bottom"/>
            <w:hideMark/>
          </w:tcPr>
          <w:p w14:paraId="44CF698B" w14:textId="77777777" w:rsidR="00346140" w:rsidRPr="00346140" w:rsidRDefault="00346140" w:rsidP="00346140">
            <w:pPr>
              <w:rPr>
                <w:rFonts w:ascii="Calibri" w:hAnsi="Calibri" w:cs="Calibri"/>
                <w:color w:val="000000"/>
                <w:sz w:val="22"/>
                <w:szCs w:val="22"/>
                <w:lang w:eastAsia="en-GB"/>
              </w:rPr>
            </w:pPr>
          </w:p>
        </w:tc>
      </w:tr>
      <w:tr w:rsidR="00346140" w:rsidRPr="00346140" w14:paraId="3133ED88" w14:textId="77777777" w:rsidTr="00346140">
        <w:trPr>
          <w:gridAfter w:val="4"/>
          <w:wAfter w:w="1857" w:type="dxa"/>
          <w:trHeight w:val="315"/>
        </w:trPr>
        <w:tc>
          <w:tcPr>
            <w:tcW w:w="2186" w:type="dxa"/>
            <w:tcBorders>
              <w:top w:val="nil"/>
              <w:left w:val="nil"/>
              <w:bottom w:val="nil"/>
              <w:right w:val="nil"/>
            </w:tcBorders>
            <w:shd w:val="clear" w:color="auto" w:fill="auto"/>
            <w:noWrap/>
            <w:vAlign w:val="bottom"/>
            <w:hideMark/>
          </w:tcPr>
          <w:p w14:paraId="7385A78D"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Sub Total</w:t>
            </w:r>
          </w:p>
        </w:tc>
        <w:tc>
          <w:tcPr>
            <w:tcW w:w="222" w:type="dxa"/>
            <w:tcBorders>
              <w:top w:val="nil"/>
              <w:left w:val="nil"/>
              <w:bottom w:val="nil"/>
              <w:right w:val="nil"/>
            </w:tcBorders>
            <w:shd w:val="clear" w:color="auto" w:fill="auto"/>
            <w:noWrap/>
            <w:vAlign w:val="bottom"/>
            <w:hideMark/>
          </w:tcPr>
          <w:p w14:paraId="6979BF3C" w14:textId="77777777" w:rsidR="00346140" w:rsidRPr="00346140" w:rsidRDefault="00346140" w:rsidP="00346140">
            <w:pPr>
              <w:rPr>
                <w:rFonts w:ascii="Calibri" w:hAnsi="Calibri" w:cs="Calibri"/>
                <w:color w:val="000000"/>
                <w:sz w:val="22"/>
                <w:szCs w:val="22"/>
                <w:lang w:eastAsia="en-GB"/>
              </w:rPr>
            </w:pPr>
          </w:p>
        </w:tc>
        <w:tc>
          <w:tcPr>
            <w:tcW w:w="1931" w:type="dxa"/>
            <w:gridSpan w:val="2"/>
            <w:tcBorders>
              <w:top w:val="nil"/>
              <w:left w:val="nil"/>
              <w:bottom w:val="nil"/>
              <w:right w:val="nil"/>
            </w:tcBorders>
            <w:shd w:val="clear" w:color="auto" w:fill="auto"/>
            <w:noWrap/>
            <w:vAlign w:val="bottom"/>
            <w:hideMark/>
          </w:tcPr>
          <w:p w14:paraId="7EAA5A1A" w14:textId="77777777" w:rsidR="00346140" w:rsidRPr="00346140" w:rsidRDefault="00346140" w:rsidP="00346140">
            <w:pPr>
              <w:rPr>
                <w:sz w:val="20"/>
                <w:szCs w:val="20"/>
                <w:lang w:eastAsia="en-GB"/>
              </w:rPr>
            </w:pPr>
          </w:p>
        </w:tc>
        <w:tc>
          <w:tcPr>
            <w:tcW w:w="1353" w:type="dxa"/>
            <w:gridSpan w:val="2"/>
            <w:tcBorders>
              <w:top w:val="nil"/>
              <w:left w:val="nil"/>
              <w:bottom w:val="nil"/>
              <w:right w:val="nil"/>
            </w:tcBorders>
            <w:shd w:val="clear" w:color="auto" w:fill="auto"/>
            <w:noWrap/>
            <w:vAlign w:val="bottom"/>
            <w:hideMark/>
          </w:tcPr>
          <w:p w14:paraId="684F9A91" w14:textId="77777777" w:rsidR="00346140" w:rsidRPr="00346140" w:rsidRDefault="00346140" w:rsidP="00346140">
            <w:pPr>
              <w:rPr>
                <w:sz w:val="20"/>
                <w:szCs w:val="20"/>
                <w:lang w:eastAsia="en-GB"/>
              </w:rPr>
            </w:pPr>
          </w:p>
        </w:tc>
        <w:tc>
          <w:tcPr>
            <w:tcW w:w="2105" w:type="dxa"/>
            <w:gridSpan w:val="4"/>
            <w:tcBorders>
              <w:top w:val="nil"/>
              <w:left w:val="nil"/>
              <w:bottom w:val="nil"/>
              <w:right w:val="nil"/>
            </w:tcBorders>
            <w:shd w:val="clear" w:color="auto" w:fill="auto"/>
            <w:noWrap/>
            <w:vAlign w:val="bottom"/>
            <w:hideMark/>
          </w:tcPr>
          <w:p w14:paraId="50E9A815"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 xml:space="preserve"> £  10,168.91 </w:t>
            </w:r>
          </w:p>
        </w:tc>
        <w:tc>
          <w:tcPr>
            <w:tcW w:w="1352" w:type="dxa"/>
            <w:gridSpan w:val="4"/>
            <w:tcBorders>
              <w:top w:val="nil"/>
              <w:left w:val="nil"/>
              <w:bottom w:val="nil"/>
              <w:right w:val="nil"/>
            </w:tcBorders>
            <w:shd w:val="clear" w:color="000000" w:fill="FFFF00"/>
            <w:noWrap/>
            <w:vAlign w:val="bottom"/>
            <w:hideMark/>
          </w:tcPr>
          <w:p w14:paraId="2EE20DB0" w14:textId="77777777" w:rsidR="00346140" w:rsidRPr="00346140" w:rsidRDefault="00346140" w:rsidP="00346140">
            <w:pPr>
              <w:rPr>
                <w:rFonts w:ascii="Calibri" w:hAnsi="Calibri" w:cs="Calibri"/>
                <w:b/>
                <w:bCs/>
                <w:color w:val="000000"/>
                <w:lang w:eastAsia="en-GB"/>
              </w:rPr>
            </w:pPr>
            <w:r w:rsidRPr="00346140">
              <w:rPr>
                <w:rFonts w:ascii="Calibri" w:hAnsi="Calibri" w:cs="Calibri"/>
                <w:b/>
                <w:bCs/>
                <w:color w:val="000000"/>
                <w:lang w:eastAsia="en-GB"/>
              </w:rPr>
              <w:t xml:space="preserve"> £  10,168.91 </w:t>
            </w:r>
          </w:p>
        </w:tc>
      </w:tr>
      <w:tr w:rsidR="00346140" w:rsidRPr="00346140" w14:paraId="2755381D" w14:textId="77777777" w:rsidTr="00346140">
        <w:trPr>
          <w:gridAfter w:val="4"/>
          <w:wAfter w:w="1857" w:type="dxa"/>
          <w:trHeight w:val="300"/>
        </w:trPr>
        <w:tc>
          <w:tcPr>
            <w:tcW w:w="2186" w:type="dxa"/>
            <w:tcBorders>
              <w:top w:val="nil"/>
              <w:left w:val="nil"/>
              <w:bottom w:val="nil"/>
              <w:right w:val="nil"/>
            </w:tcBorders>
            <w:shd w:val="clear" w:color="auto" w:fill="auto"/>
            <w:noWrap/>
            <w:vAlign w:val="bottom"/>
            <w:hideMark/>
          </w:tcPr>
          <w:p w14:paraId="302C5705" w14:textId="77777777" w:rsidR="00346140" w:rsidRPr="00346140" w:rsidRDefault="00346140" w:rsidP="00346140">
            <w:pPr>
              <w:rPr>
                <w:rFonts w:ascii="Calibri" w:hAnsi="Calibri" w:cs="Calibri"/>
                <w:b/>
                <w:bCs/>
                <w:color w:val="000000"/>
                <w:lang w:eastAsia="en-GB"/>
              </w:rPr>
            </w:pPr>
          </w:p>
        </w:tc>
        <w:tc>
          <w:tcPr>
            <w:tcW w:w="222" w:type="dxa"/>
            <w:tcBorders>
              <w:top w:val="nil"/>
              <w:left w:val="nil"/>
              <w:bottom w:val="nil"/>
              <w:right w:val="nil"/>
            </w:tcBorders>
            <w:shd w:val="clear" w:color="auto" w:fill="auto"/>
            <w:noWrap/>
            <w:vAlign w:val="bottom"/>
            <w:hideMark/>
          </w:tcPr>
          <w:p w14:paraId="301321C6" w14:textId="77777777" w:rsidR="00346140" w:rsidRPr="00346140" w:rsidRDefault="00346140" w:rsidP="00346140">
            <w:pPr>
              <w:rPr>
                <w:sz w:val="20"/>
                <w:szCs w:val="20"/>
                <w:lang w:eastAsia="en-GB"/>
              </w:rPr>
            </w:pPr>
          </w:p>
        </w:tc>
        <w:tc>
          <w:tcPr>
            <w:tcW w:w="1931" w:type="dxa"/>
            <w:gridSpan w:val="2"/>
            <w:tcBorders>
              <w:top w:val="nil"/>
              <w:left w:val="nil"/>
              <w:bottom w:val="nil"/>
              <w:right w:val="nil"/>
            </w:tcBorders>
            <w:shd w:val="clear" w:color="auto" w:fill="auto"/>
            <w:noWrap/>
            <w:vAlign w:val="bottom"/>
            <w:hideMark/>
          </w:tcPr>
          <w:p w14:paraId="6903834B" w14:textId="77777777" w:rsidR="00346140" w:rsidRPr="00346140" w:rsidRDefault="00346140" w:rsidP="00346140">
            <w:pPr>
              <w:rPr>
                <w:sz w:val="20"/>
                <w:szCs w:val="20"/>
                <w:lang w:eastAsia="en-GB"/>
              </w:rPr>
            </w:pPr>
          </w:p>
        </w:tc>
        <w:tc>
          <w:tcPr>
            <w:tcW w:w="1353" w:type="dxa"/>
            <w:gridSpan w:val="2"/>
            <w:tcBorders>
              <w:top w:val="nil"/>
              <w:left w:val="nil"/>
              <w:bottom w:val="nil"/>
              <w:right w:val="nil"/>
            </w:tcBorders>
            <w:shd w:val="clear" w:color="auto" w:fill="auto"/>
            <w:noWrap/>
            <w:vAlign w:val="bottom"/>
            <w:hideMark/>
          </w:tcPr>
          <w:p w14:paraId="46D0B055" w14:textId="77777777" w:rsidR="00346140" w:rsidRPr="00346140" w:rsidRDefault="00346140" w:rsidP="00346140">
            <w:pPr>
              <w:rPr>
                <w:sz w:val="20"/>
                <w:szCs w:val="20"/>
                <w:lang w:eastAsia="en-GB"/>
              </w:rPr>
            </w:pPr>
          </w:p>
        </w:tc>
        <w:tc>
          <w:tcPr>
            <w:tcW w:w="2105" w:type="dxa"/>
            <w:gridSpan w:val="4"/>
            <w:tcBorders>
              <w:top w:val="nil"/>
              <w:left w:val="nil"/>
              <w:bottom w:val="nil"/>
              <w:right w:val="nil"/>
            </w:tcBorders>
            <w:shd w:val="clear" w:color="auto" w:fill="auto"/>
            <w:noWrap/>
            <w:vAlign w:val="bottom"/>
            <w:hideMark/>
          </w:tcPr>
          <w:p w14:paraId="4F098FC9" w14:textId="77777777" w:rsidR="00346140" w:rsidRPr="00346140" w:rsidRDefault="00346140" w:rsidP="00346140">
            <w:pPr>
              <w:rPr>
                <w:sz w:val="20"/>
                <w:szCs w:val="20"/>
                <w:lang w:eastAsia="en-GB"/>
              </w:rPr>
            </w:pPr>
          </w:p>
        </w:tc>
        <w:tc>
          <w:tcPr>
            <w:tcW w:w="1352" w:type="dxa"/>
            <w:gridSpan w:val="4"/>
            <w:tcBorders>
              <w:top w:val="nil"/>
              <w:left w:val="nil"/>
              <w:bottom w:val="nil"/>
              <w:right w:val="nil"/>
            </w:tcBorders>
            <w:shd w:val="clear" w:color="auto" w:fill="auto"/>
            <w:noWrap/>
            <w:vAlign w:val="bottom"/>
            <w:hideMark/>
          </w:tcPr>
          <w:p w14:paraId="3CDDE2DE" w14:textId="77777777" w:rsidR="00346140" w:rsidRPr="00346140" w:rsidRDefault="00346140" w:rsidP="00346140">
            <w:pPr>
              <w:rPr>
                <w:sz w:val="20"/>
                <w:szCs w:val="20"/>
                <w:lang w:eastAsia="en-GB"/>
              </w:rPr>
            </w:pPr>
          </w:p>
        </w:tc>
      </w:tr>
      <w:tr w:rsidR="00346140" w:rsidRPr="00346140" w14:paraId="09826D08" w14:textId="77777777" w:rsidTr="00346140">
        <w:trPr>
          <w:gridAfter w:val="4"/>
          <w:wAfter w:w="1857" w:type="dxa"/>
          <w:trHeight w:val="375"/>
        </w:trPr>
        <w:tc>
          <w:tcPr>
            <w:tcW w:w="7797" w:type="dxa"/>
            <w:gridSpan w:val="10"/>
            <w:tcBorders>
              <w:top w:val="nil"/>
              <w:left w:val="nil"/>
              <w:bottom w:val="nil"/>
              <w:right w:val="nil"/>
            </w:tcBorders>
            <w:shd w:val="clear" w:color="auto" w:fill="auto"/>
            <w:noWrap/>
            <w:vAlign w:val="bottom"/>
            <w:hideMark/>
          </w:tcPr>
          <w:p w14:paraId="0B5685BB" w14:textId="77777777" w:rsidR="00346140" w:rsidRPr="00346140" w:rsidRDefault="00346140" w:rsidP="00346140">
            <w:pPr>
              <w:rPr>
                <w:rFonts w:ascii="Calibri" w:hAnsi="Calibri" w:cs="Calibri"/>
                <w:b/>
                <w:bCs/>
                <w:color w:val="000000"/>
                <w:sz w:val="28"/>
                <w:szCs w:val="28"/>
                <w:lang w:eastAsia="en-GB"/>
              </w:rPr>
            </w:pPr>
            <w:r w:rsidRPr="00346140">
              <w:rPr>
                <w:rFonts w:ascii="Calibri" w:hAnsi="Calibri" w:cs="Calibri"/>
                <w:b/>
                <w:bCs/>
                <w:color w:val="000000"/>
                <w:sz w:val="28"/>
                <w:szCs w:val="28"/>
                <w:lang w:eastAsia="en-GB"/>
              </w:rPr>
              <w:t>Cash Book - 26.05.2022</w:t>
            </w:r>
          </w:p>
        </w:tc>
        <w:tc>
          <w:tcPr>
            <w:tcW w:w="1352" w:type="dxa"/>
            <w:gridSpan w:val="4"/>
            <w:tcBorders>
              <w:top w:val="nil"/>
              <w:left w:val="nil"/>
              <w:bottom w:val="nil"/>
              <w:right w:val="nil"/>
            </w:tcBorders>
            <w:shd w:val="clear" w:color="auto" w:fill="auto"/>
            <w:noWrap/>
            <w:vAlign w:val="bottom"/>
            <w:hideMark/>
          </w:tcPr>
          <w:p w14:paraId="11551E91" w14:textId="77777777" w:rsidR="00346140" w:rsidRPr="00346140" w:rsidRDefault="00346140" w:rsidP="00346140">
            <w:pPr>
              <w:rPr>
                <w:rFonts w:ascii="Calibri" w:hAnsi="Calibri" w:cs="Calibri"/>
                <w:b/>
                <w:bCs/>
                <w:color w:val="000000"/>
                <w:sz w:val="28"/>
                <w:szCs w:val="28"/>
                <w:lang w:eastAsia="en-GB"/>
              </w:rPr>
            </w:pPr>
          </w:p>
        </w:tc>
      </w:tr>
      <w:tr w:rsidR="00346140" w:rsidRPr="00346140" w14:paraId="4D37AFF0" w14:textId="77777777" w:rsidTr="00346140">
        <w:trPr>
          <w:gridAfter w:val="4"/>
          <w:wAfter w:w="1857" w:type="dxa"/>
          <w:trHeight w:val="300"/>
        </w:trPr>
        <w:tc>
          <w:tcPr>
            <w:tcW w:w="4339" w:type="dxa"/>
            <w:gridSpan w:val="4"/>
            <w:tcBorders>
              <w:top w:val="nil"/>
              <w:left w:val="nil"/>
              <w:bottom w:val="nil"/>
              <w:right w:val="nil"/>
            </w:tcBorders>
            <w:shd w:val="clear" w:color="auto" w:fill="auto"/>
            <w:noWrap/>
            <w:vAlign w:val="bottom"/>
            <w:hideMark/>
          </w:tcPr>
          <w:p w14:paraId="6B9D82E7"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Santander a/c ****2922</w:t>
            </w:r>
          </w:p>
        </w:tc>
        <w:tc>
          <w:tcPr>
            <w:tcW w:w="1353" w:type="dxa"/>
            <w:gridSpan w:val="2"/>
            <w:tcBorders>
              <w:top w:val="nil"/>
              <w:left w:val="nil"/>
              <w:bottom w:val="nil"/>
              <w:right w:val="nil"/>
            </w:tcBorders>
            <w:shd w:val="clear" w:color="auto" w:fill="auto"/>
            <w:noWrap/>
            <w:vAlign w:val="bottom"/>
            <w:hideMark/>
          </w:tcPr>
          <w:p w14:paraId="14B3BE33" w14:textId="77777777" w:rsidR="00346140" w:rsidRPr="00346140" w:rsidRDefault="00346140" w:rsidP="00346140">
            <w:pPr>
              <w:rPr>
                <w:rFonts w:ascii="Calibri" w:hAnsi="Calibri" w:cs="Calibri"/>
                <w:color w:val="000000"/>
                <w:sz w:val="22"/>
                <w:szCs w:val="22"/>
                <w:lang w:eastAsia="en-GB"/>
              </w:rPr>
            </w:pPr>
          </w:p>
        </w:tc>
        <w:tc>
          <w:tcPr>
            <w:tcW w:w="2105" w:type="dxa"/>
            <w:gridSpan w:val="4"/>
            <w:tcBorders>
              <w:top w:val="nil"/>
              <w:left w:val="nil"/>
              <w:bottom w:val="nil"/>
              <w:right w:val="nil"/>
            </w:tcBorders>
            <w:shd w:val="clear" w:color="auto" w:fill="auto"/>
            <w:noWrap/>
            <w:vAlign w:val="bottom"/>
            <w:hideMark/>
          </w:tcPr>
          <w:p w14:paraId="4E945BC1"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 xml:space="preserve"> £  11,737.76 </w:t>
            </w:r>
          </w:p>
        </w:tc>
        <w:tc>
          <w:tcPr>
            <w:tcW w:w="1352" w:type="dxa"/>
            <w:gridSpan w:val="4"/>
            <w:tcBorders>
              <w:top w:val="nil"/>
              <w:left w:val="nil"/>
              <w:bottom w:val="nil"/>
              <w:right w:val="nil"/>
            </w:tcBorders>
            <w:shd w:val="clear" w:color="auto" w:fill="auto"/>
            <w:noWrap/>
            <w:vAlign w:val="bottom"/>
            <w:hideMark/>
          </w:tcPr>
          <w:p w14:paraId="2C90E1EB" w14:textId="77777777" w:rsidR="00346140" w:rsidRPr="00346140" w:rsidRDefault="00346140" w:rsidP="00346140">
            <w:pPr>
              <w:rPr>
                <w:rFonts w:ascii="Calibri" w:hAnsi="Calibri" w:cs="Calibri"/>
                <w:color w:val="000000"/>
                <w:sz w:val="22"/>
                <w:szCs w:val="22"/>
                <w:lang w:eastAsia="en-GB"/>
              </w:rPr>
            </w:pPr>
          </w:p>
        </w:tc>
      </w:tr>
      <w:tr w:rsidR="00346140" w:rsidRPr="00346140" w14:paraId="610E58AF" w14:textId="77777777" w:rsidTr="00346140">
        <w:trPr>
          <w:gridAfter w:val="4"/>
          <w:wAfter w:w="1857" w:type="dxa"/>
          <w:trHeight w:val="315"/>
        </w:trPr>
        <w:tc>
          <w:tcPr>
            <w:tcW w:w="4339" w:type="dxa"/>
            <w:gridSpan w:val="4"/>
            <w:tcBorders>
              <w:top w:val="nil"/>
              <w:left w:val="nil"/>
              <w:bottom w:val="nil"/>
              <w:right w:val="nil"/>
            </w:tcBorders>
            <w:shd w:val="clear" w:color="auto" w:fill="auto"/>
            <w:noWrap/>
            <w:vAlign w:val="bottom"/>
            <w:hideMark/>
          </w:tcPr>
          <w:p w14:paraId="6C657389"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Add reciepts - See Shed '3'</w:t>
            </w:r>
          </w:p>
        </w:tc>
        <w:tc>
          <w:tcPr>
            <w:tcW w:w="1353" w:type="dxa"/>
            <w:gridSpan w:val="2"/>
            <w:tcBorders>
              <w:top w:val="nil"/>
              <w:left w:val="nil"/>
              <w:bottom w:val="nil"/>
              <w:right w:val="nil"/>
            </w:tcBorders>
            <w:shd w:val="clear" w:color="auto" w:fill="auto"/>
            <w:noWrap/>
            <w:vAlign w:val="bottom"/>
            <w:hideMark/>
          </w:tcPr>
          <w:p w14:paraId="0B0E3773" w14:textId="77777777" w:rsidR="00346140" w:rsidRPr="00346140" w:rsidRDefault="00346140" w:rsidP="00346140">
            <w:pPr>
              <w:rPr>
                <w:rFonts w:ascii="Calibri" w:hAnsi="Calibri" w:cs="Calibri"/>
                <w:color w:val="000000"/>
                <w:sz w:val="22"/>
                <w:szCs w:val="22"/>
                <w:lang w:eastAsia="en-GB"/>
              </w:rPr>
            </w:pPr>
          </w:p>
        </w:tc>
        <w:tc>
          <w:tcPr>
            <w:tcW w:w="2105" w:type="dxa"/>
            <w:gridSpan w:val="4"/>
            <w:tcBorders>
              <w:top w:val="single" w:sz="4" w:space="0" w:color="auto"/>
              <w:left w:val="nil"/>
              <w:bottom w:val="single" w:sz="4" w:space="0" w:color="auto"/>
              <w:right w:val="nil"/>
            </w:tcBorders>
            <w:shd w:val="clear" w:color="auto" w:fill="auto"/>
            <w:noWrap/>
            <w:vAlign w:val="bottom"/>
            <w:hideMark/>
          </w:tcPr>
          <w:p w14:paraId="3B71E0D0" w14:textId="77777777" w:rsidR="00346140" w:rsidRPr="00346140" w:rsidRDefault="00346140" w:rsidP="00346140">
            <w:pPr>
              <w:rPr>
                <w:rFonts w:ascii="Calibri" w:hAnsi="Calibri" w:cs="Calibri"/>
                <w:b/>
                <w:bCs/>
                <w:color w:val="000000"/>
                <w:sz w:val="22"/>
                <w:szCs w:val="22"/>
                <w:lang w:eastAsia="en-GB"/>
              </w:rPr>
            </w:pPr>
            <w:r w:rsidRPr="00346140">
              <w:rPr>
                <w:rFonts w:ascii="Calibri" w:hAnsi="Calibri" w:cs="Calibri"/>
                <w:b/>
                <w:bCs/>
                <w:color w:val="000000"/>
                <w:sz w:val="22"/>
                <w:szCs w:val="22"/>
                <w:lang w:eastAsia="en-GB"/>
              </w:rPr>
              <w:t xml:space="preserve"> £           13.33 </w:t>
            </w:r>
          </w:p>
        </w:tc>
        <w:tc>
          <w:tcPr>
            <w:tcW w:w="1352" w:type="dxa"/>
            <w:gridSpan w:val="4"/>
            <w:tcBorders>
              <w:top w:val="nil"/>
              <w:left w:val="nil"/>
              <w:bottom w:val="nil"/>
              <w:right w:val="nil"/>
            </w:tcBorders>
            <w:shd w:val="clear" w:color="auto" w:fill="auto"/>
            <w:noWrap/>
            <w:vAlign w:val="bottom"/>
            <w:hideMark/>
          </w:tcPr>
          <w:p w14:paraId="1ACA6195" w14:textId="77777777" w:rsidR="00346140" w:rsidRPr="00346140" w:rsidRDefault="00346140" w:rsidP="00346140">
            <w:pPr>
              <w:rPr>
                <w:rFonts w:ascii="Calibri" w:hAnsi="Calibri" w:cs="Calibri"/>
                <w:b/>
                <w:bCs/>
                <w:color w:val="000000"/>
                <w:sz w:val="22"/>
                <w:szCs w:val="22"/>
                <w:lang w:eastAsia="en-GB"/>
              </w:rPr>
            </w:pPr>
          </w:p>
        </w:tc>
      </w:tr>
      <w:tr w:rsidR="00346140" w:rsidRPr="00346140" w14:paraId="72D461C0" w14:textId="77777777" w:rsidTr="00346140">
        <w:trPr>
          <w:gridAfter w:val="4"/>
          <w:wAfter w:w="1857" w:type="dxa"/>
          <w:trHeight w:val="315"/>
        </w:trPr>
        <w:tc>
          <w:tcPr>
            <w:tcW w:w="2186" w:type="dxa"/>
            <w:tcBorders>
              <w:top w:val="nil"/>
              <w:left w:val="nil"/>
              <w:bottom w:val="nil"/>
              <w:right w:val="nil"/>
            </w:tcBorders>
            <w:shd w:val="clear" w:color="auto" w:fill="auto"/>
            <w:noWrap/>
            <w:vAlign w:val="bottom"/>
            <w:hideMark/>
          </w:tcPr>
          <w:p w14:paraId="7E6D1D51"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Sub Total</w:t>
            </w:r>
          </w:p>
        </w:tc>
        <w:tc>
          <w:tcPr>
            <w:tcW w:w="222" w:type="dxa"/>
            <w:tcBorders>
              <w:top w:val="nil"/>
              <w:left w:val="nil"/>
              <w:bottom w:val="nil"/>
              <w:right w:val="nil"/>
            </w:tcBorders>
            <w:shd w:val="clear" w:color="auto" w:fill="auto"/>
            <w:noWrap/>
            <w:vAlign w:val="bottom"/>
            <w:hideMark/>
          </w:tcPr>
          <w:p w14:paraId="3B0AB445" w14:textId="77777777" w:rsidR="00346140" w:rsidRPr="00346140" w:rsidRDefault="00346140" w:rsidP="00346140">
            <w:pPr>
              <w:rPr>
                <w:rFonts w:ascii="Calibri" w:hAnsi="Calibri" w:cs="Calibri"/>
                <w:color w:val="000000"/>
                <w:sz w:val="22"/>
                <w:szCs w:val="22"/>
                <w:lang w:eastAsia="en-GB"/>
              </w:rPr>
            </w:pPr>
          </w:p>
        </w:tc>
        <w:tc>
          <w:tcPr>
            <w:tcW w:w="1931" w:type="dxa"/>
            <w:gridSpan w:val="2"/>
            <w:tcBorders>
              <w:top w:val="nil"/>
              <w:left w:val="nil"/>
              <w:bottom w:val="nil"/>
              <w:right w:val="nil"/>
            </w:tcBorders>
            <w:shd w:val="clear" w:color="auto" w:fill="auto"/>
            <w:noWrap/>
            <w:vAlign w:val="bottom"/>
            <w:hideMark/>
          </w:tcPr>
          <w:p w14:paraId="24B2A10C" w14:textId="77777777" w:rsidR="00346140" w:rsidRPr="00346140" w:rsidRDefault="00346140" w:rsidP="00346140">
            <w:pPr>
              <w:rPr>
                <w:sz w:val="20"/>
                <w:szCs w:val="20"/>
                <w:lang w:eastAsia="en-GB"/>
              </w:rPr>
            </w:pPr>
          </w:p>
        </w:tc>
        <w:tc>
          <w:tcPr>
            <w:tcW w:w="1353" w:type="dxa"/>
            <w:gridSpan w:val="2"/>
            <w:tcBorders>
              <w:top w:val="nil"/>
              <w:left w:val="nil"/>
              <w:bottom w:val="nil"/>
              <w:right w:val="nil"/>
            </w:tcBorders>
            <w:shd w:val="clear" w:color="auto" w:fill="auto"/>
            <w:noWrap/>
            <w:vAlign w:val="bottom"/>
            <w:hideMark/>
          </w:tcPr>
          <w:p w14:paraId="73D90500" w14:textId="77777777" w:rsidR="00346140" w:rsidRPr="00346140" w:rsidRDefault="00346140" w:rsidP="00346140">
            <w:pPr>
              <w:rPr>
                <w:sz w:val="20"/>
                <w:szCs w:val="20"/>
                <w:lang w:eastAsia="en-GB"/>
              </w:rPr>
            </w:pPr>
          </w:p>
        </w:tc>
        <w:tc>
          <w:tcPr>
            <w:tcW w:w="2105" w:type="dxa"/>
            <w:gridSpan w:val="4"/>
            <w:tcBorders>
              <w:top w:val="nil"/>
              <w:left w:val="nil"/>
              <w:bottom w:val="single" w:sz="4" w:space="0" w:color="auto"/>
              <w:right w:val="nil"/>
            </w:tcBorders>
            <w:shd w:val="clear" w:color="auto" w:fill="auto"/>
            <w:noWrap/>
            <w:vAlign w:val="bottom"/>
            <w:hideMark/>
          </w:tcPr>
          <w:p w14:paraId="67A1C151" w14:textId="77777777" w:rsidR="00346140" w:rsidRPr="00346140" w:rsidRDefault="00346140" w:rsidP="00346140">
            <w:pPr>
              <w:rPr>
                <w:rFonts w:ascii="Calibri" w:hAnsi="Calibri" w:cs="Calibri"/>
                <w:b/>
                <w:bCs/>
                <w:color w:val="BFBFBF"/>
                <w:sz w:val="22"/>
                <w:szCs w:val="22"/>
                <w:lang w:eastAsia="en-GB"/>
              </w:rPr>
            </w:pPr>
            <w:r w:rsidRPr="00346140">
              <w:rPr>
                <w:rFonts w:ascii="Calibri" w:hAnsi="Calibri" w:cs="Calibri"/>
                <w:b/>
                <w:bCs/>
                <w:color w:val="BFBFBF"/>
                <w:sz w:val="22"/>
                <w:szCs w:val="22"/>
                <w:lang w:eastAsia="en-GB"/>
              </w:rPr>
              <w:t xml:space="preserve"> £  11,751.09 </w:t>
            </w:r>
          </w:p>
        </w:tc>
        <w:tc>
          <w:tcPr>
            <w:tcW w:w="1352" w:type="dxa"/>
            <w:gridSpan w:val="4"/>
            <w:tcBorders>
              <w:top w:val="nil"/>
              <w:left w:val="nil"/>
              <w:bottom w:val="nil"/>
              <w:right w:val="nil"/>
            </w:tcBorders>
            <w:shd w:val="clear" w:color="auto" w:fill="auto"/>
            <w:noWrap/>
            <w:vAlign w:val="bottom"/>
            <w:hideMark/>
          </w:tcPr>
          <w:p w14:paraId="4382250E" w14:textId="77777777" w:rsidR="00346140" w:rsidRPr="00346140" w:rsidRDefault="00346140" w:rsidP="00346140">
            <w:pPr>
              <w:rPr>
                <w:rFonts w:ascii="Calibri" w:hAnsi="Calibri" w:cs="Calibri"/>
                <w:b/>
                <w:bCs/>
                <w:color w:val="BFBFBF"/>
                <w:sz w:val="22"/>
                <w:szCs w:val="22"/>
                <w:lang w:eastAsia="en-GB"/>
              </w:rPr>
            </w:pPr>
          </w:p>
        </w:tc>
      </w:tr>
      <w:tr w:rsidR="00346140" w:rsidRPr="00346140" w14:paraId="0D2B3F56" w14:textId="77777777" w:rsidTr="00346140">
        <w:trPr>
          <w:gridAfter w:val="4"/>
          <w:wAfter w:w="1857" w:type="dxa"/>
          <w:trHeight w:val="300"/>
        </w:trPr>
        <w:tc>
          <w:tcPr>
            <w:tcW w:w="4339" w:type="dxa"/>
            <w:gridSpan w:val="4"/>
            <w:tcBorders>
              <w:top w:val="nil"/>
              <w:left w:val="nil"/>
              <w:bottom w:val="nil"/>
              <w:right w:val="nil"/>
            </w:tcBorders>
            <w:shd w:val="clear" w:color="auto" w:fill="auto"/>
            <w:noWrap/>
            <w:vAlign w:val="bottom"/>
            <w:hideMark/>
          </w:tcPr>
          <w:p w14:paraId="58B6F085"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Subtract payments - See Shed '2'</w:t>
            </w:r>
          </w:p>
        </w:tc>
        <w:tc>
          <w:tcPr>
            <w:tcW w:w="1353" w:type="dxa"/>
            <w:gridSpan w:val="2"/>
            <w:tcBorders>
              <w:top w:val="nil"/>
              <w:left w:val="nil"/>
              <w:bottom w:val="nil"/>
              <w:right w:val="nil"/>
            </w:tcBorders>
            <w:shd w:val="clear" w:color="auto" w:fill="auto"/>
            <w:noWrap/>
            <w:vAlign w:val="bottom"/>
            <w:hideMark/>
          </w:tcPr>
          <w:p w14:paraId="7D35FC33" w14:textId="77777777" w:rsidR="00346140" w:rsidRPr="00346140" w:rsidRDefault="00346140" w:rsidP="00346140">
            <w:pPr>
              <w:rPr>
                <w:rFonts w:ascii="Calibri" w:hAnsi="Calibri" w:cs="Calibri"/>
                <w:color w:val="000000"/>
                <w:sz w:val="22"/>
                <w:szCs w:val="22"/>
                <w:lang w:eastAsia="en-GB"/>
              </w:rPr>
            </w:pPr>
          </w:p>
        </w:tc>
        <w:tc>
          <w:tcPr>
            <w:tcW w:w="2105" w:type="dxa"/>
            <w:gridSpan w:val="4"/>
            <w:tcBorders>
              <w:top w:val="nil"/>
              <w:left w:val="nil"/>
              <w:bottom w:val="single" w:sz="4" w:space="0" w:color="auto"/>
              <w:right w:val="nil"/>
            </w:tcBorders>
            <w:shd w:val="clear" w:color="auto" w:fill="auto"/>
            <w:noWrap/>
            <w:vAlign w:val="bottom"/>
            <w:hideMark/>
          </w:tcPr>
          <w:p w14:paraId="1B192139" w14:textId="77777777" w:rsidR="00346140" w:rsidRPr="00346140" w:rsidRDefault="00346140" w:rsidP="00346140">
            <w:pPr>
              <w:rPr>
                <w:rFonts w:ascii="Calibri" w:hAnsi="Calibri" w:cs="Calibri"/>
                <w:b/>
                <w:bCs/>
                <w:color w:val="000000"/>
                <w:sz w:val="22"/>
                <w:szCs w:val="22"/>
                <w:lang w:eastAsia="en-GB"/>
              </w:rPr>
            </w:pPr>
            <w:r w:rsidRPr="00346140">
              <w:rPr>
                <w:rFonts w:ascii="Calibri" w:hAnsi="Calibri" w:cs="Calibri"/>
                <w:b/>
                <w:bCs/>
                <w:color w:val="000000"/>
                <w:sz w:val="22"/>
                <w:szCs w:val="22"/>
                <w:lang w:eastAsia="en-GB"/>
              </w:rPr>
              <w:t xml:space="preserve"> £     1,269.00 </w:t>
            </w:r>
          </w:p>
        </w:tc>
        <w:tc>
          <w:tcPr>
            <w:tcW w:w="1352" w:type="dxa"/>
            <w:gridSpan w:val="4"/>
            <w:tcBorders>
              <w:top w:val="nil"/>
              <w:left w:val="nil"/>
              <w:bottom w:val="nil"/>
              <w:right w:val="nil"/>
            </w:tcBorders>
            <w:shd w:val="clear" w:color="auto" w:fill="auto"/>
            <w:noWrap/>
            <w:vAlign w:val="bottom"/>
            <w:hideMark/>
          </w:tcPr>
          <w:p w14:paraId="2E1C4261" w14:textId="77777777" w:rsidR="00346140" w:rsidRPr="00346140" w:rsidRDefault="00346140" w:rsidP="00346140">
            <w:pPr>
              <w:rPr>
                <w:rFonts w:ascii="Calibri" w:hAnsi="Calibri" w:cs="Calibri"/>
                <w:b/>
                <w:bCs/>
                <w:color w:val="000000"/>
                <w:sz w:val="22"/>
                <w:szCs w:val="22"/>
                <w:lang w:eastAsia="en-GB"/>
              </w:rPr>
            </w:pPr>
          </w:p>
        </w:tc>
      </w:tr>
      <w:tr w:rsidR="00346140" w:rsidRPr="00346140" w14:paraId="5E759583" w14:textId="77777777" w:rsidTr="00346140">
        <w:trPr>
          <w:gridAfter w:val="4"/>
          <w:wAfter w:w="1857" w:type="dxa"/>
          <w:trHeight w:val="315"/>
        </w:trPr>
        <w:tc>
          <w:tcPr>
            <w:tcW w:w="2186" w:type="dxa"/>
            <w:tcBorders>
              <w:top w:val="nil"/>
              <w:left w:val="nil"/>
              <w:bottom w:val="nil"/>
              <w:right w:val="nil"/>
            </w:tcBorders>
            <w:shd w:val="clear" w:color="auto" w:fill="auto"/>
            <w:noWrap/>
            <w:vAlign w:val="bottom"/>
            <w:hideMark/>
          </w:tcPr>
          <w:p w14:paraId="4F296D47" w14:textId="77777777" w:rsidR="00346140" w:rsidRPr="00346140" w:rsidRDefault="00346140" w:rsidP="00346140">
            <w:pPr>
              <w:rPr>
                <w:sz w:val="20"/>
                <w:szCs w:val="20"/>
                <w:lang w:eastAsia="en-GB"/>
              </w:rPr>
            </w:pPr>
          </w:p>
        </w:tc>
        <w:tc>
          <w:tcPr>
            <w:tcW w:w="222" w:type="dxa"/>
            <w:tcBorders>
              <w:top w:val="nil"/>
              <w:left w:val="nil"/>
              <w:bottom w:val="nil"/>
              <w:right w:val="nil"/>
            </w:tcBorders>
            <w:shd w:val="clear" w:color="auto" w:fill="auto"/>
            <w:noWrap/>
            <w:vAlign w:val="bottom"/>
            <w:hideMark/>
          </w:tcPr>
          <w:p w14:paraId="03522EFD" w14:textId="77777777" w:rsidR="00346140" w:rsidRPr="00346140" w:rsidRDefault="00346140" w:rsidP="00346140">
            <w:pPr>
              <w:rPr>
                <w:sz w:val="20"/>
                <w:szCs w:val="20"/>
                <w:lang w:eastAsia="en-GB"/>
              </w:rPr>
            </w:pPr>
          </w:p>
        </w:tc>
        <w:tc>
          <w:tcPr>
            <w:tcW w:w="1931" w:type="dxa"/>
            <w:gridSpan w:val="2"/>
            <w:tcBorders>
              <w:top w:val="nil"/>
              <w:left w:val="nil"/>
              <w:bottom w:val="nil"/>
              <w:right w:val="nil"/>
            </w:tcBorders>
            <w:shd w:val="clear" w:color="auto" w:fill="auto"/>
            <w:noWrap/>
            <w:vAlign w:val="bottom"/>
            <w:hideMark/>
          </w:tcPr>
          <w:p w14:paraId="02E14C7F" w14:textId="77777777" w:rsidR="00346140" w:rsidRPr="00346140" w:rsidRDefault="00346140" w:rsidP="00346140">
            <w:pPr>
              <w:rPr>
                <w:sz w:val="20"/>
                <w:szCs w:val="20"/>
                <w:lang w:eastAsia="en-GB"/>
              </w:rPr>
            </w:pPr>
          </w:p>
        </w:tc>
        <w:tc>
          <w:tcPr>
            <w:tcW w:w="1353" w:type="dxa"/>
            <w:gridSpan w:val="2"/>
            <w:tcBorders>
              <w:top w:val="nil"/>
              <w:left w:val="nil"/>
              <w:bottom w:val="nil"/>
              <w:right w:val="nil"/>
            </w:tcBorders>
            <w:shd w:val="clear" w:color="auto" w:fill="auto"/>
            <w:noWrap/>
            <w:vAlign w:val="bottom"/>
            <w:hideMark/>
          </w:tcPr>
          <w:p w14:paraId="18405A8A" w14:textId="77777777" w:rsidR="00346140" w:rsidRPr="00346140" w:rsidRDefault="00346140" w:rsidP="00346140">
            <w:pPr>
              <w:rPr>
                <w:sz w:val="20"/>
                <w:szCs w:val="20"/>
                <w:lang w:eastAsia="en-GB"/>
              </w:rPr>
            </w:pPr>
          </w:p>
        </w:tc>
        <w:tc>
          <w:tcPr>
            <w:tcW w:w="2105" w:type="dxa"/>
            <w:gridSpan w:val="4"/>
            <w:tcBorders>
              <w:top w:val="nil"/>
              <w:left w:val="nil"/>
              <w:bottom w:val="single" w:sz="4" w:space="0" w:color="auto"/>
              <w:right w:val="nil"/>
            </w:tcBorders>
            <w:shd w:val="clear" w:color="auto" w:fill="auto"/>
            <w:noWrap/>
            <w:vAlign w:val="bottom"/>
            <w:hideMark/>
          </w:tcPr>
          <w:p w14:paraId="77DE25A9" w14:textId="77777777" w:rsidR="00346140" w:rsidRPr="00346140" w:rsidRDefault="00346140" w:rsidP="00346140">
            <w:pPr>
              <w:rPr>
                <w:rFonts w:ascii="Calibri" w:hAnsi="Calibri" w:cs="Calibri"/>
                <w:b/>
                <w:bCs/>
                <w:color w:val="BFBFBF"/>
                <w:sz w:val="22"/>
                <w:szCs w:val="22"/>
                <w:lang w:eastAsia="en-GB"/>
              </w:rPr>
            </w:pPr>
            <w:r w:rsidRPr="00346140">
              <w:rPr>
                <w:rFonts w:ascii="Calibri" w:hAnsi="Calibri" w:cs="Calibri"/>
                <w:b/>
                <w:bCs/>
                <w:color w:val="BFBFBF"/>
                <w:sz w:val="22"/>
                <w:szCs w:val="22"/>
                <w:lang w:eastAsia="en-GB"/>
              </w:rPr>
              <w:t xml:space="preserve"> £  10,482.09 </w:t>
            </w:r>
          </w:p>
        </w:tc>
        <w:tc>
          <w:tcPr>
            <w:tcW w:w="1352" w:type="dxa"/>
            <w:gridSpan w:val="4"/>
            <w:tcBorders>
              <w:top w:val="nil"/>
              <w:left w:val="nil"/>
              <w:bottom w:val="nil"/>
              <w:right w:val="nil"/>
            </w:tcBorders>
            <w:shd w:val="clear" w:color="auto" w:fill="auto"/>
            <w:noWrap/>
            <w:vAlign w:val="bottom"/>
            <w:hideMark/>
          </w:tcPr>
          <w:p w14:paraId="2057AC31" w14:textId="77777777" w:rsidR="00346140" w:rsidRPr="00346140" w:rsidRDefault="00346140" w:rsidP="00346140">
            <w:pPr>
              <w:rPr>
                <w:rFonts w:ascii="Calibri" w:hAnsi="Calibri" w:cs="Calibri"/>
                <w:b/>
                <w:bCs/>
                <w:color w:val="BFBFBF"/>
                <w:sz w:val="22"/>
                <w:szCs w:val="22"/>
                <w:lang w:eastAsia="en-GB"/>
              </w:rPr>
            </w:pPr>
          </w:p>
        </w:tc>
      </w:tr>
      <w:tr w:rsidR="00346140" w:rsidRPr="00346140" w14:paraId="54AFBDB3" w14:textId="77777777" w:rsidTr="00346140">
        <w:trPr>
          <w:gridAfter w:val="4"/>
          <w:wAfter w:w="1857" w:type="dxa"/>
          <w:trHeight w:val="315"/>
        </w:trPr>
        <w:tc>
          <w:tcPr>
            <w:tcW w:w="4339" w:type="dxa"/>
            <w:gridSpan w:val="4"/>
            <w:tcBorders>
              <w:top w:val="nil"/>
              <w:left w:val="nil"/>
              <w:bottom w:val="nil"/>
              <w:right w:val="nil"/>
            </w:tcBorders>
            <w:shd w:val="clear" w:color="auto" w:fill="auto"/>
            <w:noWrap/>
            <w:vAlign w:val="bottom"/>
            <w:hideMark/>
          </w:tcPr>
          <w:p w14:paraId="5FF5A7E4"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Subtract A/cs Outstanding - Shed "1"</w:t>
            </w:r>
          </w:p>
        </w:tc>
        <w:tc>
          <w:tcPr>
            <w:tcW w:w="1353" w:type="dxa"/>
            <w:gridSpan w:val="2"/>
            <w:tcBorders>
              <w:top w:val="nil"/>
              <w:left w:val="nil"/>
              <w:bottom w:val="nil"/>
              <w:right w:val="nil"/>
            </w:tcBorders>
            <w:shd w:val="clear" w:color="auto" w:fill="auto"/>
            <w:noWrap/>
            <w:vAlign w:val="bottom"/>
            <w:hideMark/>
          </w:tcPr>
          <w:p w14:paraId="6E36C5D8" w14:textId="77777777" w:rsidR="00346140" w:rsidRPr="00346140" w:rsidRDefault="00346140" w:rsidP="00346140">
            <w:pPr>
              <w:rPr>
                <w:rFonts w:ascii="Calibri" w:hAnsi="Calibri" w:cs="Calibri"/>
                <w:color w:val="000000"/>
                <w:sz w:val="22"/>
                <w:szCs w:val="22"/>
                <w:lang w:eastAsia="en-GB"/>
              </w:rPr>
            </w:pPr>
          </w:p>
        </w:tc>
        <w:tc>
          <w:tcPr>
            <w:tcW w:w="2105" w:type="dxa"/>
            <w:gridSpan w:val="4"/>
            <w:tcBorders>
              <w:top w:val="nil"/>
              <w:left w:val="nil"/>
              <w:bottom w:val="nil"/>
              <w:right w:val="nil"/>
            </w:tcBorders>
            <w:shd w:val="clear" w:color="auto" w:fill="auto"/>
            <w:noWrap/>
            <w:vAlign w:val="bottom"/>
            <w:hideMark/>
          </w:tcPr>
          <w:p w14:paraId="4650DE83" w14:textId="77777777" w:rsidR="00346140" w:rsidRPr="00346140" w:rsidRDefault="00346140" w:rsidP="00346140">
            <w:pPr>
              <w:rPr>
                <w:rFonts w:ascii="Calibri" w:hAnsi="Calibri" w:cs="Calibri"/>
                <w:b/>
                <w:bCs/>
                <w:color w:val="000000"/>
                <w:sz w:val="22"/>
                <w:szCs w:val="22"/>
                <w:lang w:eastAsia="en-GB"/>
              </w:rPr>
            </w:pPr>
            <w:r w:rsidRPr="00346140">
              <w:rPr>
                <w:rFonts w:ascii="Calibri" w:hAnsi="Calibri" w:cs="Calibri"/>
                <w:b/>
                <w:bCs/>
                <w:color w:val="000000"/>
                <w:sz w:val="22"/>
                <w:szCs w:val="22"/>
                <w:lang w:eastAsia="en-GB"/>
              </w:rPr>
              <w:t xml:space="preserve"> £        313.18 </w:t>
            </w:r>
          </w:p>
        </w:tc>
        <w:tc>
          <w:tcPr>
            <w:tcW w:w="1352" w:type="dxa"/>
            <w:gridSpan w:val="4"/>
            <w:tcBorders>
              <w:top w:val="nil"/>
              <w:left w:val="nil"/>
              <w:bottom w:val="nil"/>
              <w:right w:val="nil"/>
            </w:tcBorders>
            <w:shd w:val="clear" w:color="auto" w:fill="auto"/>
            <w:noWrap/>
            <w:vAlign w:val="bottom"/>
            <w:hideMark/>
          </w:tcPr>
          <w:p w14:paraId="277528EC" w14:textId="77777777" w:rsidR="00346140" w:rsidRPr="00346140" w:rsidRDefault="00346140" w:rsidP="00346140">
            <w:pPr>
              <w:rPr>
                <w:rFonts w:ascii="Calibri" w:hAnsi="Calibri" w:cs="Calibri"/>
                <w:b/>
                <w:bCs/>
                <w:color w:val="000000"/>
                <w:sz w:val="22"/>
                <w:szCs w:val="22"/>
                <w:lang w:eastAsia="en-GB"/>
              </w:rPr>
            </w:pPr>
          </w:p>
        </w:tc>
      </w:tr>
      <w:tr w:rsidR="00346140" w:rsidRPr="00346140" w14:paraId="42FBFC67" w14:textId="77777777" w:rsidTr="00346140">
        <w:trPr>
          <w:gridAfter w:val="4"/>
          <w:wAfter w:w="1857" w:type="dxa"/>
          <w:trHeight w:val="375"/>
        </w:trPr>
        <w:tc>
          <w:tcPr>
            <w:tcW w:w="7797" w:type="dxa"/>
            <w:gridSpan w:val="10"/>
            <w:tcBorders>
              <w:top w:val="nil"/>
              <w:left w:val="nil"/>
              <w:bottom w:val="nil"/>
              <w:right w:val="nil"/>
            </w:tcBorders>
            <w:shd w:val="clear" w:color="auto" w:fill="auto"/>
            <w:noWrap/>
            <w:vAlign w:val="bottom"/>
            <w:hideMark/>
          </w:tcPr>
          <w:p w14:paraId="750D5F4E" w14:textId="77777777" w:rsidR="00346140" w:rsidRPr="00346140" w:rsidRDefault="00346140" w:rsidP="00346140">
            <w:pPr>
              <w:rPr>
                <w:rFonts w:ascii="Calibri" w:hAnsi="Calibri" w:cs="Calibri"/>
                <w:b/>
                <w:bCs/>
                <w:color w:val="000000"/>
                <w:sz w:val="28"/>
                <w:szCs w:val="28"/>
                <w:lang w:eastAsia="en-GB"/>
              </w:rPr>
            </w:pPr>
            <w:r w:rsidRPr="00346140">
              <w:rPr>
                <w:rFonts w:ascii="Calibri" w:hAnsi="Calibri" w:cs="Calibri"/>
                <w:b/>
                <w:bCs/>
                <w:color w:val="000000"/>
                <w:sz w:val="28"/>
                <w:szCs w:val="28"/>
                <w:lang w:eastAsia="en-GB"/>
              </w:rPr>
              <w:t>Current State</w:t>
            </w:r>
          </w:p>
        </w:tc>
        <w:tc>
          <w:tcPr>
            <w:tcW w:w="1352" w:type="dxa"/>
            <w:gridSpan w:val="4"/>
            <w:tcBorders>
              <w:top w:val="nil"/>
              <w:left w:val="nil"/>
              <w:bottom w:val="nil"/>
              <w:right w:val="nil"/>
            </w:tcBorders>
            <w:shd w:val="clear" w:color="000000" w:fill="FFFF00"/>
            <w:noWrap/>
            <w:vAlign w:val="bottom"/>
            <w:hideMark/>
          </w:tcPr>
          <w:p w14:paraId="1D0E2707" w14:textId="77777777" w:rsidR="00346140" w:rsidRPr="00346140" w:rsidRDefault="00346140" w:rsidP="00346140">
            <w:pPr>
              <w:rPr>
                <w:rFonts w:ascii="Calibri" w:hAnsi="Calibri" w:cs="Calibri"/>
                <w:b/>
                <w:bCs/>
                <w:color w:val="000000"/>
                <w:lang w:eastAsia="en-GB"/>
              </w:rPr>
            </w:pPr>
            <w:r w:rsidRPr="00346140">
              <w:rPr>
                <w:rFonts w:ascii="Calibri" w:hAnsi="Calibri" w:cs="Calibri"/>
                <w:b/>
                <w:bCs/>
                <w:color w:val="000000"/>
                <w:lang w:eastAsia="en-GB"/>
              </w:rPr>
              <w:t xml:space="preserve"> £  10,168.91 </w:t>
            </w:r>
          </w:p>
        </w:tc>
      </w:tr>
      <w:tr w:rsidR="00346140" w:rsidRPr="00346140" w14:paraId="6BD5B5FA" w14:textId="77777777" w:rsidTr="00346140">
        <w:trPr>
          <w:trHeight w:val="300"/>
        </w:trPr>
        <w:tc>
          <w:tcPr>
            <w:tcW w:w="2186" w:type="dxa"/>
            <w:tcBorders>
              <w:top w:val="nil"/>
              <w:left w:val="nil"/>
              <w:bottom w:val="nil"/>
              <w:right w:val="nil"/>
            </w:tcBorders>
            <w:shd w:val="clear" w:color="auto" w:fill="auto"/>
            <w:noWrap/>
            <w:vAlign w:val="bottom"/>
            <w:hideMark/>
          </w:tcPr>
          <w:p w14:paraId="580ED27C" w14:textId="77777777" w:rsidR="00346140" w:rsidRPr="00346140" w:rsidRDefault="00346140" w:rsidP="00346140">
            <w:pPr>
              <w:rPr>
                <w:rFonts w:ascii="Calibri" w:hAnsi="Calibri" w:cs="Calibri"/>
                <w:b/>
                <w:bCs/>
                <w:color w:val="000000"/>
                <w:lang w:eastAsia="en-GB"/>
              </w:rPr>
            </w:pPr>
          </w:p>
        </w:tc>
        <w:tc>
          <w:tcPr>
            <w:tcW w:w="933" w:type="dxa"/>
            <w:gridSpan w:val="2"/>
            <w:tcBorders>
              <w:top w:val="nil"/>
              <w:left w:val="nil"/>
              <w:bottom w:val="nil"/>
              <w:right w:val="nil"/>
            </w:tcBorders>
            <w:shd w:val="clear" w:color="auto" w:fill="auto"/>
            <w:noWrap/>
            <w:vAlign w:val="bottom"/>
            <w:hideMark/>
          </w:tcPr>
          <w:p w14:paraId="4BADBB6F" w14:textId="77777777" w:rsidR="00346140" w:rsidRPr="00346140" w:rsidRDefault="00346140" w:rsidP="00346140">
            <w:pPr>
              <w:rPr>
                <w:sz w:val="20"/>
                <w:szCs w:val="20"/>
                <w:lang w:eastAsia="en-GB"/>
              </w:rPr>
            </w:pPr>
          </w:p>
        </w:tc>
        <w:tc>
          <w:tcPr>
            <w:tcW w:w="2270" w:type="dxa"/>
            <w:gridSpan w:val="2"/>
            <w:tcBorders>
              <w:top w:val="nil"/>
              <w:left w:val="nil"/>
              <w:bottom w:val="nil"/>
              <w:right w:val="nil"/>
            </w:tcBorders>
            <w:shd w:val="clear" w:color="auto" w:fill="auto"/>
            <w:noWrap/>
            <w:vAlign w:val="bottom"/>
            <w:hideMark/>
          </w:tcPr>
          <w:p w14:paraId="62FC69BD" w14:textId="77777777" w:rsidR="00346140" w:rsidRPr="00346140" w:rsidRDefault="00346140" w:rsidP="00346140">
            <w:pPr>
              <w:rPr>
                <w:sz w:val="20"/>
                <w:szCs w:val="20"/>
                <w:lang w:eastAsia="en-GB"/>
              </w:rPr>
            </w:pPr>
          </w:p>
        </w:tc>
        <w:tc>
          <w:tcPr>
            <w:tcW w:w="1353" w:type="dxa"/>
            <w:gridSpan w:val="3"/>
            <w:tcBorders>
              <w:top w:val="nil"/>
              <w:left w:val="nil"/>
              <w:bottom w:val="nil"/>
              <w:right w:val="nil"/>
            </w:tcBorders>
            <w:shd w:val="clear" w:color="auto" w:fill="auto"/>
            <w:noWrap/>
            <w:vAlign w:val="bottom"/>
            <w:hideMark/>
          </w:tcPr>
          <w:p w14:paraId="08715E64" w14:textId="77777777" w:rsidR="00346140" w:rsidRPr="00346140" w:rsidRDefault="00346140" w:rsidP="00346140">
            <w:pPr>
              <w:rPr>
                <w:sz w:val="20"/>
                <w:szCs w:val="20"/>
                <w:lang w:eastAsia="en-GB"/>
              </w:rPr>
            </w:pPr>
          </w:p>
        </w:tc>
        <w:tc>
          <w:tcPr>
            <w:tcW w:w="2912" w:type="dxa"/>
            <w:gridSpan w:val="8"/>
            <w:tcBorders>
              <w:top w:val="nil"/>
              <w:left w:val="nil"/>
              <w:bottom w:val="nil"/>
              <w:right w:val="nil"/>
            </w:tcBorders>
            <w:shd w:val="clear" w:color="auto" w:fill="auto"/>
            <w:noWrap/>
            <w:vAlign w:val="bottom"/>
            <w:hideMark/>
          </w:tcPr>
          <w:p w14:paraId="003ED6EF" w14:textId="77777777" w:rsidR="00346140" w:rsidRPr="00346140" w:rsidRDefault="00346140" w:rsidP="00346140">
            <w:pPr>
              <w:rPr>
                <w:sz w:val="20"/>
                <w:szCs w:val="20"/>
                <w:lang w:eastAsia="en-GB"/>
              </w:rPr>
            </w:pPr>
          </w:p>
        </w:tc>
        <w:tc>
          <w:tcPr>
            <w:tcW w:w="1352" w:type="dxa"/>
            <w:gridSpan w:val="2"/>
            <w:tcBorders>
              <w:top w:val="nil"/>
              <w:left w:val="nil"/>
              <w:bottom w:val="nil"/>
              <w:right w:val="nil"/>
            </w:tcBorders>
            <w:shd w:val="clear" w:color="auto" w:fill="auto"/>
            <w:noWrap/>
            <w:vAlign w:val="bottom"/>
            <w:hideMark/>
          </w:tcPr>
          <w:p w14:paraId="05C82F92" w14:textId="77777777" w:rsidR="00346140" w:rsidRPr="00346140" w:rsidRDefault="00346140" w:rsidP="00346140">
            <w:pPr>
              <w:rPr>
                <w:sz w:val="20"/>
                <w:szCs w:val="20"/>
                <w:lang w:eastAsia="en-GB"/>
              </w:rPr>
            </w:pPr>
          </w:p>
        </w:tc>
      </w:tr>
      <w:tr w:rsidR="00346140" w:rsidRPr="00346140" w14:paraId="420B3B84" w14:textId="77777777" w:rsidTr="00346140">
        <w:trPr>
          <w:trHeight w:val="300"/>
        </w:trPr>
        <w:tc>
          <w:tcPr>
            <w:tcW w:w="2186" w:type="dxa"/>
            <w:tcBorders>
              <w:top w:val="nil"/>
              <w:left w:val="nil"/>
              <w:bottom w:val="nil"/>
              <w:right w:val="nil"/>
            </w:tcBorders>
            <w:shd w:val="clear" w:color="auto" w:fill="auto"/>
            <w:noWrap/>
            <w:vAlign w:val="bottom"/>
            <w:hideMark/>
          </w:tcPr>
          <w:p w14:paraId="00B31A0B" w14:textId="77777777" w:rsidR="00346140" w:rsidRPr="00346140" w:rsidRDefault="00346140" w:rsidP="00346140">
            <w:pPr>
              <w:rPr>
                <w:rFonts w:ascii="Calibri" w:hAnsi="Calibri" w:cs="Calibri"/>
                <w:b/>
                <w:bCs/>
                <w:color w:val="000000"/>
                <w:sz w:val="22"/>
                <w:szCs w:val="22"/>
                <w:lang w:eastAsia="en-GB"/>
              </w:rPr>
            </w:pPr>
            <w:r w:rsidRPr="00346140">
              <w:rPr>
                <w:rFonts w:ascii="Calibri" w:hAnsi="Calibri" w:cs="Calibri"/>
                <w:b/>
                <w:bCs/>
                <w:color w:val="000000"/>
                <w:sz w:val="22"/>
                <w:szCs w:val="22"/>
                <w:lang w:eastAsia="en-GB"/>
              </w:rPr>
              <w:t>Shed '1'</w:t>
            </w:r>
          </w:p>
        </w:tc>
        <w:tc>
          <w:tcPr>
            <w:tcW w:w="933" w:type="dxa"/>
            <w:gridSpan w:val="2"/>
            <w:tcBorders>
              <w:top w:val="nil"/>
              <w:left w:val="nil"/>
              <w:bottom w:val="nil"/>
              <w:right w:val="nil"/>
            </w:tcBorders>
            <w:shd w:val="clear" w:color="auto" w:fill="auto"/>
            <w:noWrap/>
            <w:vAlign w:val="bottom"/>
            <w:hideMark/>
          </w:tcPr>
          <w:p w14:paraId="71FAB9A3" w14:textId="77777777" w:rsidR="00346140" w:rsidRPr="00346140" w:rsidRDefault="00346140" w:rsidP="00346140">
            <w:pPr>
              <w:rPr>
                <w:rFonts w:ascii="Calibri" w:hAnsi="Calibri" w:cs="Calibri"/>
                <w:b/>
                <w:bCs/>
                <w:color w:val="000000"/>
                <w:sz w:val="22"/>
                <w:szCs w:val="22"/>
                <w:lang w:eastAsia="en-GB"/>
              </w:rPr>
            </w:pPr>
          </w:p>
        </w:tc>
        <w:tc>
          <w:tcPr>
            <w:tcW w:w="2270" w:type="dxa"/>
            <w:gridSpan w:val="2"/>
            <w:tcBorders>
              <w:top w:val="nil"/>
              <w:left w:val="nil"/>
              <w:bottom w:val="nil"/>
              <w:right w:val="nil"/>
            </w:tcBorders>
            <w:shd w:val="clear" w:color="auto" w:fill="auto"/>
            <w:noWrap/>
            <w:vAlign w:val="bottom"/>
            <w:hideMark/>
          </w:tcPr>
          <w:p w14:paraId="3AB09169" w14:textId="77777777" w:rsidR="00346140" w:rsidRPr="00346140" w:rsidRDefault="00346140" w:rsidP="00346140">
            <w:pPr>
              <w:rPr>
                <w:sz w:val="20"/>
                <w:szCs w:val="20"/>
                <w:lang w:eastAsia="en-GB"/>
              </w:rPr>
            </w:pPr>
          </w:p>
        </w:tc>
        <w:tc>
          <w:tcPr>
            <w:tcW w:w="1353" w:type="dxa"/>
            <w:gridSpan w:val="3"/>
            <w:tcBorders>
              <w:top w:val="nil"/>
              <w:left w:val="nil"/>
              <w:bottom w:val="nil"/>
              <w:right w:val="nil"/>
            </w:tcBorders>
            <w:shd w:val="clear" w:color="auto" w:fill="auto"/>
            <w:noWrap/>
            <w:vAlign w:val="bottom"/>
            <w:hideMark/>
          </w:tcPr>
          <w:p w14:paraId="22C73D71" w14:textId="77777777" w:rsidR="00346140" w:rsidRPr="00346140" w:rsidRDefault="00346140" w:rsidP="00346140">
            <w:pPr>
              <w:rPr>
                <w:sz w:val="20"/>
                <w:szCs w:val="20"/>
                <w:lang w:eastAsia="en-GB"/>
              </w:rPr>
            </w:pPr>
          </w:p>
        </w:tc>
        <w:tc>
          <w:tcPr>
            <w:tcW w:w="2912" w:type="dxa"/>
            <w:gridSpan w:val="8"/>
            <w:tcBorders>
              <w:top w:val="nil"/>
              <w:left w:val="nil"/>
              <w:bottom w:val="nil"/>
              <w:right w:val="nil"/>
            </w:tcBorders>
            <w:shd w:val="clear" w:color="auto" w:fill="auto"/>
            <w:noWrap/>
            <w:vAlign w:val="bottom"/>
            <w:hideMark/>
          </w:tcPr>
          <w:p w14:paraId="508CD8CA" w14:textId="77777777" w:rsidR="00346140" w:rsidRPr="00346140" w:rsidRDefault="00346140" w:rsidP="00346140">
            <w:pPr>
              <w:rPr>
                <w:sz w:val="20"/>
                <w:szCs w:val="20"/>
                <w:lang w:eastAsia="en-GB"/>
              </w:rPr>
            </w:pPr>
          </w:p>
        </w:tc>
        <w:tc>
          <w:tcPr>
            <w:tcW w:w="1352" w:type="dxa"/>
            <w:gridSpan w:val="2"/>
            <w:tcBorders>
              <w:top w:val="nil"/>
              <w:left w:val="nil"/>
              <w:bottom w:val="nil"/>
              <w:right w:val="nil"/>
            </w:tcBorders>
            <w:shd w:val="clear" w:color="auto" w:fill="auto"/>
            <w:noWrap/>
            <w:vAlign w:val="bottom"/>
            <w:hideMark/>
          </w:tcPr>
          <w:p w14:paraId="466594D3" w14:textId="77777777" w:rsidR="00346140" w:rsidRPr="00346140" w:rsidRDefault="00346140" w:rsidP="00346140">
            <w:pPr>
              <w:rPr>
                <w:sz w:val="20"/>
                <w:szCs w:val="20"/>
                <w:lang w:eastAsia="en-GB"/>
              </w:rPr>
            </w:pPr>
          </w:p>
        </w:tc>
      </w:tr>
      <w:tr w:rsidR="00346140" w:rsidRPr="00346140" w14:paraId="43C103E6" w14:textId="77777777" w:rsidTr="00346140">
        <w:trPr>
          <w:trHeight w:val="300"/>
        </w:trPr>
        <w:tc>
          <w:tcPr>
            <w:tcW w:w="3119" w:type="dxa"/>
            <w:gridSpan w:val="3"/>
            <w:tcBorders>
              <w:top w:val="nil"/>
              <w:left w:val="nil"/>
              <w:bottom w:val="nil"/>
              <w:right w:val="nil"/>
            </w:tcBorders>
            <w:shd w:val="clear" w:color="auto" w:fill="auto"/>
            <w:noWrap/>
            <w:vAlign w:val="bottom"/>
            <w:hideMark/>
          </w:tcPr>
          <w:p w14:paraId="43F72120"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Clerks Salary</w:t>
            </w:r>
          </w:p>
        </w:tc>
        <w:tc>
          <w:tcPr>
            <w:tcW w:w="2270" w:type="dxa"/>
            <w:gridSpan w:val="2"/>
            <w:tcBorders>
              <w:top w:val="nil"/>
              <w:left w:val="nil"/>
              <w:bottom w:val="nil"/>
              <w:right w:val="nil"/>
            </w:tcBorders>
            <w:shd w:val="clear" w:color="auto" w:fill="auto"/>
            <w:noWrap/>
            <w:vAlign w:val="bottom"/>
            <w:hideMark/>
          </w:tcPr>
          <w:p w14:paraId="7ABEB139" w14:textId="77777777" w:rsidR="00346140" w:rsidRPr="00346140" w:rsidRDefault="00346140" w:rsidP="00346140">
            <w:pPr>
              <w:rPr>
                <w:rFonts w:ascii="Calibri" w:hAnsi="Calibri" w:cs="Calibri"/>
                <w:color w:val="000000"/>
                <w:sz w:val="22"/>
                <w:szCs w:val="22"/>
                <w:lang w:eastAsia="en-GB"/>
              </w:rPr>
            </w:pPr>
          </w:p>
        </w:tc>
        <w:tc>
          <w:tcPr>
            <w:tcW w:w="1353" w:type="dxa"/>
            <w:gridSpan w:val="3"/>
            <w:tcBorders>
              <w:top w:val="nil"/>
              <w:left w:val="nil"/>
              <w:bottom w:val="nil"/>
              <w:right w:val="nil"/>
            </w:tcBorders>
            <w:shd w:val="clear" w:color="auto" w:fill="auto"/>
            <w:noWrap/>
            <w:vAlign w:val="bottom"/>
            <w:hideMark/>
          </w:tcPr>
          <w:p w14:paraId="00A1C76E"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£313.18</w:t>
            </w:r>
          </w:p>
        </w:tc>
        <w:tc>
          <w:tcPr>
            <w:tcW w:w="2912" w:type="dxa"/>
            <w:gridSpan w:val="8"/>
            <w:tcBorders>
              <w:top w:val="nil"/>
              <w:left w:val="nil"/>
              <w:bottom w:val="nil"/>
              <w:right w:val="nil"/>
            </w:tcBorders>
            <w:shd w:val="clear" w:color="auto" w:fill="auto"/>
            <w:noWrap/>
            <w:vAlign w:val="bottom"/>
            <w:hideMark/>
          </w:tcPr>
          <w:p w14:paraId="596C73D7"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2"/>
            <w:tcBorders>
              <w:top w:val="nil"/>
              <w:left w:val="nil"/>
              <w:bottom w:val="nil"/>
              <w:right w:val="nil"/>
            </w:tcBorders>
            <w:shd w:val="clear" w:color="auto" w:fill="auto"/>
            <w:noWrap/>
            <w:vAlign w:val="bottom"/>
            <w:hideMark/>
          </w:tcPr>
          <w:p w14:paraId="30A4F7BE" w14:textId="77777777" w:rsidR="00346140" w:rsidRPr="00346140" w:rsidRDefault="00346140" w:rsidP="00346140">
            <w:pPr>
              <w:rPr>
                <w:sz w:val="20"/>
                <w:szCs w:val="20"/>
                <w:lang w:eastAsia="en-GB"/>
              </w:rPr>
            </w:pPr>
          </w:p>
        </w:tc>
      </w:tr>
      <w:tr w:rsidR="00346140" w:rsidRPr="00346140" w14:paraId="53B4FCF7" w14:textId="77777777" w:rsidTr="00346140">
        <w:trPr>
          <w:trHeight w:val="300"/>
        </w:trPr>
        <w:tc>
          <w:tcPr>
            <w:tcW w:w="2186" w:type="dxa"/>
            <w:tcBorders>
              <w:top w:val="nil"/>
              <w:left w:val="nil"/>
              <w:bottom w:val="nil"/>
              <w:right w:val="nil"/>
            </w:tcBorders>
            <w:shd w:val="clear" w:color="auto" w:fill="auto"/>
            <w:noWrap/>
            <w:vAlign w:val="bottom"/>
            <w:hideMark/>
          </w:tcPr>
          <w:p w14:paraId="5EBF5A28" w14:textId="77777777" w:rsidR="00346140" w:rsidRPr="00346140" w:rsidRDefault="00346140" w:rsidP="00346140">
            <w:pPr>
              <w:rPr>
                <w:sz w:val="20"/>
                <w:szCs w:val="20"/>
                <w:lang w:eastAsia="en-GB"/>
              </w:rPr>
            </w:pPr>
          </w:p>
        </w:tc>
        <w:tc>
          <w:tcPr>
            <w:tcW w:w="933" w:type="dxa"/>
            <w:gridSpan w:val="2"/>
            <w:tcBorders>
              <w:top w:val="nil"/>
              <w:left w:val="nil"/>
              <w:bottom w:val="nil"/>
              <w:right w:val="nil"/>
            </w:tcBorders>
            <w:shd w:val="clear" w:color="auto" w:fill="auto"/>
            <w:noWrap/>
            <w:vAlign w:val="bottom"/>
            <w:hideMark/>
          </w:tcPr>
          <w:p w14:paraId="6DF294EF" w14:textId="77777777" w:rsidR="00346140" w:rsidRPr="00346140" w:rsidRDefault="00346140" w:rsidP="00346140">
            <w:pPr>
              <w:rPr>
                <w:sz w:val="20"/>
                <w:szCs w:val="20"/>
                <w:lang w:eastAsia="en-GB"/>
              </w:rPr>
            </w:pPr>
          </w:p>
        </w:tc>
        <w:tc>
          <w:tcPr>
            <w:tcW w:w="2270" w:type="dxa"/>
            <w:gridSpan w:val="2"/>
            <w:tcBorders>
              <w:top w:val="nil"/>
              <w:left w:val="nil"/>
              <w:bottom w:val="nil"/>
              <w:right w:val="nil"/>
            </w:tcBorders>
            <w:shd w:val="clear" w:color="auto" w:fill="auto"/>
            <w:noWrap/>
            <w:vAlign w:val="bottom"/>
            <w:hideMark/>
          </w:tcPr>
          <w:p w14:paraId="0E487DF4" w14:textId="77777777" w:rsidR="00346140" w:rsidRPr="00346140" w:rsidRDefault="00346140" w:rsidP="00346140">
            <w:pPr>
              <w:rPr>
                <w:sz w:val="20"/>
                <w:szCs w:val="20"/>
                <w:lang w:eastAsia="en-GB"/>
              </w:rPr>
            </w:pPr>
          </w:p>
        </w:tc>
        <w:tc>
          <w:tcPr>
            <w:tcW w:w="1353" w:type="dxa"/>
            <w:gridSpan w:val="3"/>
            <w:tcBorders>
              <w:top w:val="single" w:sz="4" w:space="0" w:color="auto"/>
              <w:left w:val="nil"/>
              <w:bottom w:val="single" w:sz="4" w:space="0" w:color="auto"/>
              <w:right w:val="nil"/>
            </w:tcBorders>
            <w:shd w:val="clear" w:color="auto" w:fill="auto"/>
            <w:noWrap/>
            <w:vAlign w:val="bottom"/>
            <w:hideMark/>
          </w:tcPr>
          <w:p w14:paraId="0E14A720" w14:textId="77777777" w:rsidR="00346140" w:rsidRPr="00346140" w:rsidRDefault="00346140" w:rsidP="00346140">
            <w:pPr>
              <w:jc w:val="right"/>
              <w:rPr>
                <w:rFonts w:ascii="Calibri" w:hAnsi="Calibri" w:cs="Calibri"/>
                <w:b/>
                <w:bCs/>
                <w:color w:val="000000"/>
                <w:sz w:val="22"/>
                <w:szCs w:val="22"/>
                <w:lang w:eastAsia="en-GB"/>
              </w:rPr>
            </w:pPr>
            <w:r w:rsidRPr="00346140">
              <w:rPr>
                <w:rFonts w:ascii="Calibri" w:hAnsi="Calibri" w:cs="Calibri"/>
                <w:b/>
                <w:bCs/>
                <w:color w:val="000000"/>
                <w:sz w:val="22"/>
                <w:szCs w:val="22"/>
                <w:lang w:eastAsia="en-GB"/>
              </w:rPr>
              <w:t>£313.18</w:t>
            </w:r>
          </w:p>
        </w:tc>
        <w:tc>
          <w:tcPr>
            <w:tcW w:w="2912" w:type="dxa"/>
            <w:gridSpan w:val="8"/>
            <w:tcBorders>
              <w:top w:val="nil"/>
              <w:left w:val="nil"/>
              <w:bottom w:val="nil"/>
              <w:right w:val="nil"/>
            </w:tcBorders>
            <w:shd w:val="clear" w:color="auto" w:fill="auto"/>
            <w:noWrap/>
            <w:vAlign w:val="bottom"/>
            <w:hideMark/>
          </w:tcPr>
          <w:p w14:paraId="495C33EB" w14:textId="77777777" w:rsidR="00346140" w:rsidRPr="00346140" w:rsidRDefault="00346140" w:rsidP="00346140">
            <w:pPr>
              <w:jc w:val="right"/>
              <w:rPr>
                <w:rFonts w:ascii="Calibri" w:hAnsi="Calibri" w:cs="Calibri"/>
                <w:b/>
                <w:bCs/>
                <w:color w:val="000000"/>
                <w:sz w:val="22"/>
                <w:szCs w:val="22"/>
                <w:lang w:eastAsia="en-GB"/>
              </w:rPr>
            </w:pPr>
          </w:p>
        </w:tc>
        <w:tc>
          <w:tcPr>
            <w:tcW w:w="1352" w:type="dxa"/>
            <w:gridSpan w:val="2"/>
            <w:tcBorders>
              <w:top w:val="nil"/>
              <w:left w:val="nil"/>
              <w:bottom w:val="nil"/>
              <w:right w:val="nil"/>
            </w:tcBorders>
            <w:shd w:val="clear" w:color="auto" w:fill="auto"/>
            <w:noWrap/>
            <w:vAlign w:val="bottom"/>
            <w:hideMark/>
          </w:tcPr>
          <w:p w14:paraId="7140882C" w14:textId="77777777" w:rsidR="00346140" w:rsidRPr="00346140" w:rsidRDefault="00346140" w:rsidP="00346140">
            <w:pPr>
              <w:rPr>
                <w:sz w:val="20"/>
                <w:szCs w:val="20"/>
                <w:lang w:eastAsia="en-GB"/>
              </w:rPr>
            </w:pPr>
          </w:p>
        </w:tc>
      </w:tr>
      <w:tr w:rsidR="00346140" w:rsidRPr="00346140" w14:paraId="3F35F5CD" w14:textId="77777777" w:rsidTr="00346140">
        <w:trPr>
          <w:gridAfter w:val="1"/>
          <w:wAfter w:w="807" w:type="dxa"/>
          <w:trHeight w:val="300"/>
        </w:trPr>
        <w:tc>
          <w:tcPr>
            <w:tcW w:w="2186" w:type="dxa"/>
            <w:tcBorders>
              <w:top w:val="nil"/>
              <w:left w:val="nil"/>
              <w:bottom w:val="nil"/>
              <w:right w:val="nil"/>
            </w:tcBorders>
            <w:shd w:val="clear" w:color="auto" w:fill="auto"/>
            <w:noWrap/>
            <w:vAlign w:val="bottom"/>
            <w:hideMark/>
          </w:tcPr>
          <w:p w14:paraId="615968AB"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Shed '2'</w:t>
            </w:r>
          </w:p>
        </w:tc>
        <w:tc>
          <w:tcPr>
            <w:tcW w:w="933" w:type="dxa"/>
            <w:gridSpan w:val="2"/>
            <w:tcBorders>
              <w:top w:val="nil"/>
              <w:left w:val="nil"/>
              <w:bottom w:val="nil"/>
              <w:right w:val="nil"/>
            </w:tcBorders>
            <w:shd w:val="clear" w:color="auto" w:fill="auto"/>
            <w:noWrap/>
            <w:vAlign w:val="bottom"/>
            <w:hideMark/>
          </w:tcPr>
          <w:p w14:paraId="3E115943" w14:textId="77777777" w:rsidR="00346140" w:rsidRPr="00346140" w:rsidRDefault="00346140" w:rsidP="00346140">
            <w:pPr>
              <w:rPr>
                <w:rFonts w:ascii="Calibri" w:hAnsi="Calibri" w:cs="Calibri"/>
                <w:color w:val="000000"/>
                <w:sz w:val="22"/>
                <w:szCs w:val="22"/>
                <w:lang w:eastAsia="en-GB"/>
              </w:rPr>
            </w:pPr>
          </w:p>
        </w:tc>
        <w:tc>
          <w:tcPr>
            <w:tcW w:w="2270" w:type="dxa"/>
            <w:gridSpan w:val="2"/>
            <w:tcBorders>
              <w:top w:val="nil"/>
              <w:left w:val="nil"/>
              <w:bottom w:val="nil"/>
              <w:right w:val="nil"/>
            </w:tcBorders>
            <w:shd w:val="clear" w:color="auto" w:fill="auto"/>
            <w:noWrap/>
            <w:vAlign w:val="bottom"/>
            <w:hideMark/>
          </w:tcPr>
          <w:p w14:paraId="3A9A43D2" w14:textId="77777777" w:rsidR="00346140" w:rsidRPr="00346140" w:rsidRDefault="00346140" w:rsidP="00346140">
            <w:pPr>
              <w:rPr>
                <w:sz w:val="20"/>
                <w:szCs w:val="20"/>
                <w:lang w:eastAsia="en-GB"/>
              </w:rPr>
            </w:pPr>
          </w:p>
        </w:tc>
        <w:tc>
          <w:tcPr>
            <w:tcW w:w="1353" w:type="dxa"/>
            <w:gridSpan w:val="3"/>
            <w:tcBorders>
              <w:top w:val="nil"/>
              <w:left w:val="nil"/>
              <w:bottom w:val="nil"/>
              <w:right w:val="nil"/>
            </w:tcBorders>
            <w:shd w:val="clear" w:color="auto" w:fill="auto"/>
            <w:noWrap/>
            <w:vAlign w:val="bottom"/>
            <w:hideMark/>
          </w:tcPr>
          <w:p w14:paraId="4B289905" w14:textId="77777777" w:rsidR="00346140" w:rsidRPr="00346140" w:rsidRDefault="00346140" w:rsidP="00346140">
            <w:pPr>
              <w:rPr>
                <w:sz w:val="20"/>
                <w:szCs w:val="20"/>
                <w:lang w:eastAsia="en-GB"/>
              </w:rPr>
            </w:pPr>
          </w:p>
        </w:tc>
        <w:tc>
          <w:tcPr>
            <w:tcW w:w="2105" w:type="dxa"/>
            <w:gridSpan w:val="5"/>
            <w:tcBorders>
              <w:top w:val="nil"/>
              <w:left w:val="nil"/>
              <w:bottom w:val="nil"/>
              <w:right w:val="nil"/>
            </w:tcBorders>
            <w:shd w:val="clear" w:color="auto" w:fill="auto"/>
            <w:noWrap/>
            <w:vAlign w:val="bottom"/>
            <w:hideMark/>
          </w:tcPr>
          <w:p w14:paraId="6F832476" w14:textId="77777777" w:rsidR="00346140" w:rsidRPr="00346140" w:rsidRDefault="00346140" w:rsidP="00346140">
            <w:pPr>
              <w:rPr>
                <w:sz w:val="20"/>
                <w:szCs w:val="20"/>
                <w:lang w:eastAsia="en-GB"/>
              </w:rPr>
            </w:pPr>
          </w:p>
        </w:tc>
        <w:tc>
          <w:tcPr>
            <w:tcW w:w="1352" w:type="dxa"/>
            <w:gridSpan w:val="4"/>
            <w:tcBorders>
              <w:top w:val="nil"/>
              <w:left w:val="nil"/>
              <w:bottom w:val="nil"/>
              <w:right w:val="nil"/>
            </w:tcBorders>
            <w:shd w:val="clear" w:color="auto" w:fill="auto"/>
            <w:noWrap/>
            <w:vAlign w:val="bottom"/>
            <w:hideMark/>
          </w:tcPr>
          <w:p w14:paraId="151AC64B" w14:textId="77777777" w:rsidR="00346140" w:rsidRPr="00346140" w:rsidRDefault="00346140" w:rsidP="00346140">
            <w:pPr>
              <w:rPr>
                <w:sz w:val="20"/>
                <w:szCs w:val="20"/>
                <w:lang w:eastAsia="en-GB"/>
              </w:rPr>
            </w:pPr>
          </w:p>
        </w:tc>
      </w:tr>
      <w:tr w:rsidR="00346140" w:rsidRPr="00346140" w14:paraId="54204809"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1423890D"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Elkerlodge Book-keeping</w:t>
            </w:r>
          </w:p>
        </w:tc>
        <w:tc>
          <w:tcPr>
            <w:tcW w:w="2270" w:type="dxa"/>
            <w:gridSpan w:val="2"/>
            <w:tcBorders>
              <w:top w:val="nil"/>
              <w:left w:val="nil"/>
              <w:bottom w:val="nil"/>
              <w:right w:val="nil"/>
            </w:tcBorders>
            <w:shd w:val="clear" w:color="auto" w:fill="auto"/>
            <w:noWrap/>
            <w:vAlign w:val="bottom"/>
            <w:hideMark/>
          </w:tcPr>
          <w:p w14:paraId="324D6774"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27.05.2022</w:t>
            </w:r>
          </w:p>
        </w:tc>
        <w:tc>
          <w:tcPr>
            <w:tcW w:w="1353" w:type="dxa"/>
            <w:gridSpan w:val="3"/>
            <w:tcBorders>
              <w:top w:val="nil"/>
              <w:left w:val="nil"/>
              <w:bottom w:val="nil"/>
              <w:right w:val="nil"/>
            </w:tcBorders>
            <w:shd w:val="clear" w:color="auto" w:fill="auto"/>
            <w:noWrap/>
            <w:vAlign w:val="bottom"/>
            <w:hideMark/>
          </w:tcPr>
          <w:p w14:paraId="5E869BAA"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£140.00</w:t>
            </w:r>
          </w:p>
        </w:tc>
        <w:tc>
          <w:tcPr>
            <w:tcW w:w="2105" w:type="dxa"/>
            <w:gridSpan w:val="5"/>
            <w:tcBorders>
              <w:top w:val="nil"/>
              <w:left w:val="nil"/>
              <w:bottom w:val="nil"/>
              <w:right w:val="nil"/>
            </w:tcBorders>
            <w:shd w:val="clear" w:color="auto" w:fill="auto"/>
            <w:noWrap/>
            <w:vAlign w:val="bottom"/>
            <w:hideMark/>
          </w:tcPr>
          <w:p w14:paraId="6D0EB062"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67918175" w14:textId="77777777" w:rsidR="00346140" w:rsidRPr="00346140" w:rsidRDefault="00346140" w:rsidP="00346140">
            <w:pPr>
              <w:rPr>
                <w:sz w:val="20"/>
                <w:szCs w:val="20"/>
                <w:lang w:eastAsia="en-GB"/>
              </w:rPr>
            </w:pPr>
          </w:p>
        </w:tc>
      </w:tr>
      <w:tr w:rsidR="00346140" w:rsidRPr="00346140" w14:paraId="67DC2858"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757855A3"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Clerk Salary - May</w:t>
            </w:r>
          </w:p>
        </w:tc>
        <w:tc>
          <w:tcPr>
            <w:tcW w:w="2270" w:type="dxa"/>
            <w:gridSpan w:val="2"/>
            <w:tcBorders>
              <w:top w:val="nil"/>
              <w:left w:val="nil"/>
              <w:bottom w:val="single" w:sz="4" w:space="0" w:color="C0C0C0"/>
              <w:right w:val="nil"/>
            </w:tcBorders>
            <w:shd w:val="clear" w:color="auto" w:fill="auto"/>
            <w:vAlign w:val="center"/>
            <w:hideMark/>
          </w:tcPr>
          <w:p w14:paraId="247A3C49" w14:textId="77777777" w:rsidR="00346140" w:rsidRPr="00346140" w:rsidRDefault="00346140" w:rsidP="00346140">
            <w:pPr>
              <w:rPr>
                <w:rFonts w:ascii="Arial" w:hAnsi="Arial" w:cs="Arial"/>
                <w:color w:val="000000"/>
                <w:sz w:val="20"/>
                <w:szCs w:val="20"/>
                <w:lang w:eastAsia="en-GB"/>
              </w:rPr>
            </w:pPr>
            <w:r w:rsidRPr="00346140">
              <w:rPr>
                <w:rFonts w:ascii="Arial" w:hAnsi="Arial" w:cs="Arial"/>
                <w:color w:val="000000"/>
                <w:sz w:val="20"/>
                <w:szCs w:val="20"/>
                <w:lang w:eastAsia="en-GB"/>
              </w:rPr>
              <w:t>31.05.2022</w:t>
            </w:r>
          </w:p>
        </w:tc>
        <w:tc>
          <w:tcPr>
            <w:tcW w:w="1353" w:type="dxa"/>
            <w:gridSpan w:val="3"/>
            <w:tcBorders>
              <w:top w:val="nil"/>
              <w:left w:val="nil"/>
              <w:bottom w:val="nil"/>
              <w:right w:val="nil"/>
            </w:tcBorders>
            <w:shd w:val="clear" w:color="auto" w:fill="auto"/>
            <w:noWrap/>
            <w:vAlign w:val="bottom"/>
            <w:hideMark/>
          </w:tcPr>
          <w:p w14:paraId="00678FEB"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£313.18</w:t>
            </w:r>
          </w:p>
        </w:tc>
        <w:tc>
          <w:tcPr>
            <w:tcW w:w="2105" w:type="dxa"/>
            <w:gridSpan w:val="5"/>
            <w:tcBorders>
              <w:top w:val="nil"/>
              <w:left w:val="nil"/>
              <w:bottom w:val="nil"/>
              <w:right w:val="nil"/>
            </w:tcBorders>
            <w:shd w:val="clear" w:color="auto" w:fill="auto"/>
            <w:noWrap/>
            <w:vAlign w:val="bottom"/>
            <w:hideMark/>
          </w:tcPr>
          <w:p w14:paraId="2008E438"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1027F484" w14:textId="77777777" w:rsidR="00346140" w:rsidRPr="00346140" w:rsidRDefault="00346140" w:rsidP="00346140">
            <w:pPr>
              <w:rPr>
                <w:sz w:val="20"/>
                <w:szCs w:val="20"/>
                <w:lang w:eastAsia="en-GB"/>
              </w:rPr>
            </w:pPr>
          </w:p>
        </w:tc>
      </w:tr>
      <w:tr w:rsidR="00346140" w:rsidRPr="00346140" w14:paraId="5CAC8C1C"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0404A13F"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StOfEx - May</w:t>
            </w:r>
          </w:p>
        </w:tc>
        <w:tc>
          <w:tcPr>
            <w:tcW w:w="2270" w:type="dxa"/>
            <w:gridSpan w:val="2"/>
            <w:tcBorders>
              <w:top w:val="nil"/>
              <w:left w:val="nil"/>
              <w:bottom w:val="single" w:sz="4" w:space="0" w:color="C0C0C0"/>
              <w:right w:val="nil"/>
            </w:tcBorders>
            <w:shd w:val="clear" w:color="auto" w:fill="auto"/>
            <w:vAlign w:val="center"/>
            <w:hideMark/>
          </w:tcPr>
          <w:p w14:paraId="40AAA93B" w14:textId="77777777" w:rsidR="00346140" w:rsidRPr="00346140" w:rsidRDefault="00346140" w:rsidP="00346140">
            <w:pPr>
              <w:rPr>
                <w:rFonts w:ascii="Arial" w:hAnsi="Arial" w:cs="Arial"/>
                <w:color w:val="000000"/>
                <w:sz w:val="20"/>
                <w:szCs w:val="20"/>
                <w:lang w:eastAsia="en-GB"/>
              </w:rPr>
            </w:pPr>
            <w:r w:rsidRPr="00346140">
              <w:rPr>
                <w:rFonts w:ascii="Arial" w:hAnsi="Arial" w:cs="Arial"/>
                <w:color w:val="000000"/>
                <w:sz w:val="20"/>
                <w:szCs w:val="20"/>
                <w:lang w:eastAsia="en-GB"/>
              </w:rPr>
              <w:t>31.05.2022</w:t>
            </w:r>
          </w:p>
        </w:tc>
        <w:tc>
          <w:tcPr>
            <w:tcW w:w="1353" w:type="dxa"/>
            <w:gridSpan w:val="3"/>
            <w:tcBorders>
              <w:top w:val="nil"/>
              <w:left w:val="nil"/>
              <w:bottom w:val="nil"/>
              <w:right w:val="nil"/>
            </w:tcBorders>
            <w:shd w:val="clear" w:color="auto" w:fill="auto"/>
            <w:noWrap/>
            <w:vAlign w:val="bottom"/>
            <w:hideMark/>
          </w:tcPr>
          <w:p w14:paraId="6E2B10E0"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£37.80</w:t>
            </w:r>
          </w:p>
        </w:tc>
        <w:tc>
          <w:tcPr>
            <w:tcW w:w="2105" w:type="dxa"/>
            <w:gridSpan w:val="5"/>
            <w:tcBorders>
              <w:top w:val="nil"/>
              <w:left w:val="nil"/>
              <w:bottom w:val="nil"/>
              <w:right w:val="nil"/>
            </w:tcBorders>
            <w:shd w:val="clear" w:color="auto" w:fill="auto"/>
            <w:noWrap/>
            <w:vAlign w:val="bottom"/>
            <w:hideMark/>
          </w:tcPr>
          <w:p w14:paraId="0533566B"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1D86EFDC" w14:textId="77777777" w:rsidR="00346140" w:rsidRPr="00346140" w:rsidRDefault="00346140" w:rsidP="00346140">
            <w:pPr>
              <w:rPr>
                <w:sz w:val="20"/>
                <w:szCs w:val="20"/>
                <w:lang w:eastAsia="en-GB"/>
              </w:rPr>
            </w:pPr>
          </w:p>
        </w:tc>
      </w:tr>
      <w:tr w:rsidR="00346140" w:rsidRPr="00346140" w14:paraId="4E319C8C"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6287E90F"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Mrs C Harling</w:t>
            </w:r>
          </w:p>
        </w:tc>
        <w:tc>
          <w:tcPr>
            <w:tcW w:w="2270" w:type="dxa"/>
            <w:gridSpan w:val="2"/>
            <w:tcBorders>
              <w:top w:val="nil"/>
              <w:left w:val="nil"/>
              <w:bottom w:val="single" w:sz="4" w:space="0" w:color="C0C0C0"/>
              <w:right w:val="nil"/>
            </w:tcBorders>
            <w:shd w:val="clear" w:color="auto" w:fill="auto"/>
            <w:vAlign w:val="center"/>
            <w:hideMark/>
          </w:tcPr>
          <w:p w14:paraId="1304CAF4" w14:textId="77777777" w:rsidR="00346140" w:rsidRPr="00346140" w:rsidRDefault="00346140" w:rsidP="00346140">
            <w:pPr>
              <w:rPr>
                <w:rFonts w:ascii="Arial" w:hAnsi="Arial" w:cs="Arial"/>
                <w:color w:val="000000"/>
                <w:sz w:val="20"/>
                <w:szCs w:val="20"/>
                <w:lang w:eastAsia="en-GB"/>
              </w:rPr>
            </w:pPr>
            <w:r w:rsidRPr="00346140">
              <w:rPr>
                <w:rFonts w:ascii="Arial" w:hAnsi="Arial" w:cs="Arial"/>
                <w:color w:val="000000"/>
                <w:sz w:val="20"/>
                <w:szCs w:val="20"/>
                <w:lang w:eastAsia="en-GB"/>
              </w:rPr>
              <w:t>31.05.2022</w:t>
            </w:r>
          </w:p>
        </w:tc>
        <w:tc>
          <w:tcPr>
            <w:tcW w:w="1353" w:type="dxa"/>
            <w:gridSpan w:val="3"/>
            <w:tcBorders>
              <w:top w:val="nil"/>
              <w:left w:val="nil"/>
              <w:bottom w:val="nil"/>
              <w:right w:val="nil"/>
            </w:tcBorders>
            <w:shd w:val="clear" w:color="auto" w:fill="auto"/>
            <w:noWrap/>
            <w:vAlign w:val="bottom"/>
            <w:hideMark/>
          </w:tcPr>
          <w:p w14:paraId="39EAB8B3"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£90.00</w:t>
            </w:r>
          </w:p>
        </w:tc>
        <w:tc>
          <w:tcPr>
            <w:tcW w:w="2105" w:type="dxa"/>
            <w:gridSpan w:val="5"/>
            <w:tcBorders>
              <w:top w:val="nil"/>
              <w:left w:val="nil"/>
              <w:bottom w:val="nil"/>
              <w:right w:val="nil"/>
            </w:tcBorders>
            <w:shd w:val="clear" w:color="auto" w:fill="auto"/>
            <w:noWrap/>
            <w:vAlign w:val="bottom"/>
            <w:hideMark/>
          </w:tcPr>
          <w:p w14:paraId="7CBC7E7E"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664DB550" w14:textId="77777777" w:rsidR="00346140" w:rsidRPr="00346140" w:rsidRDefault="00346140" w:rsidP="00346140">
            <w:pPr>
              <w:rPr>
                <w:sz w:val="20"/>
                <w:szCs w:val="20"/>
                <w:lang w:eastAsia="en-GB"/>
              </w:rPr>
            </w:pPr>
          </w:p>
        </w:tc>
      </w:tr>
      <w:tr w:rsidR="00346140" w:rsidRPr="00346140" w14:paraId="6822F740"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604F8292"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YLCA</w:t>
            </w:r>
          </w:p>
        </w:tc>
        <w:tc>
          <w:tcPr>
            <w:tcW w:w="2270" w:type="dxa"/>
            <w:gridSpan w:val="2"/>
            <w:tcBorders>
              <w:top w:val="nil"/>
              <w:left w:val="nil"/>
              <w:bottom w:val="single" w:sz="4" w:space="0" w:color="C0C0C0"/>
              <w:right w:val="nil"/>
            </w:tcBorders>
            <w:shd w:val="clear" w:color="auto" w:fill="auto"/>
            <w:vAlign w:val="center"/>
            <w:hideMark/>
          </w:tcPr>
          <w:p w14:paraId="65510177" w14:textId="77777777" w:rsidR="00346140" w:rsidRPr="00346140" w:rsidRDefault="00346140" w:rsidP="00346140">
            <w:pPr>
              <w:rPr>
                <w:rFonts w:ascii="Arial" w:hAnsi="Arial" w:cs="Arial"/>
                <w:color w:val="000000"/>
                <w:sz w:val="20"/>
                <w:szCs w:val="20"/>
                <w:lang w:eastAsia="en-GB"/>
              </w:rPr>
            </w:pPr>
            <w:r w:rsidRPr="00346140">
              <w:rPr>
                <w:rFonts w:ascii="Arial" w:hAnsi="Arial" w:cs="Arial"/>
                <w:color w:val="000000"/>
                <w:sz w:val="20"/>
                <w:szCs w:val="20"/>
                <w:lang w:eastAsia="en-GB"/>
              </w:rPr>
              <w:t>31.05.2022</w:t>
            </w:r>
          </w:p>
        </w:tc>
        <w:tc>
          <w:tcPr>
            <w:tcW w:w="1353" w:type="dxa"/>
            <w:gridSpan w:val="3"/>
            <w:tcBorders>
              <w:top w:val="nil"/>
              <w:left w:val="nil"/>
              <w:bottom w:val="nil"/>
              <w:right w:val="nil"/>
            </w:tcBorders>
            <w:shd w:val="clear" w:color="auto" w:fill="auto"/>
            <w:noWrap/>
            <w:vAlign w:val="bottom"/>
            <w:hideMark/>
          </w:tcPr>
          <w:p w14:paraId="6FB217AE"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£10.00</w:t>
            </w:r>
          </w:p>
        </w:tc>
        <w:tc>
          <w:tcPr>
            <w:tcW w:w="2105" w:type="dxa"/>
            <w:gridSpan w:val="5"/>
            <w:tcBorders>
              <w:top w:val="nil"/>
              <w:left w:val="nil"/>
              <w:bottom w:val="nil"/>
              <w:right w:val="nil"/>
            </w:tcBorders>
            <w:shd w:val="clear" w:color="auto" w:fill="auto"/>
            <w:noWrap/>
            <w:vAlign w:val="bottom"/>
            <w:hideMark/>
          </w:tcPr>
          <w:p w14:paraId="1E436C2B"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1B996E23" w14:textId="77777777" w:rsidR="00346140" w:rsidRPr="00346140" w:rsidRDefault="00346140" w:rsidP="00346140">
            <w:pPr>
              <w:rPr>
                <w:sz w:val="20"/>
                <w:szCs w:val="20"/>
                <w:lang w:eastAsia="en-GB"/>
              </w:rPr>
            </w:pPr>
          </w:p>
        </w:tc>
      </w:tr>
      <w:tr w:rsidR="00346140" w:rsidRPr="00346140" w14:paraId="04A36415"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2074377B"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YLCA</w:t>
            </w:r>
          </w:p>
        </w:tc>
        <w:tc>
          <w:tcPr>
            <w:tcW w:w="2270" w:type="dxa"/>
            <w:gridSpan w:val="2"/>
            <w:tcBorders>
              <w:top w:val="nil"/>
              <w:left w:val="nil"/>
              <w:bottom w:val="single" w:sz="4" w:space="0" w:color="C0C0C0"/>
              <w:right w:val="nil"/>
            </w:tcBorders>
            <w:shd w:val="clear" w:color="auto" w:fill="auto"/>
            <w:vAlign w:val="center"/>
            <w:hideMark/>
          </w:tcPr>
          <w:p w14:paraId="25812C5F" w14:textId="77777777" w:rsidR="00346140" w:rsidRPr="00346140" w:rsidRDefault="00346140" w:rsidP="00346140">
            <w:pPr>
              <w:rPr>
                <w:rFonts w:ascii="Arial" w:hAnsi="Arial" w:cs="Arial"/>
                <w:color w:val="000000"/>
                <w:sz w:val="20"/>
                <w:szCs w:val="20"/>
                <w:lang w:eastAsia="en-GB"/>
              </w:rPr>
            </w:pPr>
            <w:r w:rsidRPr="00346140">
              <w:rPr>
                <w:rFonts w:ascii="Arial" w:hAnsi="Arial" w:cs="Arial"/>
                <w:color w:val="000000"/>
                <w:sz w:val="20"/>
                <w:szCs w:val="20"/>
                <w:lang w:eastAsia="en-GB"/>
              </w:rPr>
              <w:t>31.05.2022</w:t>
            </w:r>
          </w:p>
        </w:tc>
        <w:tc>
          <w:tcPr>
            <w:tcW w:w="1353" w:type="dxa"/>
            <w:gridSpan w:val="3"/>
            <w:tcBorders>
              <w:top w:val="nil"/>
              <w:left w:val="nil"/>
              <w:bottom w:val="nil"/>
              <w:right w:val="nil"/>
            </w:tcBorders>
            <w:shd w:val="clear" w:color="auto" w:fill="auto"/>
            <w:noWrap/>
            <w:vAlign w:val="bottom"/>
            <w:hideMark/>
          </w:tcPr>
          <w:p w14:paraId="67900550"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£25.00</w:t>
            </w:r>
          </w:p>
        </w:tc>
        <w:tc>
          <w:tcPr>
            <w:tcW w:w="2105" w:type="dxa"/>
            <w:gridSpan w:val="5"/>
            <w:tcBorders>
              <w:top w:val="nil"/>
              <w:left w:val="nil"/>
              <w:bottom w:val="nil"/>
              <w:right w:val="nil"/>
            </w:tcBorders>
            <w:shd w:val="clear" w:color="auto" w:fill="auto"/>
            <w:noWrap/>
            <w:vAlign w:val="bottom"/>
            <w:hideMark/>
          </w:tcPr>
          <w:p w14:paraId="1B28AEDF"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02C96E91" w14:textId="77777777" w:rsidR="00346140" w:rsidRPr="00346140" w:rsidRDefault="00346140" w:rsidP="00346140">
            <w:pPr>
              <w:rPr>
                <w:sz w:val="20"/>
                <w:szCs w:val="20"/>
                <w:lang w:eastAsia="en-GB"/>
              </w:rPr>
            </w:pPr>
          </w:p>
        </w:tc>
      </w:tr>
      <w:tr w:rsidR="00346140" w:rsidRPr="00346140" w14:paraId="222CB880"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0B431DFA"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YLCA</w:t>
            </w:r>
          </w:p>
        </w:tc>
        <w:tc>
          <w:tcPr>
            <w:tcW w:w="2270" w:type="dxa"/>
            <w:gridSpan w:val="2"/>
            <w:tcBorders>
              <w:top w:val="nil"/>
              <w:left w:val="nil"/>
              <w:bottom w:val="single" w:sz="4" w:space="0" w:color="C0C0C0"/>
              <w:right w:val="nil"/>
            </w:tcBorders>
            <w:shd w:val="clear" w:color="auto" w:fill="auto"/>
            <w:vAlign w:val="center"/>
            <w:hideMark/>
          </w:tcPr>
          <w:p w14:paraId="28E1A79A" w14:textId="77777777" w:rsidR="00346140" w:rsidRPr="00346140" w:rsidRDefault="00346140" w:rsidP="00346140">
            <w:pPr>
              <w:rPr>
                <w:rFonts w:ascii="Arial" w:hAnsi="Arial" w:cs="Arial"/>
                <w:color w:val="000000"/>
                <w:sz w:val="20"/>
                <w:szCs w:val="20"/>
                <w:lang w:eastAsia="en-GB"/>
              </w:rPr>
            </w:pPr>
            <w:r w:rsidRPr="00346140">
              <w:rPr>
                <w:rFonts w:ascii="Arial" w:hAnsi="Arial" w:cs="Arial"/>
                <w:color w:val="000000"/>
                <w:sz w:val="20"/>
                <w:szCs w:val="20"/>
                <w:lang w:eastAsia="en-GB"/>
              </w:rPr>
              <w:t>31.05.2022</w:t>
            </w:r>
          </w:p>
        </w:tc>
        <w:tc>
          <w:tcPr>
            <w:tcW w:w="1353" w:type="dxa"/>
            <w:gridSpan w:val="3"/>
            <w:tcBorders>
              <w:top w:val="nil"/>
              <w:left w:val="nil"/>
              <w:bottom w:val="nil"/>
              <w:right w:val="nil"/>
            </w:tcBorders>
            <w:shd w:val="clear" w:color="auto" w:fill="auto"/>
            <w:noWrap/>
            <w:vAlign w:val="bottom"/>
            <w:hideMark/>
          </w:tcPr>
          <w:p w14:paraId="73E77478"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£10.00</w:t>
            </w:r>
          </w:p>
        </w:tc>
        <w:tc>
          <w:tcPr>
            <w:tcW w:w="2105" w:type="dxa"/>
            <w:gridSpan w:val="5"/>
            <w:tcBorders>
              <w:top w:val="nil"/>
              <w:left w:val="nil"/>
              <w:bottom w:val="nil"/>
              <w:right w:val="nil"/>
            </w:tcBorders>
            <w:shd w:val="clear" w:color="auto" w:fill="auto"/>
            <w:noWrap/>
            <w:vAlign w:val="bottom"/>
            <w:hideMark/>
          </w:tcPr>
          <w:p w14:paraId="116C1B61"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7B630E68" w14:textId="77777777" w:rsidR="00346140" w:rsidRPr="00346140" w:rsidRDefault="00346140" w:rsidP="00346140">
            <w:pPr>
              <w:rPr>
                <w:sz w:val="20"/>
                <w:szCs w:val="20"/>
                <w:lang w:eastAsia="en-GB"/>
              </w:rPr>
            </w:pPr>
          </w:p>
        </w:tc>
      </w:tr>
      <w:tr w:rsidR="00346140" w:rsidRPr="00346140" w14:paraId="532E7389"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28AEBEC6"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YLCA</w:t>
            </w:r>
          </w:p>
        </w:tc>
        <w:tc>
          <w:tcPr>
            <w:tcW w:w="2270" w:type="dxa"/>
            <w:gridSpan w:val="2"/>
            <w:tcBorders>
              <w:top w:val="nil"/>
              <w:left w:val="nil"/>
              <w:bottom w:val="single" w:sz="4" w:space="0" w:color="C0C0C0"/>
              <w:right w:val="nil"/>
            </w:tcBorders>
            <w:shd w:val="clear" w:color="auto" w:fill="auto"/>
            <w:vAlign w:val="center"/>
            <w:hideMark/>
          </w:tcPr>
          <w:p w14:paraId="52D97537" w14:textId="77777777" w:rsidR="00346140" w:rsidRPr="00346140" w:rsidRDefault="00346140" w:rsidP="00346140">
            <w:pPr>
              <w:rPr>
                <w:rFonts w:ascii="Arial" w:hAnsi="Arial" w:cs="Arial"/>
                <w:color w:val="000000"/>
                <w:sz w:val="20"/>
                <w:szCs w:val="20"/>
                <w:lang w:eastAsia="en-GB"/>
              </w:rPr>
            </w:pPr>
            <w:r w:rsidRPr="00346140">
              <w:rPr>
                <w:rFonts w:ascii="Arial" w:hAnsi="Arial" w:cs="Arial"/>
                <w:color w:val="000000"/>
                <w:sz w:val="20"/>
                <w:szCs w:val="20"/>
                <w:lang w:eastAsia="en-GB"/>
              </w:rPr>
              <w:t>31.05.2022</w:t>
            </w:r>
          </w:p>
        </w:tc>
        <w:tc>
          <w:tcPr>
            <w:tcW w:w="1353" w:type="dxa"/>
            <w:gridSpan w:val="3"/>
            <w:tcBorders>
              <w:top w:val="nil"/>
              <w:left w:val="nil"/>
              <w:bottom w:val="nil"/>
              <w:right w:val="nil"/>
            </w:tcBorders>
            <w:shd w:val="clear" w:color="auto" w:fill="auto"/>
            <w:noWrap/>
            <w:vAlign w:val="bottom"/>
            <w:hideMark/>
          </w:tcPr>
          <w:p w14:paraId="7B729D29"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£26.67</w:t>
            </w:r>
          </w:p>
        </w:tc>
        <w:tc>
          <w:tcPr>
            <w:tcW w:w="2105" w:type="dxa"/>
            <w:gridSpan w:val="5"/>
            <w:tcBorders>
              <w:top w:val="nil"/>
              <w:left w:val="nil"/>
              <w:bottom w:val="nil"/>
              <w:right w:val="nil"/>
            </w:tcBorders>
            <w:shd w:val="clear" w:color="auto" w:fill="auto"/>
            <w:noWrap/>
            <w:vAlign w:val="bottom"/>
            <w:hideMark/>
          </w:tcPr>
          <w:p w14:paraId="77043A75"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78439169" w14:textId="77777777" w:rsidR="00346140" w:rsidRPr="00346140" w:rsidRDefault="00346140" w:rsidP="00346140">
            <w:pPr>
              <w:rPr>
                <w:sz w:val="20"/>
                <w:szCs w:val="20"/>
                <w:lang w:eastAsia="en-GB"/>
              </w:rPr>
            </w:pPr>
          </w:p>
        </w:tc>
      </w:tr>
      <w:tr w:rsidR="00346140" w:rsidRPr="00346140" w14:paraId="539CF9EC"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38133B7E"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Yorks Accountants Ripon</w:t>
            </w:r>
          </w:p>
        </w:tc>
        <w:tc>
          <w:tcPr>
            <w:tcW w:w="2270" w:type="dxa"/>
            <w:gridSpan w:val="2"/>
            <w:tcBorders>
              <w:top w:val="nil"/>
              <w:left w:val="nil"/>
              <w:bottom w:val="nil"/>
              <w:right w:val="nil"/>
            </w:tcBorders>
            <w:shd w:val="clear" w:color="auto" w:fill="auto"/>
            <w:vAlign w:val="center"/>
            <w:hideMark/>
          </w:tcPr>
          <w:p w14:paraId="54DE19C1" w14:textId="77777777" w:rsidR="00346140" w:rsidRPr="00346140" w:rsidRDefault="00346140" w:rsidP="00346140">
            <w:pPr>
              <w:rPr>
                <w:rFonts w:ascii="Arial" w:hAnsi="Arial" w:cs="Arial"/>
                <w:color w:val="000000"/>
                <w:sz w:val="20"/>
                <w:szCs w:val="20"/>
                <w:lang w:eastAsia="en-GB"/>
              </w:rPr>
            </w:pPr>
            <w:r w:rsidRPr="00346140">
              <w:rPr>
                <w:rFonts w:ascii="Arial" w:hAnsi="Arial" w:cs="Arial"/>
                <w:color w:val="000000"/>
                <w:sz w:val="20"/>
                <w:szCs w:val="20"/>
                <w:lang w:eastAsia="en-GB"/>
              </w:rPr>
              <w:t>29.06.2022</w:t>
            </w:r>
          </w:p>
        </w:tc>
        <w:tc>
          <w:tcPr>
            <w:tcW w:w="1353" w:type="dxa"/>
            <w:gridSpan w:val="3"/>
            <w:tcBorders>
              <w:top w:val="nil"/>
              <w:left w:val="nil"/>
              <w:bottom w:val="nil"/>
              <w:right w:val="nil"/>
            </w:tcBorders>
            <w:shd w:val="clear" w:color="auto" w:fill="auto"/>
            <w:noWrap/>
            <w:vAlign w:val="bottom"/>
            <w:hideMark/>
          </w:tcPr>
          <w:p w14:paraId="678ED7CE"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£36.00</w:t>
            </w:r>
          </w:p>
        </w:tc>
        <w:tc>
          <w:tcPr>
            <w:tcW w:w="2105" w:type="dxa"/>
            <w:gridSpan w:val="5"/>
            <w:tcBorders>
              <w:top w:val="nil"/>
              <w:left w:val="nil"/>
              <w:bottom w:val="nil"/>
              <w:right w:val="nil"/>
            </w:tcBorders>
            <w:shd w:val="clear" w:color="auto" w:fill="auto"/>
            <w:noWrap/>
            <w:vAlign w:val="bottom"/>
            <w:hideMark/>
          </w:tcPr>
          <w:p w14:paraId="6DF9D9BE"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25233B0C" w14:textId="77777777" w:rsidR="00346140" w:rsidRPr="00346140" w:rsidRDefault="00346140" w:rsidP="00346140">
            <w:pPr>
              <w:rPr>
                <w:sz w:val="20"/>
                <w:szCs w:val="20"/>
                <w:lang w:eastAsia="en-GB"/>
              </w:rPr>
            </w:pPr>
          </w:p>
        </w:tc>
      </w:tr>
      <w:tr w:rsidR="00346140" w:rsidRPr="00346140" w14:paraId="1D615202"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482CC646"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Clerk Salary - June</w:t>
            </w:r>
          </w:p>
        </w:tc>
        <w:tc>
          <w:tcPr>
            <w:tcW w:w="2270" w:type="dxa"/>
            <w:gridSpan w:val="2"/>
            <w:tcBorders>
              <w:top w:val="nil"/>
              <w:left w:val="nil"/>
              <w:bottom w:val="nil"/>
              <w:right w:val="nil"/>
            </w:tcBorders>
            <w:shd w:val="clear" w:color="auto" w:fill="auto"/>
            <w:vAlign w:val="center"/>
            <w:hideMark/>
          </w:tcPr>
          <w:p w14:paraId="78BF48B6" w14:textId="77777777" w:rsidR="00346140" w:rsidRPr="00346140" w:rsidRDefault="00346140" w:rsidP="00346140">
            <w:pPr>
              <w:rPr>
                <w:rFonts w:ascii="Arial" w:hAnsi="Arial" w:cs="Arial"/>
                <w:color w:val="000000"/>
                <w:sz w:val="20"/>
                <w:szCs w:val="20"/>
                <w:lang w:eastAsia="en-GB"/>
              </w:rPr>
            </w:pPr>
            <w:r w:rsidRPr="00346140">
              <w:rPr>
                <w:rFonts w:ascii="Arial" w:hAnsi="Arial" w:cs="Arial"/>
                <w:color w:val="000000"/>
                <w:sz w:val="20"/>
                <w:szCs w:val="20"/>
                <w:lang w:eastAsia="en-GB"/>
              </w:rPr>
              <w:t>29.06.2022</w:t>
            </w:r>
          </w:p>
        </w:tc>
        <w:tc>
          <w:tcPr>
            <w:tcW w:w="1353" w:type="dxa"/>
            <w:gridSpan w:val="3"/>
            <w:tcBorders>
              <w:top w:val="nil"/>
              <w:left w:val="nil"/>
              <w:bottom w:val="nil"/>
              <w:right w:val="nil"/>
            </w:tcBorders>
            <w:shd w:val="clear" w:color="auto" w:fill="auto"/>
            <w:noWrap/>
            <w:vAlign w:val="bottom"/>
            <w:hideMark/>
          </w:tcPr>
          <w:p w14:paraId="5D5573CA"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£309.38</w:t>
            </w:r>
          </w:p>
        </w:tc>
        <w:tc>
          <w:tcPr>
            <w:tcW w:w="2105" w:type="dxa"/>
            <w:gridSpan w:val="5"/>
            <w:tcBorders>
              <w:top w:val="nil"/>
              <w:left w:val="nil"/>
              <w:bottom w:val="nil"/>
              <w:right w:val="nil"/>
            </w:tcBorders>
            <w:shd w:val="clear" w:color="auto" w:fill="auto"/>
            <w:noWrap/>
            <w:vAlign w:val="bottom"/>
            <w:hideMark/>
          </w:tcPr>
          <w:p w14:paraId="3247E805"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0B9CE747" w14:textId="77777777" w:rsidR="00346140" w:rsidRPr="00346140" w:rsidRDefault="00346140" w:rsidP="00346140">
            <w:pPr>
              <w:rPr>
                <w:sz w:val="20"/>
                <w:szCs w:val="20"/>
                <w:lang w:eastAsia="en-GB"/>
              </w:rPr>
            </w:pPr>
          </w:p>
        </w:tc>
      </w:tr>
      <w:tr w:rsidR="00346140" w:rsidRPr="00346140" w14:paraId="4D98E512"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3993C795"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StOfEx - June</w:t>
            </w:r>
          </w:p>
        </w:tc>
        <w:tc>
          <w:tcPr>
            <w:tcW w:w="2270" w:type="dxa"/>
            <w:gridSpan w:val="2"/>
            <w:tcBorders>
              <w:top w:val="nil"/>
              <w:left w:val="nil"/>
              <w:bottom w:val="nil"/>
              <w:right w:val="nil"/>
            </w:tcBorders>
            <w:shd w:val="clear" w:color="auto" w:fill="auto"/>
            <w:vAlign w:val="center"/>
            <w:hideMark/>
          </w:tcPr>
          <w:p w14:paraId="755C6316" w14:textId="77777777" w:rsidR="00346140" w:rsidRPr="00346140" w:rsidRDefault="00346140" w:rsidP="00346140">
            <w:pPr>
              <w:rPr>
                <w:rFonts w:ascii="Arial" w:hAnsi="Arial" w:cs="Arial"/>
                <w:color w:val="000000"/>
                <w:sz w:val="20"/>
                <w:szCs w:val="20"/>
                <w:lang w:eastAsia="en-GB"/>
              </w:rPr>
            </w:pPr>
            <w:r w:rsidRPr="00346140">
              <w:rPr>
                <w:rFonts w:ascii="Arial" w:hAnsi="Arial" w:cs="Arial"/>
                <w:color w:val="000000"/>
                <w:sz w:val="20"/>
                <w:szCs w:val="20"/>
                <w:lang w:eastAsia="en-GB"/>
              </w:rPr>
              <w:t>29.06.2022</w:t>
            </w:r>
          </w:p>
        </w:tc>
        <w:tc>
          <w:tcPr>
            <w:tcW w:w="1353" w:type="dxa"/>
            <w:gridSpan w:val="3"/>
            <w:tcBorders>
              <w:top w:val="nil"/>
              <w:left w:val="nil"/>
              <w:bottom w:val="nil"/>
              <w:right w:val="nil"/>
            </w:tcBorders>
            <w:shd w:val="clear" w:color="auto" w:fill="auto"/>
            <w:noWrap/>
            <w:vAlign w:val="bottom"/>
            <w:hideMark/>
          </w:tcPr>
          <w:p w14:paraId="74523987"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£45.00</w:t>
            </w:r>
          </w:p>
        </w:tc>
        <w:tc>
          <w:tcPr>
            <w:tcW w:w="2105" w:type="dxa"/>
            <w:gridSpan w:val="5"/>
            <w:tcBorders>
              <w:top w:val="nil"/>
              <w:left w:val="nil"/>
              <w:bottom w:val="nil"/>
              <w:right w:val="nil"/>
            </w:tcBorders>
            <w:shd w:val="clear" w:color="auto" w:fill="auto"/>
            <w:noWrap/>
            <w:vAlign w:val="bottom"/>
            <w:hideMark/>
          </w:tcPr>
          <w:p w14:paraId="1175D7AC"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70DF9D0D" w14:textId="77777777" w:rsidR="00346140" w:rsidRPr="00346140" w:rsidRDefault="00346140" w:rsidP="00346140">
            <w:pPr>
              <w:rPr>
                <w:sz w:val="20"/>
                <w:szCs w:val="20"/>
                <w:lang w:eastAsia="en-GB"/>
              </w:rPr>
            </w:pPr>
          </w:p>
        </w:tc>
      </w:tr>
      <w:tr w:rsidR="00346140" w:rsidRPr="00346140" w14:paraId="3E416980"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7D98CC5C"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YLCA - Membership Dues</w:t>
            </w:r>
          </w:p>
        </w:tc>
        <w:tc>
          <w:tcPr>
            <w:tcW w:w="2270" w:type="dxa"/>
            <w:gridSpan w:val="2"/>
            <w:tcBorders>
              <w:top w:val="nil"/>
              <w:left w:val="nil"/>
              <w:bottom w:val="nil"/>
              <w:right w:val="nil"/>
            </w:tcBorders>
            <w:shd w:val="clear" w:color="auto" w:fill="auto"/>
            <w:vAlign w:val="center"/>
            <w:hideMark/>
          </w:tcPr>
          <w:p w14:paraId="69E4EA0B" w14:textId="77777777" w:rsidR="00346140" w:rsidRPr="00346140" w:rsidRDefault="00346140" w:rsidP="00346140">
            <w:pPr>
              <w:rPr>
                <w:rFonts w:ascii="Arial" w:hAnsi="Arial" w:cs="Arial"/>
                <w:color w:val="000000"/>
                <w:sz w:val="20"/>
                <w:szCs w:val="20"/>
                <w:lang w:eastAsia="en-GB"/>
              </w:rPr>
            </w:pPr>
            <w:r w:rsidRPr="00346140">
              <w:rPr>
                <w:rFonts w:ascii="Arial" w:hAnsi="Arial" w:cs="Arial"/>
                <w:color w:val="000000"/>
                <w:sz w:val="20"/>
                <w:szCs w:val="20"/>
                <w:lang w:eastAsia="en-GB"/>
              </w:rPr>
              <w:t>25.07.2022</w:t>
            </w:r>
          </w:p>
        </w:tc>
        <w:tc>
          <w:tcPr>
            <w:tcW w:w="1353" w:type="dxa"/>
            <w:gridSpan w:val="3"/>
            <w:tcBorders>
              <w:top w:val="nil"/>
              <w:left w:val="nil"/>
              <w:bottom w:val="nil"/>
              <w:right w:val="nil"/>
            </w:tcBorders>
            <w:shd w:val="clear" w:color="auto" w:fill="auto"/>
            <w:noWrap/>
            <w:vAlign w:val="bottom"/>
            <w:hideMark/>
          </w:tcPr>
          <w:p w14:paraId="0DF39552"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£218.00</w:t>
            </w:r>
          </w:p>
        </w:tc>
        <w:tc>
          <w:tcPr>
            <w:tcW w:w="2105" w:type="dxa"/>
            <w:gridSpan w:val="5"/>
            <w:tcBorders>
              <w:top w:val="nil"/>
              <w:left w:val="nil"/>
              <w:bottom w:val="nil"/>
              <w:right w:val="nil"/>
            </w:tcBorders>
            <w:shd w:val="clear" w:color="auto" w:fill="auto"/>
            <w:noWrap/>
            <w:vAlign w:val="bottom"/>
            <w:hideMark/>
          </w:tcPr>
          <w:p w14:paraId="54B41ECA"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1D0E0779" w14:textId="77777777" w:rsidR="00346140" w:rsidRPr="00346140" w:rsidRDefault="00346140" w:rsidP="00346140">
            <w:pPr>
              <w:rPr>
                <w:sz w:val="20"/>
                <w:szCs w:val="20"/>
                <w:lang w:eastAsia="en-GB"/>
              </w:rPr>
            </w:pPr>
          </w:p>
        </w:tc>
      </w:tr>
      <w:tr w:rsidR="00346140" w:rsidRPr="00346140" w14:paraId="1FA2162F"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6E792458"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Fusion Systems</w:t>
            </w:r>
          </w:p>
        </w:tc>
        <w:tc>
          <w:tcPr>
            <w:tcW w:w="2270" w:type="dxa"/>
            <w:gridSpan w:val="2"/>
            <w:tcBorders>
              <w:top w:val="nil"/>
              <w:left w:val="nil"/>
              <w:bottom w:val="nil"/>
              <w:right w:val="nil"/>
            </w:tcBorders>
            <w:shd w:val="clear" w:color="auto" w:fill="auto"/>
            <w:vAlign w:val="center"/>
            <w:hideMark/>
          </w:tcPr>
          <w:p w14:paraId="387443CC" w14:textId="77777777" w:rsidR="00346140" w:rsidRPr="00346140" w:rsidRDefault="00346140" w:rsidP="00346140">
            <w:pPr>
              <w:rPr>
                <w:rFonts w:ascii="Arial" w:hAnsi="Arial" w:cs="Arial"/>
                <w:color w:val="000000"/>
                <w:sz w:val="20"/>
                <w:szCs w:val="20"/>
                <w:lang w:eastAsia="en-GB"/>
              </w:rPr>
            </w:pPr>
            <w:r w:rsidRPr="00346140">
              <w:rPr>
                <w:rFonts w:ascii="Arial" w:hAnsi="Arial" w:cs="Arial"/>
                <w:color w:val="000000"/>
                <w:sz w:val="20"/>
                <w:szCs w:val="20"/>
                <w:lang w:eastAsia="en-GB"/>
              </w:rPr>
              <w:t>25.07.2022</w:t>
            </w:r>
          </w:p>
        </w:tc>
        <w:tc>
          <w:tcPr>
            <w:tcW w:w="1353" w:type="dxa"/>
            <w:gridSpan w:val="3"/>
            <w:tcBorders>
              <w:top w:val="nil"/>
              <w:left w:val="nil"/>
              <w:bottom w:val="nil"/>
              <w:right w:val="nil"/>
            </w:tcBorders>
            <w:shd w:val="clear" w:color="auto" w:fill="auto"/>
            <w:noWrap/>
            <w:vAlign w:val="bottom"/>
            <w:hideMark/>
          </w:tcPr>
          <w:p w14:paraId="5F59BE73"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£7.92</w:t>
            </w:r>
          </w:p>
        </w:tc>
        <w:tc>
          <w:tcPr>
            <w:tcW w:w="2105" w:type="dxa"/>
            <w:gridSpan w:val="5"/>
            <w:tcBorders>
              <w:top w:val="nil"/>
              <w:left w:val="nil"/>
              <w:bottom w:val="nil"/>
              <w:right w:val="nil"/>
            </w:tcBorders>
            <w:shd w:val="clear" w:color="auto" w:fill="auto"/>
            <w:noWrap/>
            <w:vAlign w:val="bottom"/>
            <w:hideMark/>
          </w:tcPr>
          <w:p w14:paraId="10EC3DB6"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5208333A" w14:textId="77777777" w:rsidR="00346140" w:rsidRPr="00346140" w:rsidRDefault="00346140" w:rsidP="00346140">
            <w:pPr>
              <w:rPr>
                <w:sz w:val="20"/>
                <w:szCs w:val="20"/>
                <w:lang w:eastAsia="en-GB"/>
              </w:rPr>
            </w:pPr>
          </w:p>
        </w:tc>
      </w:tr>
      <w:tr w:rsidR="00346140" w:rsidRPr="00346140" w14:paraId="52DFE0CD"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2839C1F2"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HMRC - Clerks PAYE</w:t>
            </w:r>
          </w:p>
        </w:tc>
        <w:tc>
          <w:tcPr>
            <w:tcW w:w="2270" w:type="dxa"/>
            <w:gridSpan w:val="2"/>
            <w:tcBorders>
              <w:top w:val="nil"/>
              <w:left w:val="nil"/>
              <w:bottom w:val="nil"/>
              <w:right w:val="nil"/>
            </w:tcBorders>
            <w:shd w:val="clear" w:color="auto" w:fill="auto"/>
            <w:vAlign w:val="center"/>
            <w:hideMark/>
          </w:tcPr>
          <w:p w14:paraId="4AD23595" w14:textId="77777777" w:rsidR="00346140" w:rsidRPr="00346140" w:rsidRDefault="00346140" w:rsidP="00346140">
            <w:pPr>
              <w:rPr>
                <w:rFonts w:ascii="Arial" w:hAnsi="Arial" w:cs="Arial"/>
                <w:color w:val="000000"/>
                <w:sz w:val="20"/>
                <w:szCs w:val="20"/>
                <w:lang w:eastAsia="en-GB"/>
              </w:rPr>
            </w:pPr>
            <w:r w:rsidRPr="00346140">
              <w:rPr>
                <w:rFonts w:ascii="Arial" w:hAnsi="Arial" w:cs="Arial"/>
                <w:color w:val="000000"/>
                <w:sz w:val="20"/>
                <w:szCs w:val="20"/>
                <w:lang w:eastAsia="en-GB"/>
              </w:rPr>
              <w:t>25.07.2022</w:t>
            </w:r>
          </w:p>
        </w:tc>
        <w:tc>
          <w:tcPr>
            <w:tcW w:w="1353" w:type="dxa"/>
            <w:gridSpan w:val="3"/>
            <w:tcBorders>
              <w:top w:val="nil"/>
              <w:left w:val="nil"/>
              <w:bottom w:val="nil"/>
              <w:right w:val="nil"/>
            </w:tcBorders>
            <w:shd w:val="clear" w:color="auto" w:fill="auto"/>
            <w:noWrap/>
            <w:vAlign w:val="bottom"/>
            <w:hideMark/>
          </w:tcPr>
          <w:p w14:paraId="7D5E78B5"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£0.05</w:t>
            </w:r>
          </w:p>
        </w:tc>
        <w:tc>
          <w:tcPr>
            <w:tcW w:w="2105" w:type="dxa"/>
            <w:gridSpan w:val="5"/>
            <w:tcBorders>
              <w:top w:val="nil"/>
              <w:left w:val="nil"/>
              <w:bottom w:val="nil"/>
              <w:right w:val="nil"/>
            </w:tcBorders>
            <w:shd w:val="clear" w:color="auto" w:fill="auto"/>
            <w:noWrap/>
            <w:vAlign w:val="bottom"/>
            <w:hideMark/>
          </w:tcPr>
          <w:p w14:paraId="2C49A0F4"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1FB08B62" w14:textId="77777777" w:rsidR="00346140" w:rsidRPr="00346140" w:rsidRDefault="00346140" w:rsidP="00346140">
            <w:pPr>
              <w:rPr>
                <w:sz w:val="20"/>
                <w:szCs w:val="20"/>
                <w:lang w:eastAsia="en-GB"/>
              </w:rPr>
            </w:pPr>
          </w:p>
        </w:tc>
      </w:tr>
      <w:tr w:rsidR="00346140" w:rsidRPr="00346140" w14:paraId="51ACE355"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71C00D22" w14:textId="77777777" w:rsidR="00346140" w:rsidRPr="00346140" w:rsidRDefault="00346140" w:rsidP="00346140">
            <w:pPr>
              <w:rPr>
                <w:sz w:val="20"/>
                <w:szCs w:val="20"/>
                <w:lang w:eastAsia="en-GB"/>
              </w:rPr>
            </w:pPr>
          </w:p>
        </w:tc>
        <w:tc>
          <w:tcPr>
            <w:tcW w:w="2270" w:type="dxa"/>
            <w:gridSpan w:val="2"/>
            <w:tcBorders>
              <w:top w:val="nil"/>
              <w:left w:val="nil"/>
              <w:bottom w:val="nil"/>
              <w:right w:val="nil"/>
            </w:tcBorders>
            <w:shd w:val="clear" w:color="auto" w:fill="auto"/>
            <w:noWrap/>
            <w:vAlign w:val="bottom"/>
            <w:hideMark/>
          </w:tcPr>
          <w:p w14:paraId="6FC4CA6F" w14:textId="77777777" w:rsidR="00346140" w:rsidRPr="00346140" w:rsidRDefault="00346140" w:rsidP="00346140">
            <w:pPr>
              <w:rPr>
                <w:sz w:val="20"/>
                <w:szCs w:val="20"/>
                <w:lang w:eastAsia="en-GB"/>
              </w:rPr>
            </w:pPr>
          </w:p>
        </w:tc>
        <w:tc>
          <w:tcPr>
            <w:tcW w:w="1353" w:type="dxa"/>
            <w:gridSpan w:val="3"/>
            <w:tcBorders>
              <w:top w:val="single" w:sz="4" w:space="0" w:color="auto"/>
              <w:left w:val="nil"/>
              <w:bottom w:val="single" w:sz="4" w:space="0" w:color="auto"/>
              <w:right w:val="nil"/>
            </w:tcBorders>
            <w:shd w:val="clear" w:color="auto" w:fill="auto"/>
            <w:noWrap/>
            <w:vAlign w:val="bottom"/>
            <w:hideMark/>
          </w:tcPr>
          <w:p w14:paraId="6B96F28B" w14:textId="77777777" w:rsidR="00346140" w:rsidRPr="00346140" w:rsidRDefault="00346140" w:rsidP="00346140">
            <w:pPr>
              <w:jc w:val="right"/>
              <w:rPr>
                <w:rFonts w:ascii="Calibri" w:hAnsi="Calibri" w:cs="Calibri"/>
                <w:color w:val="000000"/>
                <w:sz w:val="22"/>
                <w:szCs w:val="22"/>
                <w:lang w:eastAsia="en-GB"/>
              </w:rPr>
            </w:pPr>
            <w:r w:rsidRPr="00346140">
              <w:rPr>
                <w:rFonts w:ascii="Calibri" w:hAnsi="Calibri" w:cs="Calibri"/>
                <w:color w:val="000000"/>
                <w:sz w:val="22"/>
                <w:szCs w:val="22"/>
                <w:lang w:eastAsia="en-GB"/>
              </w:rPr>
              <w:t>£1,269.00</w:t>
            </w:r>
          </w:p>
        </w:tc>
        <w:tc>
          <w:tcPr>
            <w:tcW w:w="2105" w:type="dxa"/>
            <w:gridSpan w:val="5"/>
            <w:tcBorders>
              <w:top w:val="nil"/>
              <w:left w:val="nil"/>
              <w:bottom w:val="nil"/>
              <w:right w:val="nil"/>
            </w:tcBorders>
            <w:shd w:val="clear" w:color="auto" w:fill="auto"/>
            <w:noWrap/>
            <w:vAlign w:val="bottom"/>
            <w:hideMark/>
          </w:tcPr>
          <w:p w14:paraId="18E39FD5" w14:textId="77777777" w:rsidR="00346140" w:rsidRPr="00346140" w:rsidRDefault="00346140" w:rsidP="00346140">
            <w:pPr>
              <w:jc w:val="right"/>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6F77600E" w14:textId="77777777" w:rsidR="00346140" w:rsidRPr="00346140" w:rsidRDefault="00346140" w:rsidP="00346140">
            <w:pPr>
              <w:rPr>
                <w:sz w:val="20"/>
                <w:szCs w:val="20"/>
                <w:lang w:eastAsia="en-GB"/>
              </w:rPr>
            </w:pPr>
          </w:p>
        </w:tc>
      </w:tr>
      <w:tr w:rsidR="00346140" w:rsidRPr="00346140" w14:paraId="0788BB0F" w14:textId="77777777" w:rsidTr="00346140">
        <w:trPr>
          <w:gridAfter w:val="1"/>
          <w:wAfter w:w="807" w:type="dxa"/>
          <w:trHeight w:val="300"/>
        </w:trPr>
        <w:tc>
          <w:tcPr>
            <w:tcW w:w="2186" w:type="dxa"/>
            <w:tcBorders>
              <w:top w:val="nil"/>
              <w:left w:val="nil"/>
              <w:bottom w:val="nil"/>
              <w:right w:val="nil"/>
            </w:tcBorders>
            <w:shd w:val="clear" w:color="auto" w:fill="auto"/>
            <w:noWrap/>
            <w:vAlign w:val="bottom"/>
            <w:hideMark/>
          </w:tcPr>
          <w:p w14:paraId="709A2398" w14:textId="77777777" w:rsidR="00346140" w:rsidRPr="00346140" w:rsidRDefault="00346140" w:rsidP="00346140">
            <w:pPr>
              <w:rPr>
                <w:sz w:val="20"/>
                <w:szCs w:val="20"/>
                <w:lang w:eastAsia="en-GB"/>
              </w:rPr>
            </w:pPr>
          </w:p>
        </w:tc>
        <w:tc>
          <w:tcPr>
            <w:tcW w:w="933" w:type="dxa"/>
            <w:gridSpan w:val="2"/>
            <w:tcBorders>
              <w:top w:val="nil"/>
              <w:left w:val="nil"/>
              <w:bottom w:val="nil"/>
              <w:right w:val="nil"/>
            </w:tcBorders>
            <w:shd w:val="clear" w:color="auto" w:fill="auto"/>
            <w:noWrap/>
            <w:vAlign w:val="bottom"/>
            <w:hideMark/>
          </w:tcPr>
          <w:p w14:paraId="645477C0" w14:textId="77777777" w:rsidR="00346140" w:rsidRPr="00346140" w:rsidRDefault="00346140" w:rsidP="00346140">
            <w:pPr>
              <w:rPr>
                <w:sz w:val="20"/>
                <w:szCs w:val="20"/>
                <w:lang w:eastAsia="en-GB"/>
              </w:rPr>
            </w:pPr>
          </w:p>
        </w:tc>
        <w:tc>
          <w:tcPr>
            <w:tcW w:w="2270" w:type="dxa"/>
            <w:gridSpan w:val="2"/>
            <w:tcBorders>
              <w:top w:val="nil"/>
              <w:left w:val="nil"/>
              <w:bottom w:val="nil"/>
              <w:right w:val="nil"/>
            </w:tcBorders>
            <w:shd w:val="clear" w:color="auto" w:fill="auto"/>
            <w:noWrap/>
            <w:vAlign w:val="bottom"/>
            <w:hideMark/>
          </w:tcPr>
          <w:p w14:paraId="1782F292" w14:textId="77777777" w:rsidR="00346140" w:rsidRPr="00346140" w:rsidRDefault="00346140" w:rsidP="00346140">
            <w:pPr>
              <w:rPr>
                <w:sz w:val="20"/>
                <w:szCs w:val="20"/>
                <w:lang w:eastAsia="en-GB"/>
              </w:rPr>
            </w:pPr>
          </w:p>
        </w:tc>
        <w:tc>
          <w:tcPr>
            <w:tcW w:w="1353" w:type="dxa"/>
            <w:gridSpan w:val="3"/>
            <w:tcBorders>
              <w:top w:val="nil"/>
              <w:left w:val="nil"/>
              <w:bottom w:val="nil"/>
              <w:right w:val="nil"/>
            </w:tcBorders>
            <w:shd w:val="clear" w:color="auto" w:fill="auto"/>
            <w:noWrap/>
            <w:vAlign w:val="bottom"/>
            <w:hideMark/>
          </w:tcPr>
          <w:p w14:paraId="15A07B25" w14:textId="77777777" w:rsidR="00346140" w:rsidRPr="00346140" w:rsidRDefault="00346140" w:rsidP="00346140">
            <w:pPr>
              <w:rPr>
                <w:sz w:val="20"/>
                <w:szCs w:val="20"/>
                <w:lang w:eastAsia="en-GB"/>
              </w:rPr>
            </w:pPr>
          </w:p>
        </w:tc>
        <w:tc>
          <w:tcPr>
            <w:tcW w:w="2105" w:type="dxa"/>
            <w:gridSpan w:val="5"/>
            <w:tcBorders>
              <w:top w:val="nil"/>
              <w:left w:val="nil"/>
              <w:bottom w:val="nil"/>
              <w:right w:val="nil"/>
            </w:tcBorders>
            <w:shd w:val="clear" w:color="auto" w:fill="auto"/>
            <w:noWrap/>
            <w:vAlign w:val="bottom"/>
            <w:hideMark/>
          </w:tcPr>
          <w:p w14:paraId="48A10572" w14:textId="77777777" w:rsidR="00346140" w:rsidRPr="00346140" w:rsidRDefault="00346140" w:rsidP="00346140">
            <w:pPr>
              <w:rPr>
                <w:sz w:val="20"/>
                <w:szCs w:val="20"/>
                <w:lang w:eastAsia="en-GB"/>
              </w:rPr>
            </w:pPr>
          </w:p>
        </w:tc>
        <w:tc>
          <w:tcPr>
            <w:tcW w:w="1352" w:type="dxa"/>
            <w:gridSpan w:val="4"/>
            <w:tcBorders>
              <w:top w:val="nil"/>
              <w:left w:val="nil"/>
              <w:bottom w:val="nil"/>
              <w:right w:val="nil"/>
            </w:tcBorders>
            <w:shd w:val="clear" w:color="auto" w:fill="auto"/>
            <w:noWrap/>
            <w:vAlign w:val="bottom"/>
            <w:hideMark/>
          </w:tcPr>
          <w:p w14:paraId="645AB96F" w14:textId="77777777" w:rsidR="00346140" w:rsidRPr="00346140" w:rsidRDefault="00346140" w:rsidP="00346140">
            <w:pPr>
              <w:rPr>
                <w:sz w:val="20"/>
                <w:szCs w:val="20"/>
                <w:lang w:eastAsia="en-GB"/>
              </w:rPr>
            </w:pPr>
          </w:p>
        </w:tc>
      </w:tr>
      <w:tr w:rsidR="00346140" w:rsidRPr="00346140" w14:paraId="71A6699A" w14:textId="77777777" w:rsidTr="00346140">
        <w:trPr>
          <w:gridAfter w:val="1"/>
          <w:wAfter w:w="807" w:type="dxa"/>
          <w:trHeight w:val="300"/>
        </w:trPr>
        <w:tc>
          <w:tcPr>
            <w:tcW w:w="3119" w:type="dxa"/>
            <w:gridSpan w:val="3"/>
            <w:tcBorders>
              <w:top w:val="nil"/>
              <w:left w:val="nil"/>
              <w:bottom w:val="nil"/>
              <w:right w:val="nil"/>
            </w:tcBorders>
            <w:shd w:val="clear" w:color="auto" w:fill="auto"/>
            <w:noWrap/>
            <w:vAlign w:val="bottom"/>
            <w:hideMark/>
          </w:tcPr>
          <w:p w14:paraId="237CD8DC" w14:textId="77777777" w:rsidR="00346140" w:rsidRPr="00346140" w:rsidRDefault="00346140" w:rsidP="00346140">
            <w:pPr>
              <w:rPr>
                <w:rFonts w:ascii="Calibri" w:hAnsi="Calibri" w:cs="Calibri"/>
                <w:b/>
                <w:bCs/>
                <w:color w:val="000000"/>
                <w:sz w:val="22"/>
                <w:szCs w:val="22"/>
                <w:lang w:eastAsia="en-GB"/>
              </w:rPr>
            </w:pPr>
            <w:r w:rsidRPr="00346140">
              <w:rPr>
                <w:rFonts w:ascii="Calibri" w:hAnsi="Calibri" w:cs="Calibri"/>
                <w:b/>
                <w:bCs/>
                <w:color w:val="000000"/>
                <w:sz w:val="22"/>
                <w:szCs w:val="22"/>
                <w:lang w:eastAsia="en-GB"/>
              </w:rPr>
              <w:t>Shed '3'</w:t>
            </w:r>
          </w:p>
        </w:tc>
        <w:tc>
          <w:tcPr>
            <w:tcW w:w="2270" w:type="dxa"/>
            <w:gridSpan w:val="2"/>
            <w:tcBorders>
              <w:top w:val="nil"/>
              <w:left w:val="nil"/>
              <w:bottom w:val="nil"/>
              <w:right w:val="nil"/>
            </w:tcBorders>
            <w:shd w:val="clear" w:color="auto" w:fill="auto"/>
            <w:noWrap/>
            <w:vAlign w:val="bottom"/>
            <w:hideMark/>
          </w:tcPr>
          <w:p w14:paraId="0798426C" w14:textId="77777777" w:rsidR="00346140" w:rsidRPr="00346140" w:rsidRDefault="00346140" w:rsidP="00346140">
            <w:pPr>
              <w:rPr>
                <w:rFonts w:ascii="Calibri" w:hAnsi="Calibri" w:cs="Calibri"/>
                <w:b/>
                <w:bCs/>
                <w:color w:val="000000"/>
                <w:sz w:val="22"/>
                <w:szCs w:val="22"/>
                <w:lang w:eastAsia="en-GB"/>
              </w:rPr>
            </w:pPr>
          </w:p>
        </w:tc>
        <w:tc>
          <w:tcPr>
            <w:tcW w:w="1353" w:type="dxa"/>
            <w:gridSpan w:val="3"/>
            <w:tcBorders>
              <w:top w:val="nil"/>
              <w:left w:val="nil"/>
              <w:bottom w:val="nil"/>
              <w:right w:val="nil"/>
            </w:tcBorders>
            <w:shd w:val="clear" w:color="auto" w:fill="auto"/>
            <w:noWrap/>
            <w:vAlign w:val="bottom"/>
            <w:hideMark/>
          </w:tcPr>
          <w:p w14:paraId="7738DC2F" w14:textId="77777777" w:rsidR="00346140" w:rsidRPr="00346140" w:rsidRDefault="00346140" w:rsidP="00346140">
            <w:pPr>
              <w:rPr>
                <w:sz w:val="20"/>
                <w:szCs w:val="20"/>
                <w:lang w:eastAsia="en-GB"/>
              </w:rPr>
            </w:pPr>
          </w:p>
        </w:tc>
        <w:tc>
          <w:tcPr>
            <w:tcW w:w="2105" w:type="dxa"/>
            <w:gridSpan w:val="5"/>
            <w:tcBorders>
              <w:top w:val="nil"/>
              <w:left w:val="nil"/>
              <w:bottom w:val="nil"/>
              <w:right w:val="nil"/>
            </w:tcBorders>
            <w:shd w:val="clear" w:color="auto" w:fill="auto"/>
            <w:noWrap/>
            <w:vAlign w:val="bottom"/>
            <w:hideMark/>
          </w:tcPr>
          <w:p w14:paraId="5B63E4B1" w14:textId="77777777" w:rsidR="00346140" w:rsidRPr="00346140" w:rsidRDefault="00346140" w:rsidP="00346140">
            <w:pPr>
              <w:rPr>
                <w:sz w:val="20"/>
                <w:szCs w:val="20"/>
                <w:lang w:eastAsia="en-GB"/>
              </w:rPr>
            </w:pPr>
          </w:p>
        </w:tc>
        <w:tc>
          <w:tcPr>
            <w:tcW w:w="1352" w:type="dxa"/>
            <w:gridSpan w:val="4"/>
            <w:tcBorders>
              <w:top w:val="nil"/>
              <w:left w:val="nil"/>
              <w:bottom w:val="nil"/>
              <w:right w:val="nil"/>
            </w:tcBorders>
            <w:shd w:val="clear" w:color="auto" w:fill="auto"/>
            <w:noWrap/>
            <w:vAlign w:val="bottom"/>
            <w:hideMark/>
          </w:tcPr>
          <w:p w14:paraId="2249509D" w14:textId="77777777" w:rsidR="00346140" w:rsidRPr="00346140" w:rsidRDefault="00346140" w:rsidP="00346140">
            <w:pPr>
              <w:rPr>
                <w:sz w:val="20"/>
                <w:szCs w:val="20"/>
                <w:lang w:eastAsia="en-GB"/>
              </w:rPr>
            </w:pPr>
          </w:p>
        </w:tc>
      </w:tr>
      <w:tr w:rsidR="00346140" w:rsidRPr="00346140" w14:paraId="08EE1683" w14:textId="77777777" w:rsidTr="00346140">
        <w:trPr>
          <w:gridAfter w:val="3"/>
          <w:wAfter w:w="1596" w:type="dxa"/>
          <w:trHeight w:val="300"/>
        </w:trPr>
        <w:tc>
          <w:tcPr>
            <w:tcW w:w="2408" w:type="dxa"/>
            <w:gridSpan w:val="2"/>
            <w:tcBorders>
              <w:top w:val="nil"/>
              <w:left w:val="nil"/>
              <w:bottom w:val="nil"/>
              <w:right w:val="nil"/>
            </w:tcBorders>
            <w:shd w:val="clear" w:color="auto" w:fill="auto"/>
            <w:noWrap/>
            <w:vAlign w:val="bottom"/>
            <w:hideMark/>
          </w:tcPr>
          <w:p w14:paraId="182E3F98"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YLCA refund</w:t>
            </w:r>
          </w:p>
        </w:tc>
        <w:tc>
          <w:tcPr>
            <w:tcW w:w="1931" w:type="dxa"/>
            <w:gridSpan w:val="2"/>
            <w:tcBorders>
              <w:top w:val="nil"/>
              <w:left w:val="nil"/>
              <w:bottom w:val="nil"/>
              <w:right w:val="nil"/>
            </w:tcBorders>
            <w:shd w:val="clear" w:color="auto" w:fill="auto"/>
            <w:noWrap/>
            <w:vAlign w:val="bottom"/>
            <w:hideMark/>
          </w:tcPr>
          <w:p w14:paraId="414A6D6E" w14:textId="77777777" w:rsidR="00346140" w:rsidRPr="00346140" w:rsidRDefault="00346140" w:rsidP="00346140">
            <w:pPr>
              <w:rPr>
                <w:rFonts w:ascii="Calibri" w:hAnsi="Calibri" w:cs="Calibri"/>
                <w:color w:val="000000"/>
                <w:sz w:val="22"/>
                <w:szCs w:val="22"/>
                <w:lang w:eastAsia="en-GB"/>
              </w:rPr>
            </w:pPr>
          </w:p>
        </w:tc>
        <w:tc>
          <w:tcPr>
            <w:tcW w:w="1898" w:type="dxa"/>
            <w:gridSpan w:val="3"/>
            <w:tcBorders>
              <w:top w:val="nil"/>
              <w:left w:val="nil"/>
              <w:bottom w:val="nil"/>
              <w:right w:val="nil"/>
            </w:tcBorders>
            <w:shd w:val="clear" w:color="auto" w:fill="auto"/>
            <w:noWrap/>
            <w:vAlign w:val="bottom"/>
            <w:hideMark/>
          </w:tcPr>
          <w:p w14:paraId="5F54EC2D" w14:textId="77777777" w:rsidR="00346140" w:rsidRPr="00346140" w:rsidRDefault="00346140" w:rsidP="00346140">
            <w:pPr>
              <w:rPr>
                <w:rFonts w:ascii="Calibri" w:hAnsi="Calibri" w:cs="Calibri"/>
                <w:color w:val="000000"/>
                <w:sz w:val="22"/>
                <w:szCs w:val="22"/>
                <w:lang w:eastAsia="en-GB"/>
              </w:rPr>
            </w:pPr>
            <w:r w:rsidRPr="00346140">
              <w:rPr>
                <w:rFonts w:ascii="Calibri" w:hAnsi="Calibri" w:cs="Calibri"/>
                <w:color w:val="000000"/>
                <w:sz w:val="22"/>
                <w:szCs w:val="22"/>
                <w:lang w:eastAsia="en-GB"/>
              </w:rPr>
              <w:t xml:space="preserve"> £            13.33 </w:t>
            </w:r>
          </w:p>
        </w:tc>
        <w:tc>
          <w:tcPr>
            <w:tcW w:w="1821" w:type="dxa"/>
            <w:gridSpan w:val="4"/>
            <w:tcBorders>
              <w:top w:val="nil"/>
              <w:left w:val="nil"/>
              <w:bottom w:val="nil"/>
              <w:right w:val="nil"/>
            </w:tcBorders>
            <w:shd w:val="clear" w:color="auto" w:fill="auto"/>
            <w:noWrap/>
            <w:vAlign w:val="bottom"/>
            <w:hideMark/>
          </w:tcPr>
          <w:p w14:paraId="57F564AB" w14:textId="77777777" w:rsidR="00346140" w:rsidRPr="00346140" w:rsidRDefault="00346140" w:rsidP="00346140">
            <w:pPr>
              <w:rPr>
                <w:rFonts w:ascii="Calibri" w:hAnsi="Calibri" w:cs="Calibri"/>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7C23EAA8" w14:textId="77777777" w:rsidR="00346140" w:rsidRPr="00346140" w:rsidRDefault="00346140" w:rsidP="00346140">
            <w:pPr>
              <w:rPr>
                <w:sz w:val="20"/>
                <w:szCs w:val="20"/>
                <w:lang w:eastAsia="en-GB"/>
              </w:rPr>
            </w:pPr>
          </w:p>
        </w:tc>
      </w:tr>
      <w:tr w:rsidR="00346140" w:rsidRPr="00346140" w14:paraId="798F5EEE" w14:textId="77777777" w:rsidTr="00346140">
        <w:trPr>
          <w:gridAfter w:val="3"/>
          <w:wAfter w:w="1596" w:type="dxa"/>
          <w:trHeight w:val="300"/>
        </w:trPr>
        <w:tc>
          <w:tcPr>
            <w:tcW w:w="2408" w:type="dxa"/>
            <w:gridSpan w:val="2"/>
            <w:tcBorders>
              <w:top w:val="nil"/>
              <w:left w:val="nil"/>
              <w:bottom w:val="nil"/>
              <w:right w:val="nil"/>
            </w:tcBorders>
            <w:shd w:val="clear" w:color="auto" w:fill="auto"/>
            <w:noWrap/>
            <w:vAlign w:val="bottom"/>
            <w:hideMark/>
          </w:tcPr>
          <w:p w14:paraId="30E24D39" w14:textId="77777777" w:rsidR="00346140" w:rsidRPr="00346140" w:rsidRDefault="00346140" w:rsidP="00346140">
            <w:pPr>
              <w:rPr>
                <w:sz w:val="20"/>
                <w:szCs w:val="20"/>
                <w:lang w:eastAsia="en-GB"/>
              </w:rPr>
            </w:pPr>
          </w:p>
        </w:tc>
        <w:tc>
          <w:tcPr>
            <w:tcW w:w="1931" w:type="dxa"/>
            <w:gridSpan w:val="2"/>
            <w:tcBorders>
              <w:top w:val="nil"/>
              <w:left w:val="nil"/>
              <w:bottom w:val="nil"/>
              <w:right w:val="nil"/>
            </w:tcBorders>
            <w:shd w:val="clear" w:color="auto" w:fill="auto"/>
            <w:noWrap/>
            <w:vAlign w:val="bottom"/>
            <w:hideMark/>
          </w:tcPr>
          <w:p w14:paraId="74B94EEF" w14:textId="77777777" w:rsidR="00346140" w:rsidRPr="00346140" w:rsidRDefault="00346140" w:rsidP="00346140">
            <w:pPr>
              <w:rPr>
                <w:sz w:val="20"/>
                <w:szCs w:val="20"/>
                <w:lang w:eastAsia="en-GB"/>
              </w:rPr>
            </w:pPr>
          </w:p>
        </w:tc>
        <w:tc>
          <w:tcPr>
            <w:tcW w:w="1898" w:type="dxa"/>
            <w:gridSpan w:val="3"/>
            <w:tcBorders>
              <w:top w:val="single" w:sz="4" w:space="0" w:color="auto"/>
              <w:left w:val="nil"/>
              <w:bottom w:val="single" w:sz="4" w:space="0" w:color="auto"/>
              <w:right w:val="nil"/>
            </w:tcBorders>
            <w:shd w:val="clear" w:color="auto" w:fill="auto"/>
            <w:noWrap/>
            <w:vAlign w:val="bottom"/>
            <w:hideMark/>
          </w:tcPr>
          <w:p w14:paraId="04160EC1" w14:textId="77777777" w:rsidR="00346140" w:rsidRPr="00346140" w:rsidRDefault="00346140" w:rsidP="00346140">
            <w:pPr>
              <w:rPr>
                <w:rFonts w:ascii="Calibri" w:hAnsi="Calibri" w:cs="Calibri"/>
                <w:b/>
                <w:bCs/>
                <w:color w:val="000000"/>
                <w:sz w:val="22"/>
                <w:szCs w:val="22"/>
                <w:lang w:eastAsia="en-GB"/>
              </w:rPr>
            </w:pPr>
            <w:r w:rsidRPr="00346140">
              <w:rPr>
                <w:rFonts w:ascii="Calibri" w:hAnsi="Calibri" w:cs="Calibri"/>
                <w:b/>
                <w:bCs/>
                <w:color w:val="000000"/>
                <w:sz w:val="22"/>
                <w:szCs w:val="22"/>
                <w:lang w:eastAsia="en-GB"/>
              </w:rPr>
              <w:t xml:space="preserve"> £            13.33 </w:t>
            </w:r>
          </w:p>
        </w:tc>
        <w:tc>
          <w:tcPr>
            <w:tcW w:w="1821" w:type="dxa"/>
            <w:gridSpan w:val="4"/>
            <w:tcBorders>
              <w:top w:val="nil"/>
              <w:left w:val="nil"/>
              <w:bottom w:val="nil"/>
              <w:right w:val="nil"/>
            </w:tcBorders>
            <w:shd w:val="clear" w:color="auto" w:fill="auto"/>
            <w:noWrap/>
            <w:vAlign w:val="bottom"/>
            <w:hideMark/>
          </w:tcPr>
          <w:p w14:paraId="5D40B331" w14:textId="77777777" w:rsidR="00346140" w:rsidRPr="00346140" w:rsidRDefault="00346140" w:rsidP="00346140">
            <w:pPr>
              <w:rPr>
                <w:rFonts w:ascii="Calibri" w:hAnsi="Calibri" w:cs="Calibri"/>
                <w:b/>
                <w:bCs/>
                <w:color w:val="000000"/>
                <w:sz w:val="22"/>
                <w:szCs w:val="22"/>
                <w:lang w:eastAsia="en-GB"/>
              </w:rPr>
            </w:pPr>
          </w:p>
        </w:tc>
        <w:tc>
          <w:tcPr>
            <w:tcW w:w="1352" w:type="dxa"/>
            <w:gridSpan w:val="4"/>
            <w:tcBorders>
              <w:top w:val="nil"/>
              <w:left w:val="nil"/>
              <w:bottom w:val="nil"/>
              <w:right w:val="nil"/>
            </w:tcBorders>
            <w:shd w:val="clear" w:color="auto" w:fill="auto"/>
            <w:noWrap/>
            <w:vAlign w:val="bottom"/>
            <w:hideMark/>
          </w:tcPr>
          <w:p w14:paraId="162737AB" w14:textId="77777777" w:rsidR="00346140" w:rsidRPr="00346140" w:rsidRDefault="00346140" w:rsidP="00346140">
            <w:pPr>
              <w:rPr>
                <w:sz w:val="20"/>
                <w:szCs w:val="20"/>
                <w:lang w:eastAsia="en-GB"/>
              </w:rPr>
            </w:pPr>
          </w:p>
        </w:tc>
      </w:tr>
      <w:tr w:rsidR="00346140" w:rsidRPr="00346140" w14:paraId="0BD986BC" w14:textId="77777777" w:rsidTr="00346140">
        <w:trPr>
          <w:gridAfter w:val="6"/>
          <w:wAfter w:w="2660" w:type="dxa"/>
          <w:trHeight w:val="300"/>
        </w:trPr>
        <w:tc>
          <w:tcPr>
            <w:tcW w:w="2408" w:type="dxa"/>
            <w:gridSpan w:val="2"/>
            <w:tcBorders>
              <w:top w:val="nil"/>
              <w:left w:val="nil"/>
              <w:bottom w:val="nil"/>
              <w:right w:val="nil"/>
            </w:tcBorders>
            <w:shd w:val="clear" w:color="auto" w:fill="auto"/>
            <w:noWrap/>
            <w:vAlign w:val="bottom"/>
            <w:hideMark/>
          </w:tcPr>
          <w:p w14:paraId="0C39B910" w14:textId="77777777" w:rsidR="00346140" w:rsidRPr="00346140" w:rsidRDefault="00346140" w:rsidP="00346140">
            <w:pPr>
              <w:rPr>
                <w:sz w:val="20"/>
                <w:szCs w:val="20"/>
                <w:lang w:eastAsia="en-GB"/>
              </w:rPr>
            </w:pPr>
          </w:p>
        </w:tc>
        <w:tc>
          <w:tcPr>
            <w:tcW w:w="1931" w:type="dxa"/>
            <w:gridSpan w:val="2"/>
            <w:tcBorders>
              <w:top w:val="nil"/>
              <w:left w:val="nil"/>
              <w:bottom w:val="nil"/>
              <w:right w:val="nil"/>
            </w:tcBorders>
            <w:shd w:val="clear" w:color="auto" w:fill="auto"/>
            <w:noWrap/>
            <w:vAlign w:val="bottom"/>
            <w:hideMark/>
          </w:tcPr>
          <w:p w14:paraId="1D7D642B" w14:textId="77777777" w:rsidR="00346140" w:rsidRPr="00346140" w:rsidRDefault="00346140" w:rsidP="00346140">
            <w:pPr>
              <w:rPr>
                <w:sz w:val="20"/>
                <w:szCs w:val="20"/>
                <w:lang w:eastAsia="en-GB"/>
              </w:rPr>
            </w:pPr>
          </w:p>
        </w:tc>
        <w:tc>
          <w:tcPr>
            <w:tcW w:w="1353" w:type="dxa"/>
            <w:gridSpan w:val="2"/>
            <w:tcBorders>
              <w:top w:val="nil"/>
              <w:left w:val="nil"/>
              <w:bottom w:val="nil"/>
              <w:right w:val="nil"/>
            </w:tcBorders>
            <w:shd w:val="clear" w:color="auto" w:fill="auto"/>
            <w:noWrap/>
            <w:vAlign w:val="bottom"/>
            <w:hideMark/>
          </w:tcPr>
          <w:p w14:paraId="6E7898CA" w14:textId="77777777" w:rsidR="00346140" w:rsidRPr="00346140" w:rsidRDefault="00346140" w:rsidP="00346140">
            <w:pPr>
              <w:rPr>
                <w:sz w:val="20"/>
                <w:szCs w:val="20"/>
                <w:lang w:eastAsia="en-GB"/>
              </w:rPr>
            </w:pPr>
          </w:p>
        </w:tc>
        <w:tc>
          <w:tcPr>
            <w:tcW w:w="1302" w:type="dxa"/>
            <w:gridSpan w:val="3"/>
            <w:tcBorders>
              <w:top w:val="nil"/>
              <w:left w:val="nil"/>
              <w:bottom w:val="nil"/>
              <w:right w:val="nil"/>
            </w:tcBorders>
            <w:shd w:val="clear" w:color="auto" w:fill="auto"/>
            <w:noWrap/>
            <w:vAlign w:val="bottom"/>
            <w:hideMark/>
          </w:tcPr>
          <w:p w14:paraId="238A6F0D" w14:textId="77777777" w:rsidR="00346140" w:rsidRPr="00346140" w:rsidRDefault="00346140" w:rsidP="00346140">
            <w:pPr>
              <w:rPr>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10D30E55" w14:textId="77777777" w:rsidR="00346140" w:rsidRPr="00346140" w:rsidRDefault="00346140" w:rsidP="00346140">
            <w:pPr>
              <w:rPr>
                <w:sz w:val="20"/>
                <w:szCs w:val="20"/>
                <w:lang w:eastAsia="en-GB"/>
              </w:rPr>
            </w:pPr>
          </w:p>
        </w:tc>
      </w:tr>
      <w:tr w:rsidR="00346140" w:rsidRPr="00346140" w14:paraId="2B0F886F" w14:textId="77777777" w:rsidTr="00346140">
        <w:trPr>
          <w:gridAfter w:val="6"/>
          <w:wAfter w:w="2660" w:type="dxa"/>
          <w:trHeight w:val="300"/>
        </w:trPr>
        <w:tc>
          <w:tcPr>
            <w:tcW w:w="2186" w:type="dxa"/>
            <w:tcBorders>
              <w:top w:val="nil"/>
              <w:left w:val="nil"/>
              <w:bottom w:val="nil"/>
              <w:right w:val="nil"/>
            </w:tcBorders>
            <w:shd w:val="clear" w:color="auto" w:fill="auto"/>
            <w:noWrap/>
            <w:vAlign w:val="bottom"/>
            <w:hideMark/>
          </w:tcPr>
          <w:p w14:paraId="33128216" w14:textId="77777777" w:rsidR="00346140" w:rsidRPr="00346140" w:rsidRDefault="00346140" w:rsidP="00346140">
            <w:pPr>
              <w:rPr>
                <w:sz w:val="20"/>
                <w:szCs w:val="20"/>
                <w:lang w:eastAsia="en-GB"/>
              </w:rPr>
            </w:pPr>
          </w:p>
        </w:tc>
        <w:tc>
          <w:tcPr>
            <w:tcW w:w="222" w:type="dxa"/>
            <w:tcBorders>
              <w:top w:val="nil"/>
              <w:left w:val="nil"/>
              <w:bottom w:val="nil"/>
              <w:right w:val="nil"/>
            </w:tcBorders>
            <w:shd w:val="clear" w:color="auto" w:fill="auto"/>
            <w:noWrap/>
            <w:vAlign w:val="bottom"/>
            <w:hideMark/>
          </w:tcPr>
          <w:p w14:paraId="68154AC6" w14:textId="77777777" w:rsidR="00346140" w:rsidRPr="00346140" w:rsidRDefault="00346140" w:rsidP="00346140">
            <w:pPr>
              <w:rPr>
                <w:sz w:val="20"/>
                <w:szCs w:val="20"/>
                <w:lang w:eastAsia="en-GB"/>
              </w:rPr>
            </w:pPr>
          </w:p>
        </w:tc>
        <w:tc>
          <w:tcPr>
            <w:tcW w:w="1931" w:type="dxa"/>
            <w:gridSpan w:val="2"/>
            <w:tcBorders>
              <w:top w:val="nil"/>
              <w:left w:val="nil"/>
              <w:bottom w:val="nil"/>
              <w:right w:val="nil"/>
            </w:tcBorders>
            <w:shd w:val="clear" w:color="auto" w:fill="auto"/>
            <w:noWrap/>
            <w:vAlign w:val="bottom"/>
            <w:hideMark/>
          </w:tcPr>
          <w:p w14:paraId="13E28465" w14:textId="77777777" w:rsidR="00346140" w:rsidRPr="00346140" w:rsidRDefault="00346140" w:rsidP="00346140">
            <w:pPr>
              <w:rPr>
                <w:sz w:val="20"/>
                <w:szCs w:val="20"/>
                <w:lang w:eastAsia="en-GB"/>
              </w:rPr>
            </w:pPr>
          </w:p>
        </w:tc>
        <w:tc>
          <w:tcPr>
            <w:tcW w:w="1353" w:type="dxa"/>
            <w:gridSpan w:val="2"/>
            <w:tcBorders>
              <w:top w:val="nil"/>
              <w:left w:val="nil"/>
              <w:bottom w:val="nil"/>
              <w:right w:val="nil"/>
            </w:tcBorders>
            <w:shd w:val="clear" w:color="auto" w:fill="auto"/>
            <w:noWrap/>
            <w:vAlign w:val="bottom"/>
            <w:hideMark/>
          </w:tcPr>
          <w:p w14:paraId="73FDD0D5" w14:textId="77777777" w:rsidR="00346140" w:rsidRPr="00346140" w:rsidRDefault="00346140" w:rsidP="00346140">
            <w:pPr>
              <w:rPr>
                <w:sz w:val="20"/>
                <w:szCs w:val="20"/>
                <w:lang w:eastAsia="en-GB"/>
              </w:rPr>
            </w:pPr>
          </w:p>
        </w:tc>
        <w:tc>
          <w:tcPr>
            <w:tcW w:w="1302" w:type="dxa"/>
            <w:gridSpan w:val="3"/>
            <w:tcBorders>
              <w:top w:val="nil"/>
              <w:left w:val="nil"/>
              <w:bottom w:val="nil"/>
              <w:right w:val="nil"/>
            </w:tcBorders>
            <w:shd w:val="clear" w:color="auto" w:fill="auto"/>
            <w:noWrap/>
            <w:vAlign w:val="bottom"/>
            <w:hideMark/>
          </w:tcPr>
          <w:p w14:paraId="6B4179C8" w14:textId="77777777" w:rsidR="00346140" w:rsidRPr="00346140" w:rsidRDefault="00346140" w:rsidP="00346140">
            <w:pPr>
              <w:rPr>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49E9D7FB" w14:textId="77777777" w:rsidR="00346140" w:rsidRPr="00346140" w:rsidRDefault="00346140" w:rsidP="00346140">
            <w:pPr>
              <w:rPr>
                <w:sz w:val="20"/>
                <w:szCs w:val="20"/>
                <w:lang w:eastAsia="en-GB"/>
              </w:rPr>
            </w:pPr>
          </w:p>
        </w:tc>
      </w:tr>
    </w:tbl>
    <w:p w14:paraId="6910C2ED" w14:textId="4312F1B6" w:rsidR="00B94992" w:rsidRDefault="00B94992" w:rsidP="00B94992">
      <w:pPr>
        <w:ind w:right="57"/>
        <w:rPr>
          <w:rFonts w:ascii="Tahoma" w:hAnsi="Tahoma" w:cs="Tahoma"/>
          <w:sz w:val="22"/>
          <w:szCs w:val="22"/>
        </w:rPr>
      </w:pPr>
    </w:p>
    <w:p w14:paraId="48CFB75F" w14:textId="3B7737F9" w:rsidR="00B94992" w:rsidRDefault="00B94992" w:rsidP="00B94992">
      <w:pPr>
        <w:ind w:right="57"/>
        <w:rPr>
          <w:rFonts w:ascii="Tahoma" w:hAnsi="Tahoma" w:cs="Tahoma"/>
          <w:b/>
        </w:rPr>
      </w:pPr>
      <w:r w:rsidRPr="00B97A51">
        <w:rPr>
          <w:rFonts w:ascii="Tahoma" w:hAnsi="Tahoma" w:cs="Tahoma"/>
          <w:b/>
        </w:rPr>
        <w:t>Appendix “</w:t>
      </w:r>
      <w:r>
        <w:rPr>
          <w:rFonts w:ascii="Tahoma" w:hAnsi="Tahoma" w:cs="Tahoma"/>
          <w:b/>
        </w:rPr>
        <w:t>C</w:t>
      </w:r>
      <w:r w:rsidRPr="00B97A51">
        <w:rPr>
          <w:rFonts w:ascii="Tahoma" w:hAnsi="Tahoma" w:cs="Tahoma"/>
          <w:b/>
        </w:rPr>
        <w:t>”</w:t>
      </w:r>
      <w:r>
        <w:rPr>
          <w:rFonts w:ascii="Tahoma" w:hAnsi="Tahoma" w:cs="Tahoma"/>
          <w:b/>
        </w:rPr>
        <w:t xml:space="preserve"> – </w:t>
      </w:r>
    </w:p>
    <w:p w14:paraId="29B4CF64" w14:textId="77777777" w:rsidR="00AD26F8" w:rsidRPr="001243C7" w:rsidRDefault="00AD26F8" w:rsidP="00AD26F8">
      <w:pPr>
        <w:jc w:val="center"/>
        <w:rPr>
          <w:rFonts w:ascii="Tahoma" w:hAnsi="Tahoma" w:cs="Tahoma"/>
          <w:b/>
          <w:sz w:val="32"/>
          <w:szCs w:val="32"/>
        </w:rPr>
      </w:pPr>
      <w:r w:rsidRPr="001243C7">
        <w:rPr>
          <w:rFonts w:ascii="Tahoma" w:hAnsi="Tahoma" w:cs="Tahoma"/>
          <w:b/>
          <w:sz w:val="32"/>
          <w:szCs w:val="32"/>
        </w:rPr>
        <w:t>Schedule of Meetings 20</w:t>
      </w:r>
      <w:r>
        <w:rPr>
          <w:rFonts w:ascii="Tahoma" w:hAnsi="Tahoma" w:cs="Tahoma"/>
          <w:b/>
          <w:sz w:val="32"/>
          <w:szCs w:val="32"/>
        </w:rPr>
        <w:t>22</w:t>
      </w:r>
    </w:p>
    <w:p w14:paraId="1884F7B6" w14:textId="77777777" w:rsidR="00AD26F8" w:rsidRDefault="00AD26F8" w:rsidP="00AD26F8">
      <w:pPr>
        <w:jc w:val="center"/>
        <w:rPr>
          <w:rFonts w:ascii="Tahoma" w:hAnsi="Tahoma" w:cs="Tahoma"/>
          <w:sz w:val="22"/>
          <w:szCs w:val="22"/>
        </w:rPr>
      </w:pPr>
    </w:p>
    <w:p w14:paraId="401FC66D" w14:textId="77777777" w:rsidR="00AD26F8" w:rsidRPr="00A04888" w:rsidRDefault="00AD26F8" w:rsidP="00AD26F8">
      <w:pPr>
        <w:jc w:val="center"/>
        <w:rPr>
          <w:rFonts w:ascii="Tahoma" w:hAnsi="Tahoma" w:cs="Tahoma"/>
          <w:b/>
          <w:sz w:val="22"/>
          <w:szCs w:val="22"/>
        </w:rPr>
      </w:pPr>
      <w:r w:rsidRPr="00A04888">
        <w:rPr>
          <w:rFonts w:ascii="Tahoma" w:hAnsi="Tahoma" w:cs="Tahoma"/>
          <w:b/>
          <w:sz w:val="22"/>
          <w:szCs w:val="22"/>
        </w:rPr>
        <w:t>Venues are Galphay Village Institute, Mickley Church Room &amp; Winksley Church Room</w:t>
      </w:r>
    </w:p>
    <w:p w14:paraId="1E0C1E1D" w14:textId="77777777" w:rsidR="00AD26F8" w:rsidRPr="00A04888" w:rsidRDefault="00AD26F8" w:rsidP="00AD26F8">
      <w:pPr>
        <w:rPr>
          <w:rFonts w:ascii="Tahoma" w:hAnsi="Tahoma" w:cs="Tahoma"/>
          <w:b/>
          <w:sz w:val="16"/>
          <w:szCs w:val="16"/>
        </w:rPr>
      </w:pPr>
    </w:p>
    <w:p w14:paraId="661D12D3" w14:textId="416848A7" w:rsidR="00AD26F8" w:rsidRPr="00534C0C" w:rsidRDefault="00AD26F8" w:rsidP="00AD26F8">
      <w:pPr>
        <w:spacing w:before="120" w:after="120"/>
        <w:ind w:left="2835" w:hanging="2835"/>
        <w:rPr>
          <w:rFonts w:ascii="Tahoma" w:hAnsi="Tahoma" w:cs="Tahoma"/>
          <w:sz w:val="18"/>
          <w:szCs w:val="18"/>
        </w:rPr>
      </w:pPr>
      <w:r w:rsidRPr="00534C0C">
        <w:rPr>
          <w:rFonts w:ascii="Tahoma" w:hAnsi="Tahoma" w:cs="Tahoma"/>
          <w:sz w:val="18"/>
          <w:szCs w:val="18"/>
        </w:rPr>
        <w:t xml:space="preserve">Thursday </w:t>
      </w:r>
      <w:r w:rsidR="00BA2DCF">
        <w:rPr>
          <w:rFonts w:ascii="Tahoma" w:hAnsi="Tahoma" w:cs="Tahoma"/>
          <w:sz w:val="18"/>
          <w:szCs w:val="18"/>
        </w:rPr>
        <w:t>11</w:t>
      </w:r>
      <w:r w:rsidRPr="00F70379">
        <w:rPr>
          <w:rFonts w:ascii="Tahoma" w:hAnsi="Tahoma" w:cs="Tahoma"/>
          <w:sz w:val="18"/>
          <w:szCs w:val="18"/>
          <w:vertAlign w:val="superscript"/>
        </w:rPr>
        <w:t>th</w:t>
      </w:r>
      <w:r>
        <w:rPr>
          <w:rFonts w:ascii="Tahoma" w:hAnsi="Tahoma" w:cs="Tahoma"/>
          <w:sz w:val="18"/>
          <w:szCs w:val="18"/>
        </w:rPr>
        <w:t xml:space="preserve"> </w:t>
      </w:r>
      <w:r w:rsidR="00BA2DCF">
        <w:rPr>
          <w:rFonts w:ascii="Tahoma" w:hAnsi="Tahoma" w:cs="Tahoma"/>
          <w:b/>
          <w:bCs/>
          <w:sz w:val="18"/>
          <w:szCs w:val="18"/>
        </w:rPr>
        <w:t>August</w:t>
      </w:r>
      <w:r w:rsidRPr="00534C0C">
        <w:rPr>
          <w:rFonts w:ascii="Tahoma" w:hAnsi="Tahoma" w:cs="Tahoma"/>
          <w:sz w:val="18"/>
          <w:szCs w:val="18"/>
        </w:rPr>
        <w:t xml:space="preserve"> 2022</w:t>
      </w:r>
      <w:r w:rsidRPr="00534C0C">
        <w:rPr>
          <w:rFonts w:ascii="Tahoma" w:hAnsi="Tahoma" w:cs="Tahoma"/>
          <w:sz w:val="18"/>
          <w:szCs w:val="18"/>
        </w:rPr>
        <w:tab/>
        <w:t>Ordinary Meeting. Winksley Parish Room.</w:t>
      </w:r>
      <w:r w:rsidR="00BA2DCF">
        <w:rPr>
          <w:rFonts w:ascii="Tahoma" w:hAnsi="Tahoma" w:cs="Tahoma"/>
          <w:sz w:val="18"/>
          <w:szCs w:val="18"/>
        </w:rPr>
        <w:t xml:space="preserve"> Beginning at</w:t>
      </w:r>
      <w:r w:rsidR="00346140">
        <w:rPr>
          <w:rFonts w:ascii="Tahoma" w:hAnsi="Tahoma" w:cs="Tahoma"/>
          <w:sz w:val="18"/>
          <w:szCs w:val="18"/>
        </w:rPr>
        <w:t xml:space="preserve"> 6.30pm</w:t>
      </w:r>
    </w:p>
    <w:p w14:paraId="0468209E" w14:textId="77777777" w:rsidR="00AD26F8" w:rsidRPr="00534C0C" w:rsidRDefault="00AD26F8" w:rsidP="00AD26F8">
      <w:pPr>
        <w:spacing w:before="120" w:after="120"/>
        <w:ind w:left="2835" w:hanging="2835"/>
        <w:rPr>
          <w:rFonts w:ascii="Tahoma" w:hAnsi="Tahoma" w:cs="Tahoma"/>
          <w:sz w:val="18"/>
          <w:szCs w:val="18"/>
        </w:rPr>
      </w:pPr>
      <w:bookmarkStart w:id="17" w:name="_Hlk109566236"/>
      <w:r w:rsidRPr="00534C0C">
        <w:rPr>
          <w:rFonts w:ascii="Tahoma" w:hAnsi="Tahoma" w:cs="Tahoma"/>
          <w:sz w:val="18"/>
          <w:szCs w:val="18"/>
        </w:rPr>
        <w:t>Thursday 2</w:t>
      </w:r>
      <w:r>
        <w:rPr>
          <w:rFonts w:ascii="Tahoma" w:hAnsi="Tahoma" w:cs="Tahoma"/>
          <w:sz w:val="18"/>
          <w:szCs w:val="18"/>
        </w:rPr>
        <w:t>9</w:t>
      </w:r>
      <w:r w:rsidRPr="00F70379">
        <w:rPr>
          <w:rFonts w:ascii="Tahoma" w:hAnsi="Tahoma" w:cs="Tahoma"/>
          <w:sz w:val="18"/>
          <w:szCs w:val="18"/>
          <w:vertAlign w:val="superscript"/>
        </w:rPr>
        <w:t>th</w:t>
      </w:r>
      <w:r>
        <w:rPr>
          <w:rFonts w:ascii="Tahoma" w:hAnsi="Tahoma" w:cs="Tahoma"/>
          <w:sz w:val="18"/>
          <w:szCs w:val="18"/>
        </w:rPr>
        <w:t xml:space="preserve"> </w:t>
      </w:r>
      <w:r w:rsidRPr="00534C0C">
        <w:rPr>
          <w:rFonts w:ascii="Tahoma" w:hAnsi="Tahoma" w:cs="Tahoma"/>
          <w:b/>
          <w:bCs/>
          <w:sz w:val="18"/>
          <w:szCs w:val="18"/>
        </w:rPr>
        <w:t>September</w:t>
      </w:r>
      <w:r w:rsidRPr="00534C0C">
        <w:rPr>
          <w:rFonts w:ascii="Tahoma" w:hAnsi="Tahoma" w:cs="Tahoma"/>
          <w:sz w:val="18"/>
          <w:szCs w:val="18"/>
        </w:rPr>
        <w:t xml:space="preserve"> 2022</w:t>
      </w:r>
      <w:r w:rsidRPr="00534C0C">
        <w:rPr>
          <w:rFonts w:ascii="Tahoma" w:hAnsi="Tahoma" w:cs="Tahoma"/>
          <w:sz w:val="18"/>
          <w:szCs w:val="18"/>
        </w:rPr>
        <w:tab/>
        <w:t>Ordinary Meeting. Galphay Village Institute.</w:t>
      </w:r>
    </w:p>
    <w:p w14:paraId="29B7F975" w14:textId="77777777" w:rsidR="00AD26F8" w:rsidRPr="00534C0C" w:rsidRDefault="00AD26F8" w:rsidP="00AD26F8">
      <w:pPr>
        <w:spacing w:before="120" w:after="120"/>
        <w:ind w:left="2835" w:hanging="2835"/>
        <w:rPr>
          <w:rFonts w:ascii="Tahoma" w:hAnsi="Tahoma" w:cs="Tahoma"/>
          <w:sz w:val="18"/>
          <w:szCs w:val="18"/>
        </w:rPr>
      </w:pPr>
      <w:r w:rsidRPr="00534C0C">
        <w:rPr>
          <w:rFonts w:ascii="Tahoma" w:hAnsi="Tahoma" w:cs="Tahoma"/>
          <w:sz w:val="18"/>
          <w:szCs w:val="18"/>
        </w:rPr>
        <w:t>Thursday 2</w:t>
      </w:r>
      <w:r>
        <w:rPr>
          <w:rFonts w:ascii="Tahoma" w:hAnsi="Tahoma" w:cs="Tahoma"/>
          <w:sz w:val="18"/>
          <w:szCs w:val="18"/>
        </w:rPr>
        <w:t>4</w:t>
      </w:r>
      <w:r w:rsidRPr="00F70379">
        <w:rPr>
          <w:rFonts w:ascii="Tahoma" w:hAnsi="Tahoma" w:cs="Tahoma"/>
          <w:sz w:val="18"/>
          <w:szCs w:val="18"/>
          <w:vertAlign w:val="superscript"/>
        </w:rPr>
        <w:t>th</w:t>
      </w:r>
      <w:r>
        <w:rPr>
          <w:rFonts w:ascii="Tahoma" w:hAnsi="Tahoma" w:cs="Tahoma"/>
          <w:sz w:val="18"/>
          <w:szCs w:val="18"/>
        </w:rPr>
        <w:t xml:space="preserve"> </w:t>
      </w:r>
      <w:r w:rsidRPr="00534C0C">
        <w:rPr>
          <w:rFonts w:ascii="Tahoma" w:hAnsi="Tahoma" w:cs="Tahoma"/>
          <w:b/>
          <w:bCs/>
          <w:sz w:val="18"/>
          <w:szCs w:val="18"/>
        </w:rPr>
        <w:t>November</w:t>
      </w:r>
      <w:r w:rsidRPr="00534C0C">
        <w:rPr>
          <w:rFonts w:ascii="Tahoma" w:hAnsi="Tahoma" w:cs="Tahoma"/>
          <w:sz w:val="18"/>
          <w:szCs w:val="18"/>
        </w:rPr>
        <w:t xml:space="preserve"> 2022</w:t>
      </w:r>
      <w:r w:rsidRPr="00534C0C">
        <w:rPr>
          <w:rFonts w:ascii="Tahoma" w:hAnsi="Tahoma" w:cs="Tahoma"/>
          <w:sz w:val="18"/>
          <w:szCs w:val="18"/>
        </w:rPr>
        <w:tab/>
        <w:t>Ordinary Meeting. Mickley Church Room.</w:t>
      </w:r>
    </w:p>
    <w:p w14:paraId="11E9CFDA" w14:textId="77777777" w:rsidR="00AD26F8" w:rsidRPr="001243C7" w:rsidRDefault="00AD26F8" w:rsidP="00AD26F8">
      <w:pPr>
        <w:jc w:val="center"/>
        <w:rPr>
          <w:rFonts w:ascii="Tahoma" w:hAnsi="Tahoma" w:cs="Tahoma"/>
          <w:b/>
          <w:sz w:val="32"/>
          <w:szCs w:val="32"/>
        </w:rPr>
      </w:pPr>
    </w:p>
    <w:p w14:paraId="51D7A993" w14:textId="77777777" w:rsidR="00AD26F8" w:rsidRDefault="00AD26F8" w:rsidP="00AD26F8">
      <w:pPr>
        <w:jc w:val="center"/>
        <w:rPr>
          <w:rFonts w:ascii="Tahoma" w:hAnsi="Tahoma" w:cs="Tahoma"/>
          <w:sz w:val="22"/>
          <w:szCs w:val="22"/>
        </w:rPr>
      </w:pPr>
      <w:r w:rsidRPr="001243C7">
        <w:rPr>
          <w:rFonts w:ascii="Tahoma" w:hAnsi="Tahoma" w:cs="Tahoma"/>
          <w:sz w:val="22"/>
          <w:szCs w:val="22"/>
        </w:rPr>
        <w:t>Meetings begin at 7.30pm unless otherwise stated.</w:t>
      </w:r>
    </w:p>
    <w:p w14:paraId="59913BE6" w14:textId="77777777" w:rsidR="00AD26F8" w:rsidRPr="001243C7" w:rsidRDefault="00AD26F8" w:rsidP="00AD26F8">
      <w:pPr>
        <w:jc w:val="center"/>
        <w:rPr>
          <w:rFonts w:ascii="Tahoma" w:hAnsi="Tahoma" w:cs="Tahoma"/>
          <w:sz w:val="22"/>
          <w:szCs w:val="22"/>
        </w:rPr>
      </w:pPr>
      <w:r>
        <w:rPr>
          <w:rFonts w:ascii="Tahoma" w:hAnsi="Tahoma" w:cs="Tahoma"/>
          <w:sz w:val="22"/>
          <w:szCs w:val="22"/>
        </w:rPr>
        <w:t>There will be a Public Participation session starting at 7.15pm</w:t>
      </w:r>
    </w:p>
    <w:p w14:paraId="33B3DC0B" w14:textId="77777777" w:rsidR="00AD26F8" w:rsidRPr="001243C7" w:rsidRDefault="00AD26F8" w:rsidP="00AD26F8">
      <w:pPr>
        <w:jc w:val="center"/>
        <w:rPr>
          <w:rFonts w:ascii="Tahoma" w:hAnsi="Tahoma" w:cs="Tahoma"/>
          <w:sz w:val="22"/>
          <w:szCs w:val="22"/>
        </w:rPr>
      </w:pPr>
      <w:r w:rsidRPr="001243C7">
        <w:rPr>
          <w:rFonts w:ascii="Tahoma" w:hAnsi="Tahoma" w:cs="Tahoma"/>
          <w:sz w:val="22"/>
          <w:szCs w:val="22"/>
        </w:rPr>
        <w:t>Planning meetings will only be held if there are new applications to consider.</w:t>
      </w:r>
    </w:p>
    <w:p w14:paraId="160D64A5" w14:textId="77777777" w:rsidR="00AD26F8" w:rsidRPr="001243C7" w:rsidRDefault="00AD26F8" w:rsidP="00AD26F8">
      <w:pPr>
        <w:pBdr>
          <w:bottom w:val="single" w:sz="6" w:space="1" w:color="auto"/>
        </w:pBdr>
        <w:jc w:val="center"/>
        <w:rPr>
          <w:rFonts w:ascii="Tahoma" w:hAnsi="Tahoma" w:cs="Tahoma"/>
          <w:sz w:val="22"/>
          <w:szCs w:val="22"/>
        </w:rPr>
      </w:pPr>
      <w:r w:rsidRPr="001243C7">
        <w:rPr>
          <w:rFonts w:ascii="Tahoma" w:hAnsi="Tahoma" w:cs="Tahoma"/>
          <w:sz w:val="22"/>
          <w:szCs w:val="22"/>
        </w:rPr>
        <w:t>Please check notice boards and the Parish Council website for changes to dates, times &amp; venues.</w:t>
      </w:r>
    </w:p>
    <w:p w14:paraId="1ADACED5" w14:textId="77777777" w:rsidR="00AD26F8" w:rsidRDefault="00AD26F8" w:rsidP="00AD26F8">
      <w:pPr>
        <w:ind w:left="567" w:right="57"/>
        <w:rPr>
          <w:rFonts w:ascii="Tahoma" w:hAnsi="Tahoma" w:cs="Tahoma"/>
          <w:sz w:val="22"/>
          <w:szCs w:val="22"/>
        </w:rPr>
      </w:pPr>
    </w:p>
    <w:bookmarkEnd w:id="17"/>
    <w:p w14:paraId="573D8064" w14:textId="77777777" w:rsidR="00AD26F8" w:rsidRDefault="00AD26F8" w:rsidP="00AD26F8">
      <w:pPr>
        <w:ind w:left="567" w:right="57"/>
        <w:rPr>
          <w:rFonts w:ascii="Tahoma" w:hAnsi="Tahoma" w:cs="Tahoma"/>
          <w:sz w:val="22"/>
          <w:szCs w:val="22"/>
        </w:rPr>
      </w:pPr>
    </w:p>
    <w:p w14:paraId="6D737350" w14:textId="77777777" w:rsidR="00AD26F8" w:rsidRPr="00A557A3" w:rsidRDefault="00AD26F8" w:rsidP="00AD26F8">
      <w:pPr>
        <w:ind w:left="567" w:right="57"/>
        <w:rPr>
          <w:rFonts w:ascii="Tahoma" w:hAnsi="Tahoma" w:cs="Tahoma"/>
          <w:sz w:val="22"/>
          <w:szCs w:val="22"/>
        </w:rPr>
      </w:pPr>
    </w:p>
    <w:p w14:paraId="4AEC0602" w14:textId="5BAF53D1" w:rsidR="00B94992" w:rsidRDefault="00B94992" w:rsidP="00B94992">
      <w:pPr>
        <w:ind w:left="567" w:right="57"/>
        <w:rPr>
          <w:rFonts w:ascii="Tahoma" w:hAnsi="Tahoma" w:cs="Tahoma"/>
          <w:sz w:val="22"/>
          <w:szCs w:val="22"/>
        </w:rPr>
      </w:pPr>
    </w:p>
    <w:p w14:paraId="702F51A3" w14:textId="77777777" w:rsidR="00B94992" w:rsidRDefault="00B94992" w:rsidP="00B94992">
      <w:pPr>
        <w:ind w:left="567" w:right="57"/>
        <w:rPr>
          <w:rFonts w:ascii="Tahoma" w:hAnsi="Tahoma" w:cs="Tahoma"/>
          <w:sz w:val="22"/>
          <w:szCs w:val="22"/>
        </w:rPr>
      </w:pPr>
    </w:p>
    <w:p w14:paraId="69DC6BF0" w14:textId="77777777" w:rsidR="00B94992" w:rsidRPr="00A557A3" w:rsidRDefault="00B94992" w:rsidP="00B94992">
      <w:pPr>
        <w:ind w:left="567" w:right="57"/>
        <w:rPr>
          <w:rFonts w:ascii="Tahoma" w:hAnsi="Tahoma" w:cs="Tahoma"/>
          <w:sz w:val="22"/>
          <w:szCs w:val="22"/>
        </w:rPr>
      </w:pPr>
    </w:p>
    <w:p w14:paraId="595A3A3B" w14:textId="77777777" w:rsidR="00F51F9C" w:rsidRDefault="00F51F9C"/>
    <w:sectPr w:rsidR="00F51F9C" w:rsidSect="008D4C8C">
      <w:head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09C9FA" w14:textId="77777777" w:rsidR="00034054" w:rsidRDefault="00034054" w:rsidP="008D4C8C">
      <w:r>
        <w:separator/>
      </w:r>
    </w:p>
  </w:endnote>
  <w:endnote w:type="continuationSeparator" w:id="0">
    <w:p w14:paraId="44C5A18A" w14:textId="77777777" w:rsidR="00034054" w:rsidRDefault="00034054" w:rsidP="008D4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027C7B" w14:textId="77777777" w:rsidR="00034054" w:rsidRDefault="00034054" w:rsidP="008D4C8C">
      <w:r>
        <w:separator/>
      </w:r>
    </w:p>
  </w:footnote>
  <w:footnote w:type="continuationSeparator" w:id="0">
    <w:p w14:paraId="2404D70B" w14:textId="77777777" w:rsidR="00034054" w:rsidRDefault="00034054" w:rsidP="008D4C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79A8E" w14:textId="5EA1FB11" w:rsidR="008D4C8C" w:rsidRPr="0021752A" w:rsidRDefault="00F52274" w:rsidP="00F52274">
    <w:pPr>
      <w:pBdr>
        <w:top w:val="single" w:sz="4" w:space="1" w:color="auto"/>
        <w:bottom w:val="single" w:sz="4" w:space="1" w:color="auto"/>
      </w:pBdr>
      <w:shd w:val="clear" w:color="auto" w:fill="FEDFD2"/>
      <w:tabs>
        <w:tab w:val="left" w:pos="945"/>
        <w:tab w:val="center" w:pos="4513"/>
        <w:tab w:val="right" w:pos="9026"/>
      </w:tabs>
      <w:rPr>
        <w:rFonts w:ascii="Palatino Linotype" w:eastAsia="Calibri" w:hAnsi="Palatino Linotype"/>
        <w:b/>
        <w:sz w:val="44"/>
        <w:szCs w:val="44"/>
      </w:rPr>
    </w:pPr>
    <w:bookmarkStart w:id="18" w:name="_Hlk488672678"/>
    <w:r>
      <w:rPr>
        <w:rFonts w:ascii="Palatino Linotype" w:eastAsia="Calibri" w:hAnsi="Palatino Linotype"/>
        <w:b/>
        <w:sz w:val="44"/>
        <w:szCs w:val="44"/>
      </w:rPr>
      <w:tab/>
    </w:r>
    <w:r>
      <w:rPr>
        <w:rFonts w:ascii="Palatino Linotype" w:eastAsia="Calibri" w:hAnsi="Palatino Linotype"/>
        <w:b/>
        <w:sz w:val="44"/>
        <w:szCs w:val="44"/>
      </w:rPr>
      <w:tab/>
    </w:r>
    <w:r w:rsidR="008D4C8C" w:rsidRPr="0021752A">
      <w:rPr>
        <w:rFonts w:ascii="Palatino Linotype" w:eastAsia="Calibri" w:hAnsi="Palatino Linotype"/>
        <w:b/>
        <w:sz w:val="44"/>
        <w:szCs w:val="44"/>
      </w:rPr>
      <w:t xml:space="preserve">AZERLEY </w:t>
    </w:r>
    <w:bookmarkStart w:id="19" w:name="_Hlk488661429"/>
    <w:r w:rsidR="008D4C8C" w:rsidRPr="0021752A">
      <w:rPr>
        <w:rFonts w:ascii="Palatino Linotype" w:eastAsia="Calibri" w:hAnsi="Palatino Linotype"/>
        <w:b/>
        <w:sz w:val="44"/>
        <w:szCs w:val="44"/>
      </w:rPr>
      <w:t>PARISH COUNCIL</w:t>
    </w:r>
  </w:p>
  <w:bookmarkEnd w:id="19"/>
  <w:p w14:paraId="54E33391" w14:textId="6429F1FF" w:rsidR="008D4C8C" w:rsidRDefault="008D4C8C" w:rsidP="00F52274">
    <w:pPr>
      <w:pStyle w:val="NoSpacing"/>
      <w:pBdr>
        <w:top w:val="single" w:sz="4" w:space="1" w:color="auto"/>
        <w:bottom w:val="single" w:sz="4" w:space="1" w:color="auto"/>
      </w:pBdr>
      <w:shd w:val="clear" w:color="auto" w:fill="FEDFD2"/>
      <w:jc w:val="center"/>
      <w:rPr>
        <w:smallCaps/>
        <w:sz w:val="20"/>
        <w:szCs w:val="20"/>
        <w:lang w:val="en"/>
      </w:rPr>
    </w:pPr>
    <w:r w:rsidRPr="005E2C8C">
      <w:rPr>
        <w:smallCaps/>
        <w:sz w:val="20"/>
        <w:szCs w:val="20"/>
        <w:lang w:val="en"/>
      </w:rPr>
      <w:t xml:space="preserve">Minutes of the meeting held on </w:t>
    </w:r>
    <w:r w:rsidR="005E2C8C">
      <w:rPr>
        <w:smallCaps/>
        <w:sz w:val="20"/>
        <w:szCs w:val="20"/>
        <w:lang w:val="en"/>
      </w:rPr>
      <w:t>26</w:t>
    </w:r>
    <w:r w:rsidR="005E2C8C" w:rsidRPr="005E2C8C">
      <w:rPr>
        <w:smallCaps/>
        <w:sz w:val="20"/>
        <w:szCs w:val="20"/>
        <w:vertAlign w:val="superscript"/>
        <w:lang w:val="en"/>
      </w:rPr>
      <w:t>th</w:t>
    </w:r>
    <w:r w:rsidR="005E2C8C">
      <w:rPr>
        <w:smallCaps/>
        <w:sz w:val="20"/>
        <w:szCs w:val="20"/>
        <w:lang w:val="en"/>
      </w:rPr>
      <w:t xml:space="preserve"> May</w:t>
    </w:r>
    <w:r w:rsidR="006A6B83" w:rsidRPr="005E2C8C">
      <w:rPr>
        <w:smallCaps/>
        <w:sz w:val="20"/>
        <w:szCs w:val="20"/>
        <w:lang w:val="en"/>
      </w:rPr>
      <w:t xml:space="preserve"> 20</w:t>
    </w:r>
    <w:r w:rsidR="002717DD" w:rsidRPr="005E2C8C">
      <w:rPr>
        <w:smallCaps/>
        <w:sz w:val="20"/>
        <w:szCs w:val="20"/>
        <w:lang w:val="en"/>
      </w:rPr>
      <w:t>2</w:t>
    </w:r>
    <w:r w:rsidR="00575306" w:rsidRPr="005E2C8C">
      <w:rPr>
        <w:smallCaps/>
        <w:sz w:val="20"/>
        <w:szCs w:val="20"/>
        <w:lang w:val="en"/>
      </w:rPr>
      <w:t>1</w:t>
    </w:r>
  </w:p>
  <w:bookmarkEnd w:id="18"/>
  <w:p w14:paraId="60F8E7AA" w14:textId="77777777" w:rsidR="008D4C8C" w:rsidRDefault="008D4C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997F6" w14:textId="77777777" w:rsidR="007468B4" w:rsidRPr="0021752A" w:rsidRDefault="00F52274" w:rsidP="007468B4">
    <w:pPr>
      <w:pBdr>
        <w:top w:val="single" w:sz="4" w:space="1" w:color="auto"/>
        <w:bottom w:val="single" w:sz="4" w:space="1" w:color="auto"/>
      </w:pBdr>
      <w:shd w:val="clear" w:color="auto" w:fill="FFCCCC"/>
      <w:tabs>
        <w:tab w:val="center" w:pos="4513"/>
        <w:tab w:val="right" w:pos="9026"/>
      </w:tabs>
      <w:jc w:val="center"/>
      <w:rPr>
        <w:rFonts w:ascii="Palatino Linotype" w:eastAsia="Calibri" w:hAnsi="Palatino Linotype"/>
        <w:b/>
        <w:sz w:val="44"/>
        <w:szCs w:val="44"/>
      </w:rPr>
    </w:pPr>
    <w:r w:rsidRPr="00F52274">
      <w:rPr>
        <w:rFonts w:ascii="Palatino Linotype" w:eastAsia="Calibri" w:hAnsi="Palatino Linotype"/>
        <w:b/>
        <w:sz w:val="44"/>
        <w:szCs w:val="44"/>
      </w:rPr>
      <w:t xml:space="preserve"> </w:t>
    </w:r>
    <w:r w:rsidR="007468B4" w:rsidRPr="0021752A">
      <w:rPr>
        <w:rFonts w:ascii="Palatino Linotype" w:eastAsia="Calibri" w:hAnsi="Palatino Linotype"/>
        <w:b/>
        <w:sz w:val="44"/>
        <w:szCs w:val="44"/>
      </w:rPr>
      <w:t>AZERLEY PARISH COUNCIL</w:t>
    </w:r>
  </w:p>
  <w:p w14:paraId="64F79ABF" w14:textId="77777777" w:rsidR="007468B4" w:rsidRPr="00A04C43" w:rsidRDefault="007468B4" w:rsidP="007468B4">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Clerk: David Taylor</w:t>
    </w:r>
  </w:p>
  <w:p w14:paraId="09F87E30" w14:textId="77777777" w:rsidR="007468B4" w:rsidRPr="00A04C43" w:rsidRDefault="007468B4" w:rsidP="007468B4">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Thornfield, 57, Whitcliffe Lane, Ripon, North Yorkshire, HG4 2LB</w:t>
    </w:r>
  </w:p>
  <w:p w14:paraId="1D0DA106" w14:textId="77777777" w:rsidR="007468B4" w:rsidRPr="00A04C43" w:rsidRDefault="007468B4" w:rsidP="007468B4">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 xml:space="preserve">Email: </w:t>
    </w:r>
    <w:r w:rsidRPr="00EF3EFE">
      <w:rPr>
        <w:smallCaps/>
        <w:sz w:val="20"/>
        <w:szCs w:val="20"/>
        <w:lang w:val="en"/>
      </w:rPr>
      <w:t>azerleypc@yahoo.co.uk</w:t>
    </w:r>
  </w:p>
  <w:p w14:paraId="2EE735C1" w14:textId="77777777" w:rsidR="007468B4" w:rsidRDefault="007468B4" w:rsidP="007468B4">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 xml:space="preserve">Telephone: 01765 </w:t>
    </w:r>
    <w:r>
      <w:rPr>
        <w:smallCaps/>
        <w:sz w:val="20"/>
        <w:szCs w:val="20"/>
        <w:lang w:val="en"/>
      </w:rPr>
      <w:t>601693</w:t>
    </w:r>
  </w:p>
  <w:p w14:paraId="3C3EBE76" w14:textId="17DEEFC3" w:rsidR="00F52274" w:rsidRPr="0061340B" w:rsidRDefault="007468B4" w:rsidP="007468B4">
    <w:pPr>
      <w:pStyle w:val="NoSpacing"/>
      <w:pBdr>
        <w:top w:val="single" w:sz="4" w:space="1" w:color="auto"/>
        <w:bottom w:val="single" w:sz="4" w:space="1" w:color="auto"/>
      </w:pBdr>
      <w:shd w:val="clear" w:color="auto" w:fill="FFCCCC"/>
      <w:jc w:val="center"/>
      <w:rPr>
        <w:b/>
        <w:bCs/>
        <w:sz w:val="28"/>
        <w:szCs w:val="28"/>
        <w:lang w:val="en"/>
      </w:rPr>
    </w:pPr>
    <w:r w:rsidRPr="0061340B">
      <w:rPr>
        <w:b/>
        <w:bCs/>
        <w:sz w:val="28"/>
        <w:szCs w:val="28"/>
        <w:lang w:val="en"/>
      </w:rPr>
      <w:t>azerleyparishcouncil.org.uk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6507D"/>
    <w:multiLevelType w:val="hybridMultilevel"/>
    <w:tmpl w:val="20CCBBAE"/>
    <w:lvl w:ilvl="0" w:tplc="735AE558">
      <w:start w:val="1"/>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7CD7A02"/>
    <w:multiLevelType w:val="hybridMultilevel"/>
    <w:tmpl w:val="BA06231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B23170"/>
    <w:multiLevelType w:val="hybridMultilevel"/>
    <w:tmpl w:val="401A742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5338A0"/>
    <w:multiLevelType w:val="hybridMultilevel"/>
    <w:tmpl w:val="2DD473B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F00D2F"/>
    <w:multiLevelType w:val="hybridMultilevel"/>
    <w:tmpl w:val="A18AC1E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4652BA"/>
    <w:multiLevelType w:val="hybridMultilevel"/>
    <w:tmpl w:val="2DD6EDC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D80DF3"/>
    <w:multiLevelType w:val="hybridMultilevel"/>
    <w:tmpl w:val="C748AD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3026759C">
      <w:start w:val="4"/>
      <w:numFmt w:val="bullet"/>
      <w:lvlText w:val="-"/>
      <w:lvlJc w:val="left"/>
      <w:pPr>
        <w:ind w:left="2160" w:hanging="360"/>
      </w:pPr>
      <w:rPr>
        <w:rFonts w:ascii="Times New Roman" w:eastAsia="Times New Roman" w:hAnsi="Times New Roman" w:cs="Times New Roman"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421DAE"/>
    <w:multiLevelType w:val="hybridMultilevel"/>
    <w:tmpl w:val="94CCD44E"/>
    <w:lvl w:ilvl="0" w:tplc="9C62F6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43D3AF8"/>
    <w:multiLevelType w:val="hybridMultilevel"/>
    <w:tmpl w:val="A744458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6EE0B24"/>
    <w:multiLevelType w:val="hybridMultilevel"/>
    <w:tmpl w:val="2048C4F4"/>
    <w:lvl w:ilvl="0" w:tplc="08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8C40325"/>
    <w:multiLevelType w:val="hybridMultilevel"/>
    <w:tmpl w:val="0414D8E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D7B00C4"/>
    <w:multiLevelType w:val="hybridMultilevel"/>
    <w:tmpl w:val="7C22B6CA"/>
    <w:lvl w:ilvl="0" w:tplc="D5469D0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66004F63"/>
    <w:multiLevelType w:val="hybridMultilevel"/>
    <w:tmpl w:val="BF92D6CA"/>
    <w:lvl w:ilvl="0" w:tplc="3E6C11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0357AB4"/>
    <w:multiLevelType w:val="hybridMultilevel"/>
    <w:tmpl w:val="D5C4554A"/>
    <w:lvl w:ilvl="0" w:tplc="BE16C58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0E85750"/>
    <w:multiLevelType w:val="hybridMultilevel"/>
    <w:tmpl w:val="401A742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2AF0100"/>
    <w:multiLevelType w:val="hybridMultilevel"/>
    <w:tmpl w:val="1F78B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54C44E6"/>
    <w:multiLevelType w:val="hybridMultilevel"/>
    <w:tmpl w:val="F198FA8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F2A4984"/>
    <w:multiLevelType w:val="hybridMultilevel"/>
    <w:tmpl w:val="2ECCD7B8"/>
    <w:lvl w:ilvl="0" w:tplc="A120F400">
      <w:start w:val="2018"/>
      <w:numFmt w:val="decimal"/>
      <w:lvlText w:val="(%1"/>
      <w:lvlJc w:val="left"/>
      <w:pPr>
        <w:ind w:left="930" w:hanging="57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13975493">
    <w:abstractNumId w:val="2"/>
  </w:num>
  <w:num w:numId="2" w16cid:durableId="2051757925">
    <w:abstractNumId w:val="11"/>
  </w:num>
  <w:num w:numId="3" w16cid:durableId="166404976">
    <w:abstractNumId w:val="15"/>
  </w:num>
  <w:num w:numId="4" w16cid:durableId="981885693">
    <w:abstractNumId w:val="6"/>
  </w:num>
  <w:num w:numId="5" w16cid:durableId="1443576684">
    <w:abstractNumId w:val="17"/>
  </w:num>
  <w:num w:numId="6" w16cid:durableId="536426868">
    <w:abstractNumId w:val="14"/>
  </w:num>
  <w:num w:numId="7" w16cid:durableId="287320633">
    <w:abstractNumId w:val="3"/>
  </w:num>
  <w:num w:numId="8" w16cid:durableId="1624851235">
    <w:abstractNumId w:val="8"/>
  </w:num>
  <w:num w:numId="9" w16cid:durableId="2115785353">
    <w:abstractNumId w:val="5"/>
  </w:num>
  <w:num w:numId="10" w16cid:durableId="1720083101">
    <w:abstractNumId w:val="13"/>
  </w:num>
  <w:num w:numId="11" w16cid:durableId="1157645421">
    <w:abstractNumId w:val="4"/>
  </w:num>
  <w:num w:numId="12" w16cid:durableId="157888998">
    <w:abstractNumId w:val="1"/>
  </w:num>
  <w:num w:numId="13" w16cid:durableId="1146240924">
    <w:abstractNumId w:val="0"/>
  </w:num>
  <w:num w:numId="14" w16cid:durableId="238029540">
    <w:abstractNumId w:val="0"/>
  </w:num>
  <w:num w:numId="15" w16cid:durableId="1627928294">
    <w:abstractNumId w:val="7"/>
  </w:num>
  <w:num w:numId="16" w16cid:durableId="1324966317">
    <w:abstractNumId w:val="16"/>
  </w:num>
  <w:num w:numId="17" w16cid:durableId="2111119085">
    <w:abstractNumId w:val="10"/>
  </w:num>
  <w:num w:numId="18" w16cid:durableId="249169357">
    <w:abstractNumId w:val="12"/>
  </w:num>
  <w:num w:numId="19" w16cid:durableId="67315026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F9C"/>
    <w:rsid w:val="00003A57"/>
    <w:rsid w:val="00034054"/>
    <w:rsid w:val="00052667"/>
    <w:rsid w:val="00057579"/>
    <w:rsid w:val="00071DCF"/>
    <w:rsid w:val="0007252F"/>
    <w:rsid w:val="00090EA0"/>
    <w:rsid w:val="00093C37"/>
    <w:rsid w:val="000A16D1"/>
    <w:rsid w:val="000B12C4"/>
    <w:rsid w:val="001267FA"/>
    <w:rsid w:val="0014191E"/>
    <w:rsid w:val="00164C0B"/>
    <w:rsid w:val="001A0B1F"/>
    <w:rsid w:val="001E1AB8"/>
    <w:rsid w:val="001F54CA"/>
    <w:rsid w:val="001F7281"/>
    <w:rsid w:val="00201600"/>
    <w:rsid w:val="00236429"/>
    <w:rsid w:val="002717DD"/>
    <w:rsid w:val="002762AC"/>
    <w:rsid w:val="002D62C6"/>
    <w:rsid w:val="00337D42"/>
    <w:rsid w:val="00346140"/>
    <w:rsid w:val="00360902"/>
    <w:rsid w:val="00361029"/>
    <w:rsid w:val="003B4367"/>
    <w:rsid w:val="00486E72"/>
    <w:rsid w:val="004B2BFD"/>
    <w:rsid w:val="004F6BFE"/>
    <w:rsid w:val="00503DDA"/>
    <w:rsid w:val="00511C6A"/>
    <w:rsid w:val="00534EBE"/>
    <w:rsid w:val="00575306"/>
    <w:rsid w:val="005E2C8C"/>
    <w:rsid w:val="005F36E2"/>
    <w:rsid w:val="00604AF8"/>
    <w:rsid w:val="00612FDB"/>
    <w:rsid w:val="00652DB1"/>
    <w:rsid w:val="006A6B83"/>
    <w:rsid w:val="006C3596"/>
    <w:rsid w:val="006E3062"/>
    <w:rsid w:val="007468B4"/>
    <w:rsid w:val="00760D65"/>
    <w:rsid w:val="00775EBB"/>
    <w:rsid w:val="0079126D"/>
    <w:rsid w:val="0079449E"/>
    <w:rsid w:val="007F3937"/>
    <w:rsid w:val="00810547"/>
    <w:rsid w:val="00855715"/>
    <w:rsid w:val="008646B8"/>
    <w:rsid w:val="00866BD6"/>
    <w:rsid w:val="008A2BEF"/>
    <w:rsid w:val="008B6FCC"/>
    <w:rsid w:val="008C5876"/>
    <w:rsid w:val="008D4A09"/>
    <w:rsid w:val="008D4C8C"/>
    <w:rsid w:val="009111B3"/>
    <w:rsid w:val="009218E7"/>
    <w:rsid w:val="009778A4"/>
    <w:rsid w:val="00985307"/>
    <w:rsid w:val="0099055F"/>
    <w:rsid w:val="009A1897"/>
    <w:rsid w:val="00A72C36"/>
    <w:rsid w:val="00AD26F8"/>
    <w:rsid w:val="00AE1D80"/>
    <w:rsid w:val="00B92E7F"/>
    <w:rsid w:val="00B94992"/>
    <w:rsid w:val="00BA2DCF"/>
    <w:rsid w:val="00BF2A02"/>
    <w:rsid w:val="00BF2F08"/>
    <w:rsid w:val="00C60260"/>
    <w:rsid w:val="00C60683"/>
    <w:rsid w:val="00CD6093"/>
    <w:rsid w:val="00D53F61"/>
    <w:rsid w:val="00D73EDC"/>
    <w:rsid w:val="00D9013F"/>
    <w:rsid w:val="00DA0EB5"/>
    <w:rsid w:val="00DD2FE5"/>
    <w:rsid w:val="00E24F57"/>
    <w:rsid w:val="00EC6172"/>
    <w:rsid w:val="00EE1DF3"/>
    <w:rsid w:val="00F51F9C"/>
    <w:rsid w:val="00F52274"/>
    <w:rsid w:val="00F80F04"/>
    <w:rsid w:val="00F86D28"/>
    <w:rsid w:val="00FD4762"/>
    <w:rsid w:val="00FF13F6"/>
    <w:rsid w:val="00FF4C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9F242"/>
  <w15:chartTrackingRefBased/>
  <w15:docId w15:val="{E842E758-43AA-44F1-B8DE-A985A21D6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F9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1F9C"/>
    <w:pPr>
      <w:ind w:left="720"/>
      <w:contextualSpacing/>
    </w:pPr>
  </w:style>
  <w:style w:type="paragraph" w:styleId="Header">
    <w:name w:val="header"/>
    <w:basedOn w:val="Normal"/>
    <w:link w:val="HeaderChar"/>
    <w:uiPriority w:val="99"/>
    <w:unhideWhenUsed/>
    <w:rsid w:val="008D4C8C"/>
    <w:pPr>
      <w:tabs>
        <w:tab w:val="center" w:pos="4513"/>
        <w:tab w:val="right" w:pos="9026"/>
      </w:tabs>
    </w:pPr>
  </w:style>
  <w:style w:type="character" w:customStyle="1" w:styleId="HeaderChar">
    <w:name w:val="Header Char"/>
    <w:basedOn w:val="DefaultParagraphFont"/>
    <w:link w:val="Header"/>
    <w:uiPriority w:val="99"/>
    <w:rsid w:val="008D4C8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D4C8C"/>
    <w:pPr>
      <w:tabs>
        <w:tab w:val="center" w:pos="4513"/>
        <w:tab w:val="right" w:pos="9026"/>
      </w:tabs>
    </w:pPr>
  </w:style>
  <w:style w:type="character" w:customStyle="1" w:styleId="FooterChar">
    <w:name w:val="Footer Char"/>
    <w:basedOn w:val="DefaultParagraphFont"/>
    <w:link w:val="Footer"/>
    <w:uiPriority w:val="99"/>
    <w:rsid w:val="008D4C8C"/>
    <w:rPr>
      <w:rFonts w:ascii="Times New Roman" w:eastAsia="Times New Roman" w:hAnsi="Times New Roman" w:cs="Times New Roman"/>
      <w:sz w:val="24"/>
      <w:szCs w:val="24"/>
    </w:rPr>
  </w:style>
  <w:style w:type="paragraph" w:styleId="NoSpacing">
    <w:name w:val="No Spacing"/>
    <w:uiPriority w:val="1"/>
    <w:qFormat/>
    <w:rsid w:val="008D4C8C"/>
    <w:pPr>
      <w:spacing w:after="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C5876"/>
    <w:rPr>
      <w:color w:val="0000FF"/>
      <w:u w:val="single"/>
    </w:rPr>
  </w:style>
  <w:style w:type="character" w:styleId="Strong">
    <w:name w:val="Strong"/>
    <w:basedOn w:val="DefaultParagraphFont"/>
    <w:uiPriority w:val="22"/>
    <w:qFormat/>
    <w:rsid w:val="003609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744301">
      <w:bodyDiv w:val="1"/>
      <w:marLeft w:val="0"/>
      <w:marRight w:val="0"/>
      <w:marTop w:val="0"/>
      <w:marBottom w:val="0"/>
      <w:divBdr>
        <w:top w:val="none" w:sz="0" w:space="0" w:color="auto"/>
        <w:left w:val="none" w:sz="0" w:space="0" w:color="auto"/>
        <w:bottom w:val="none" w:sz="0" w:space="0" w:color="auto"/>
        <w:right w:val="none" w:sz="0" w:space="0" w:color="auto"/>
      </w:divBdr>
    </w:div>
    <w:div w:id="1239630442">
      <w:bodyDiv w:val="1"/>
      <w:marLeft w:val="0"/>
      <w:marRight w:val="0"/>
      <w:marTop w:val="0"/>
      <w:marBottom w:val="0"/>
      <w:divBdr>
        <w:top w:val="none" w:sz="0" w:space="0" w:color="auto"/>
        <w:left w:val="none" w:sz="0" w:space="0" w:color="auto"/>
        <w:bottom w:val="none" w:sz="0" w:space="0" w:color="auto"/>
        <w:right w:val="none" w:sz="0" w:space="0" w:color="auto"/>
      </w:divBdr>
    </w:div>
    <w:div w:id="1244026886">
      <w:bodyDiv w:val="1"/>
      <w:marLeft w:val="0"/>
      <w:marRight w:val="0"/>
      <w:marTop w:val="0"/>
      <w:marBottom w:val="0"/>
      <w:divBdr>
        <w:top w:val="none" w:sz="0" w:space="0" w:color="auto"/>
        <w:left w:val="none" w:sz="0" w:space="0" w:color="auto"/>
        <w:bottom w:val="none" w:sz="0" w:space="0" w:color="auto"/>
        <w:right w:val="none" w:sz="0" w:space="0" w:color="auto"/>
      </w:divBdr>
    </w:div>
    <w:div w:id="2005470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5AB8B-E2CB-4D97-A6D4-6D63E59D28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6</Pages>
  <Words>1529</Words>
  <Characters>8716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DTLeClerk</dc:creator>
  <cp:keywords/>
  <dc:description/>
  <cp:lastModifiedBy>Martyn Miller</cp:lastModifiedBy>
  <cp:revision>19</cp:revision>
  <cp:lastPrinted>2022-11-09T15:41:00Z</cp:lastPrinted>
  <dcterms:created xsi:type="dcterms:W3CDTF">2022-08-01T14:05:00Z</dcterms:created>
  <dcterms:modified xsi:type="dcterms:W3CDTF">2022-11-09T15:45:00Z</dcterms:modified>
</cp:coreProperties>
</file>